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48.tif" ContentType="image/tiff"/>
  <Override PartName="/word/media/image49.tif" ContentType="image/tiff"/>
  <Override PartName="/word/media/image62.tif" ContentType="image/tiff"/>
  <Override PartName="/word/media/image63.tif" ContentType="image/tiff"/>
  <Override PartName="/word/media/image64.tif" ContentType="image/tiff"/>
  <Override PartName="/word/media/image65.tif" ContentType="image/tiff"/>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1.1.0 -->
  <w:body>
    <w:p>
      <w:pPr>
        <w:pStyle w:val="subTitleStyle"/>
        <w:spacing w:after="100" w:afterAutospacing="0"/>
        <w:jc w:val="center"/>
      </w:pPr>
      <w:r>
        <w:t>第11章动量（较难）</w:t>
      </w:r>
    </w:p>
    <w:p>
      <w:pPr>
        <w:pStyle w:val="paraStyle"/>
        <w:spacing w:before="200" w:beforeAutospacing="0" w:after="200" w:afterAutospacing="0"/>
      </w:pPr>
      <w:r>
        <w:rPr>
          <w:rFonts w:ascii="Times New Roman" w:eastAsia="Times New Roman" w:hAnsi="Times New Roman" w:cs="Times New Roman"/>
        </w:rPr>
        <w:t>一、单选题</w:t>
      </w:r>
      <w:r>
        <w:t>（</w:t>
      </w:r>
      <w:r>
        <w:rPr>
          <w:rFonts w:ascii="宋体" w:eastAsia="宋体" w:hAnsi="宋体" w:cs="宋体"/>
        </w:rPr>
        <w:t>本大题共</w:t>
      </w:r>
      <w:r>
        <w:rPr>
          <w:rFonts w:ascii="Times New Roman" w:eastAsia="Times New Roman" w:hAnsi="Times New Roman" w:cs="Times New Roman"/>
        </w:rPr>
        <w:t>5</w:t>
      </w:r>
      <w:r>
        <w:rPr>
          <w:rFonts w:ascii="宋体" w:eastAsia="宋体" w:hAnsi="宋体" w:cs="宋体"/>
        </w:rPr>
        <w:t>小题</w:t>
      </w:r>
      <w:r>
        <w:rPr>
          <w:rFonts w:ascii="Times New Roman" w:eastAsia="Times New Roman" w:hAnsi="Times New Roman" w:cs="Times New Roman"/>
        </w:rPr>
        <w:t>）</w:t>
      </w:r>
    </w:p>
    <w:p>
      <w:pPr>
        <w:pStyle w:val="Normal5e253bbb-c63f-4e56-9fa7-d66e70c09d50"/>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辽宁鞍山</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光滑水平面上甲</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乙两球间粘少许炸药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一起以速度</w:t>
      </w:r>
      <w:r>
        <w:rPr>
          <w:rFonts w:ascii="Times New Roman" w:eastAsia="Times New Roman" w:hAnsi="Times New Roman" w:cs="Times New Roman"/>
          <w:color w:val="000000"/>
          <w:sz w:val="21"/>
          <w:shd w:val="clear" w:color="auto" w:fill="auto"/>
          <w:vertAlign w:val="baseline"/>
        </w:rPr>
        <w:t>0.5m/s</w:t>
      </w:r>
      <w:r>
        <w:rPr>
          <w:rFonts w:ascii="宋体" w:eastAsia="宋体" w:hAnsi="宋体" w:cs="宋体"/>
          <w:color w:val="000000"/>
          <w:sz w:val="21"/>
          <w:shd w:val="clear" w:color="auto" w:fill="auto"/>
          <w:vertAlign w:val="baseline"/>
        </w:rPr>
        <w:t>向右做匀速直线运动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已知甲</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乙两球质量分别为</w:t>
      </w:r>
      <w:r>
        <w:rPr>
          <w:rFonts w:ascii="Times New Roman" w:eastAsia="Times New Roman" w:hAnsi="Times New Roman" w:cs="Times New Roman"/>
          <w:color w:val="000000"/>
          <w:sz w:val="21"/>
          <w:shd w:val="clear" w:color="auto" w:fill="auto"/>
          <w:vertAlign w:val="baseline"/>
        </w:rPr>
        <w:t>0.1kg</w:t>
      </w:r>
      <w:r>
        <w:rPr>
          <w:rFonts w:ascii="宋体" w:eastAsia="宋体" w:hAnsi="宋体" w:cs="宋体"/>
          <w:color w:val="000000"/>
          <w:sz w:val="21"/>
          <w:shd w:val="clear" w:color="auto" w:fill="auto"/>
          <w:vertAlign w:val="baseline"/>
        </w:rPr>
        <w:t>和</w:t>
      </w:r>
      <w:r>
        <w:rPr>
          <w:rFonts w:ascii="Times New Roman" w:eastAsia="Times New Roman" w:hAnsi="Times New Roman" w:cs="Times New Roman"/>
          <w:color w:val="000000"/>
          <w:sz w:val="21"/>
          <w:shd w:val="clear" w:color="auto" w:fill="auto"/>
          <w:vertAlign w:val="baseline"/>
        </w:rPr>
        <w:t>0.2kg</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某时刻炸药突然爆炸</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分开后两球仍沿原直线运动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从爆炸开始计时经过</w:t>
      </w:r>
      <w:r>
        <w:rPr>
          <w:rFonts w:ascii="Times New Roman" w:eastAsia="Times New Roman" w:hAnsi="Times New Roman" w:cs="Times New Roman"/>
          <w:color w:val="000000"/>
          <w:sz w:val="21"/>
          <w:shd w:val="clear" w:color="auto" w:fill="auto"/>
          <w:vertAlign w:val="baseline"/>
        </w:rPr>
        <w:t>3.0s</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两球之间的距离为</w:t>
      </w:r>
      <w:r>
        <w:rPr>
          <w:rFonts w:ascii="Times New Roman" w:eastAsia="Times New Roman" w:hAnsi="Times New Roman" w:cs="Times New Roman"/>
          <w:i/>
          <w:color w:val="000000"/>
          <w:sz w:val="21"/>
          <w:shd w:val="clear" w:color="auto" w:fill="auto"/>
          <w:vertAlign w:val="baseline"/>
        </w:rPr>
        <w:t>x</w:t>
      </w:r>
      <w:r>
        <w:rPr>
          <w:rFonts w:ascii="Times New Roman" w:eastAsia="Times New Roman" w:hAnsi="Times New Roman" w:cs="Times New Roman"/>
          <w:color w:val="000000"/>
          <w:sz w:val="21"/>
          <w:shd w:val="clear" w:color="auto" w:fill="auto"/>
          <w:vertAlign w:val="baseline"/>
        </w:rPr>
        <w:t>=2.7m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则说法正确的是</w:t>
      </w:r>
      <w:r>
        <w:rPr>
          <w:rFonts w:ascii="Times New Roman" w:eastAsia="Times New Roman" w:hAnsi="Times New Roman" w:cs="Times New Roman"/>
          <w:color w:val="000000"/>
          <w:sz w:val="21"/>
          <w:shd w:val="clear" w:color="auto" w:fill="auto"/>
          <w:vertAlign w:val="baseline"/>
        </w:rPr>
        <w:t>（　　）</w:t>
      </w:r>
    </w:p>
    <w:p>
      <w:pPr>
        <w:pStyle w:val="Normal5e253bbb-c63f-4e56-9fa7-d66e70c09d50"/>
        <w:spacing w:line="320" w:lineRule="auto"/>
        <w:jc w:val="left"/>
        <w:textAlignment w:val="center"/>
      </w:pPr>
      <w:r>
        <w:rPr>
          <w:rFonts w:eastAsia="Times New Roman"/>
          <w:noProof/>
          <w:kern w:val="0"/>
          <w:sz w:val="24"/>
          <w:szCs w:val="24"/>
        </w:rPr>
        <w:drawing>
          <wp:inline distT="0" distB="0" distL="114300" distR="114300">
            <wp:extent cx="1828800" cy="685800"/>
            <wp:effectExtent l="0" t="0" r="0" b="0"/>
            <wp:docPr id="223" name="_x0000_i8168"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_x0000_i8168"/>
                    <pic:cNvPicPr/>
                  </pic:nvPicPr>
                  <pic:blipFill>
                    <a:blip xmlns:r="http://schemas.openxmlformats.org/officeDocument/2006/relationships" r:embed="rId4"/>
                    <a:stretch>
                      <a:fillRect/>
                    </a:stretch>
                  </pic:blipFill>
                  <pic:spPr>
                    <a:xfrm>
                      <a:off x="0" y="0"/>
                      <a:ext cx="1828800" cy="685800"/>
                    </a:xfrm>
                    <a:prstGeom prst="rect">
                      <a:avLst/>
                    </a:prstGeom>
                  </pic:spPr>
                </pic:pic>
              </a:graphicData>
            </a:graphic>
          </wp:inline>
        </w:drawing>
      </w:r>
    </w:p>
    <w:p>
      <w:pPr>
        <w:pStyle w:val="Normal5e253bbb-c63f-4e56-9fa7-d66e70c09d50"/>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刚分离时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甲</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乙两球的速度方向相同</w:t>
      </w:r>
    </w:p>
    <w:p>
      <w:pPr>
        <w:pStyle w:val="Normal5e253bbb-c63f-4e56-9fa7-d66e70c09d50"/>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刚分离时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甲球的速度大小为</w:t>
      </w:r>
      <w:r>
        <w:rPr>
          <w:rFonts w:ascii="Times New Roman" w:eastAsia="Times New Roman" w:hAnsi="Times New Roman" w:cs="Times New Roman"/>
          <w:color w:val="000000"/>
          <w:sz w:val="21"/>
          <w:shd w:val="clear" w:color="auto" w:fill="auto"/>
          <w:vertAlign w:val="baseline"/>
        </w:rPr>
        <w:t>0.1m/s</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方向水平向左</w:t>
      </w:r>
    </w:p>
    <w:p>
      <w:pPr>
        <w:pStyle w:val="Normal5e253bbb-c63f-4e56-9fa7-d66e70c09d50"/>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刚分离时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乙球的速度大小为</w:t>
      </w:r>
      <w:r>
        <w:rPr>
          <w:rFonts w:ascii="Times New Roman" w:eastAsia="Times New Roman" w:hAnsi="Times New Roman" w:cs="Times New Roman"/>
          <w:color w:val="000000"/>
          <w:sz w:val="21"/>
          <w:shd w:val="clear" w:color="auto" w:fill="auto"/>
          <w:vertAlign w:val="baseline"/>
        </w:rPr>
        <w:t>0.3m/s</w:t>
      </w:r>
    </w:p>
    <w:p>
      <w:pPr>
        <w:pStyle w:val="Normal5e253bbb-c63f-4e56-9fa7-d66e70c09d50"/>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爆炸过程中释放的能量为</w:t>
      </w:r>
      <w:r>
        <w:rPr>
          <w:rFonts w:ascii="Times New Roman" w:eastAsia="Times New Roman" w:hAnsi="Times New Roman" w:cs="Times New Roman"/>
          <w:color w:val="000000"/>
          <w:sz w:val="21"/>
          <w:shd w:val="clear" w:color="auto" w:fill="auto"/>
          <w:vertAlign w:val="baseline"/>
        </w:rPr>
        <w:t>0.27J</w:t>
      </w:r>
    </w:p>
    <w:p>
      <w:pPr>
        <w:pStyle w:val="Normald742d592-82f9-4f49-bd20-2d0b48e823b1"/>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2．</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福建福州一中</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一轻弹簧竖直固定在地面上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上端连接质量为</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试题资源网 stzy.com" style="width:16.8pt;height:12.6pt" o:oleicon="f" o:ole="">
            <v:imagedata r:id="rId5" o:title="eqIdfad491e5b5e14c49ef8b7004ebcfcef9"/>
          </v:shape>
          <o:OLEObject Type="Embed" ProgID="Equation.DSMT4" ShapeID="_x0000_i1025" DrawAspect="Content" ObjectID="_1816767532" r:id="rId6"/>
        </w:object>
      </w:r>
      <w:r>
        <w:rPr>
          <w:rFonts w:ascii="宋体" w:eastAsia="宋体" w:hAnsi="宋体" w:cs="宋体"/>
          <w:color w:val="000000"/>
          <w:sz w:val="21"/>
          <w:shd w:val="clear" w:color="auto" w:fill="auto"/>
          <w:vertAlign w:val="baseline"/>
        </w:rPr>
        <w:t>的物体</w:t>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质量为</w:t>
      </w:r>
      <w:r>
        <w:object>
          <v:shape id="_x0000_i1026" type="#_x0000_t75" alt="试题资源网 stzy.com" style="width:11.4pt;height:10.2pt" o:oleicon="f" o:ole="">
            <v:imagedata r:id="rId7" o:title="eqId294f5ba74cdf695fc9a8a8e52f421328"/>
          </v:shape>
          <o:OLEObject Type="Embed" ProgID="Equation.DSMT4" ShapeID="_x0000_i1026" DrawAspect="Content" ObjectID="_1816767533" r:id="rId8"/>
        </w:object>
      </w:r>
      <w:r>
        <w:rPr>
          <w:rFonts w:ascii="宋体" w:eastAsia="宋体" w:hAnsi="宋体" w:cs="宋体"/>
          <w:color w:val="000000"/>
          <w:sz w:val="21"/>
          <w:shd w:val="clear" w:color="auto" w:fill="auto"/>
          <w:vertAlign w:val="baseline"/>
        </w:rPr>
        <w:t>的物体</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从</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正上方某高度处自由下落</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与</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发生碰撞后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不粘连</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两者立刻一起以相同的速</w:t>
      </w:r>
      <w:r>
        <w:rPr>
          <w:rFonts w:ascii="宋体" w:eastAsia="宋体" w:hAnsi="宋体" w:cs="宋体"/>
          <w:color w:val="000000"/>
          <w:sz w:val="21"/>
          <w:shd w:val="clear" w:color="auto" w:fill="auto"/>
          <w:vertAlign w:val="baseline"/>
        </w:rPr>
        <w:t>度向下运动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此后</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在运动过程中恰好不分离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已知弹簧的弹性势能为</w:t>
      </w:r>
      <w:r>
        <w:object>
          <v:shape id="_x0000_i1027" type="#_x0000_t75" alt="试题资源网 stzy.com" style="width:40.2pt;height:28.8pt" o:oleicon="f" o:ole="">
            <v:imagedata r:id="rId9" o:title="eqIdd02db9380cb745cb7e58fc9e5403be28"/>
          </v:shape>
          <o:OLEObject Type="Embed" ProgID="Equation.DSMT4" ShapeID="_x0000_i1027" DrawAspect="Content" ObjectID="_1816767534" r:id="rId1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其中</w:t>
      </w:r>
      <w:r>
        <w:object>
          <v:shape id="_x0000_i1028" type="#_x0000_t75" alt="试题资源网 stzy.com" style="width:9pt;height:12.6pt" o:oleicon="f" o:ole="">
            <v:imagedata r:id="rId11" o:title="eqIdf0a532e15e232cb4b99a8d4d07c89575"/>
          </v:shape>
          <o:OLEObject Type="Embed" ProgID="Equation.DSMT4" ShapeID="_x0000_i1028" DrawAspect="Content" ObjectID="_1816767535" r:id="rId12"/>
        </w:object>
      </w:r>
      <w:r>
        <w:rPr>
          <w:rFonts w:ascii="宋体" w:eastAsia="宋体" w:hAnsi="宋体" w:cs="宋体"/>
          <w:color w:val="000000"/>
          <w:sz w:val="21"/>
          <w:shd w:val="clear" w:color="auto" w:fill="auto"/>
          <w:vertAlign w:val="baseline"/>
        </w:rPr>
        <w:t>为弹簧的劲度系数</w:t>
      </w:r>
      <w:r>
        <w:rPr>
          <w:rFonts w:ascii="Times New Roman" w:eastAsia="Times New Roman" w:hAnsi="Times New Roman" w:cs="Times New Roman"/>
          <w:color w:val="000000"/>
          <w:sz w:val="21"/>
          <w:shd w:val="clear" w:color="auto" w:fill="auto"/>
          <w:vertAlign w:val="baseline"/>
        </w:rPr>
        <w:t>，</w:t>
      </w:r>
      <w:r>
        <w:object>
          <v:shape id="_x0000_i1029" type="#_x0000_t75" alt="试题资源网 stzy.com" style="width:9pt;height:9.6pt" o:oleicon="f" o:ole="">
            <v:imagedata r:id="rId13" o:title="eqId81dea63b8ce3e51adf66cf7b9982a248"/>
          </v:shape>
          <o:OLEObject Type="Embed" ProgID="Equation.DSMT4" ShapeID="_x0000_i1029" DrawAspect="Content" ObjectID="_1816767536" r:id="rId14"/>
        </w:object>
      </w:r>
      <w:r>
        <w:rPr>
          <w:rFonts w:ascii="宋体" w:eastAsia="宋体" w:hAnsi="宋体" w:cs="宋体"/>
          <w:color w:val="000000"/>
          <w:sz w:val="21"/>
          <w:shd w:val="clear" w:color="auto" w:fill="auto"/>
          <w:vertAlign w:val="baseline"/>
        </w:rPr>
        <w:t>为弹簧的形变量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弹簧处于弹性限度内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重力加速度为</w:t>
      </w:r>
      <w:r>
        <w:object>
          <v:shape id="_x0000_i1030" type="#_x0000_t75" alt="试题资源网 stzy.com" style="width:9.6pt;height:10.2pt" o:oleicon="f" o:ole="">
            <v:imagedata r:id="rId15" o:title="eqId276509f01529d982ab21e479a4619268"/>
          </v:shape>
          <o:OLEObject Type="Embed" ProgID="Equation.DSMT4" ShapeID="_x0000_i1030" DrawAspect="Content" ObjectID="_1816767537" r:id="rId1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不计空气阻力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color w:val="000000"/>
          <w:sz w:val="21"/>
          <w:shd w:val="clear" w:color="auto" w:fill="auto"/>
          <w:vertAlign w:val="baseline"/>
        </w:rPr>
        <w:t>（　　）</w:t>
      </w:r>
    </w:p>
    <w:p>
      <w:pPr>
        <w:pStyle w:val="Normald742d592-82f9-4f49-bd20-2d0b48e823b1"/>
        <w:spacing w:line="320" w:lineRule="auto"/>
        <w:textAlignment w:val="center"/>
      </w:pPr>
      <w:r>
        <w:rPr>
          <w:rFonts w:eastAsia="Times New Roman"/>
          <w:noProof/>
          <w:kern w:val="0"/>
          <w:sz w:val="24"/>
          <w:szCs w:val="24"/>
        </w:rPr>
        <w:drawing>
          <wp:inline distT="0" distB="0" distL="114300" distR="114300">
            <wp:extent cx="676275" cy="990600"/>
            <wp:effectExtent l="0" t="0" r="0" b="0"/>
            <wp:docPr id="272" name="_x0000_i9027"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_x0000_i9027"/>
                    <pic:cNvPicPr/>
                  </pic:nvPicPr>
                  <pic:blipFill>
                    <a:blip xmlns:r="http://schemas.openxmlformats.org/officeDocument/2006/relationships" r:embed="rId17"/>
                    <a:stretch>
                      <a:fillRect/>
                    </a:stretch>
                  </pic:blipFill>
                  <pic:spPr>
                    <a:xfrm>
                      <a:off x="0" y="0"/>
                      <a:ext cx="676275" cy="990600"/>
                    </a:xfrm>
                    <a:prstGeom prst="rect">
                      <a:avLst/>
                    </a:prstGeom>
                  </pic:spPr>
                </pic:pic>
              </a:graphicData>
            </a:graphic>
          </wp:inline>
        </w:drawing>
      </w:r>
    </w:p>
    <w:p>
      <w:pPr>
        <w:pStyle w:val="Normald742d592-82f9-4f49-bd20-2d0b48e823b1"/>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碰后立刻向下做减速运动</w:t>
      </w:r>
    </w:p>
    <w:p>
      <w:pPr>
        <w:pStyle w:val="Normald742d592-82f9-4f49-bd20-2d0b48e823b1"/>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一起运动过程中加速度的最大值为</w:t>
      </w:r>
      <w:r>
        <w:object>
          <v:shape id="_x0000_i1031" type="#_x0000_t75" alt="试题资源网 stzy.com" style="width:15pt;height:13.8pt" o:oleicon="f" o:ole="">
            <v:imagedata r:id="rId18" o:title="eqId6888a8cd093f8d5a30e940f99791aeaa"/>
          </v:shape>
          <o:OLEObject Type="Embed" ProgID="Equation.DSMT4" ShapeID="_x0000_i1031" DrawAspect="Content" ObjectID="_1816767538" r:id="rId19"/>
        </w:object>
      </w:r>
    </w:p>
    <w:p>
      <w:pPr>
        <w:pStyle w:val="Normald742d592-82f9-4f49-bd20-2d0b48e823b1"/>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碰撞过程中损失的机械能为</w:t>
      </w:r>
      <w:r>
        <w:object>
          <v:shape id="_x0000_i1032" type="#_x0000_t75" alt="试题资源网 stzy.com" style="width:32.4pt;height:29.4pt" o:oleicon="f" o:ole="">
            <v:imagedata r:id="rId20" o:title="eqId3cb8921ea25ec2bf6836dd52e17e7232"/>
          </v:shape>
          <o:OLEObject Type="Embed" ProgID="Equation.DSMT4" ShapeID="_x0000_i1032" DrawAspect="Content" ObjectID="_1816767539" r:id="rId21"/>
        </w:object>
      </w:r>
    </w:p>
    <w:p>
      <w:pPr>
        <w:pStyle w:val="Normald742d592-82f9-4f49-bd20-2d0b48e823b1"/>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运动至最低点时弹簧弹力大小为</w:t>
      </w:r>
      <w:r>
        <w:object>
          <v:shape id="_x0000_i1033" type="#_x0000_t75" alt="试题资源网 stzy.com" style="width:22.2pt;height:13.8pt" o:oleicon="f" o:ole="">
            <v:imagedata r:id="rId22" o:title="eqId12e26fbe042338ba8ac0747b8a1d8ada"/>
          </v:shape>
          <o:OLEObject Type="Embed" ProgID="Equation.DSMT4" ShapeID="_x0000_i1033" DrawAspect="Content" ObjectID="_1816767540" r:id="rId23"/>
        </w:object>
      </w:r>
    </w:p>
    <w:p>
      <w:pPr>
        <w:pStyle w:val="Normalf477f60a-cbb7-4ff2-a621-5ced575ddf32"/>
        <w:spacing w:line="320" w:lineRule="auto"/>
        <w:jc w:val="left"/>
        <w:textAlignment w:val="center"/>
      </w:pPr>
      <w:r>
        <w:rPr>
          <w:rFonts w:ascii="Times New Roman" w:eastAsia="Times New Roman" w:hAnsi="Times New Roman" w:cs="Times New Roman"/>
          <w:color w:val="000000"/>
          <w:sz w:val="21"/>
          <w:shd w:val="clear" w:color="auto" w:fill="auto"/>
          <w:vertAlign w:val="baseline"/>
        </w:rPr>
        <w:t>3．</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江西</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光滑水平面上有一质量为</w:t>
      </w:r>
      <w:r>
        <w:rPr>
          <w:rFonts w:ascii="Times New Roman" w:eastAsia="Times New Roman" w:hAnsi="Times New Roman" w:cs="Times New Roman"/>
          <w:i/>
          <w:color w:val="000000"/>
          <w:sz w:val="21"/>
          <w:shd w:val="clear" w:color="auto" w:fill="auto"/>
          <w:vertAlign w:val="baseline"/>
        </w:rPr>
        <w:t>M</w:t>
      </w:r>
      <w:r>
        <w:rPr>
          <w:rFonts w:ascii="宋体" w:eastAsia="宋体" w:hAnsi="宋体" w:cs="宋体"/>
          <w:color w:val="000000"/>
          <w:sz w:val="21"/>
          <w:shd w:val="clear" w:color="auto" w:fill="auto"/>
          <w:vertAlign w:val="baseline"/>
        </w:rPr>
        <w:t>的物块静止放置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物块左侧有一发射装置可以连续向右射出质量均为</w:t>
      </w:r>
      <w:r>
        <w:rPr>
          <w:rFonts w:ascii="Times New Roman" w:eastAsia="Times New Roman" w:hAnsi="Times New Roman" w:cs="Times New Roman"/>
          <w:i/>
          <w:color w:val="000000"/>
          <w:sz w:val="21"/>
          <w:shd w:val="clear" w:color="auto" w:fill="auto"/>
          <w:vertAlign w:val="baseline"/>
        </w:rPr>
        <w:t>m</w:t>
      </w:r>
      <w:r>
        <w:rPr>
          <w:rFonts w:ascii="宋体" w:eastAsia="宋体" w:hAnsi="宋体" w:cs="宋体"/>
          <w:color w:val="000000"/>
          <w:sz w:val="21"/>
          <w:shd w:val="clear" w:color="auto" w:fill="auto"/>
          <w:vertAlign w:val="baseline"/>
        </w:rPr>
        <w:t>的子弹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每颗子弹的初速度大小均为</w:t>
      </w:r>
      <w:r>
        <w:object>
          <v:shape id="_x0000_i1034" type="#_x0000_t75" alt="试题资源网 stzy.com" style="width:10.8pt;height:16.8pt" o:oleicon="f" o:ole="">
            <v:imagedata r:id="rId24" o:title="eqId6f58888df91890a19a1aa7511d19703f"/>
          </v:shape>
          <o:OLEObject Type="Embed" ProgID="Equation.DSMT4" ShapeID="_x0000_i1034" DrawAspect="Content" ObjectID="_1815934094" r:id="rId2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每颗子弹与物块作用时间极短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子弹在物块中所受作用力大小不变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且全部子弹均停留在物块中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子弹可视为质点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w:t>
      </w:r>
      <w:r>
        <w:object>
          <v:shape id="_x0000_i1035" type="#_x0000_t75" alt="试题资源网 stzy.com" style="width:32.4pt;height:12.6pt" o:oleicon="f" o:ole="">
            <v:imagedata r:id="rId26" o:title="eqIdabe87b45ade3bb08956d2e846fe9fdda"/>
          </v:shape>
          <o:OLEObject Type="Embed" ProgID="Equation.DSMT4" ShapeID="_x0000_i1035" DrawAspect="Content" ObjectID="_1815934095" r:id="rId2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f477f60a-cbb7-4ff2-a621-5ced575ddf32"/>
        <w:spacing w:line="320" w:lineRule="auto"/>
        <w:jc w:val="left"/>
        <w:textAlignment w:val="center"/>
      </w:pPr>
      <w:r>
        <w:rPr>
          <w:rFonts w:eastAsia="Times New Roman"/>
          <w:noProof/>
          <w:kern w:val="0"/>
          <w:sz w:val="24"/>
          <w:szCs w:val="24"/>
        </w:rPr>
        <w:drawing>
          <wp:inline distT="0" distB="0" distL="114300" distR="114300">
            <wp:extent cx="2197187" cy="416858"/>
            <wp:effectExtent l="0" t="0" r="0" b="0"/>
            <wp:docPr id="173" name="_x0000_i7359"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_x0000_i7359"/>
                    <pic:cNvPicPr/>
                  </pic:nvPicPr>
                  <pic:blipFill>
                    <a:blip xmlns:r="http://schemas.openxmlformats.org/officeDocument/2006/relationships" r:embed="rId28"/>
                    <a:stretch>
                      <a:fillRect/>
                    </a:stretch>
                  </pic:blipFill>
                  <pic:spPr>
                    <a:xfrm>
                      <a:off x="0" y="0"/>
                      <a:ext cx="2328066" cy="441689"/>
                    </a:xfrm>
                    <a:prstGeom prst="rect">
                      <a:avLst/>
                    </a:prstGeom>
                  </pic:spPr>
                </pic:pic>
              </a:graphicData>
            </a:graphic>
          </wp:inline>
        </w:drawing>
      </w:r>
    </w:p>
    <w:p>
      <w:pPr>
        <w:pStyle w:val="Normalf477f60a-cbb7-4ff2-a621-5ced575ddf32"/>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若总共射出</w:t>
      </w:r>
      <w:r>
        <w:rPr>
          <w:rFonts w:ascii="Times New Roman" w:eastAsia="Times New Roman" w:hAnsi="Times New Roman" w:cs="Times New Roman"/>
          <w:color w:val="000000"/>
          <w:sz w:val="21"/>
          <w:shd w:val="clear" w:color="auto" w:fill="auto"/>
          <w:vertAlign w:val="baseline"/>
        </w:rPr>
        <w:t>5</w:t>
      </w:r>
      <w:r>
        <w:rPr>
          <w:rFonts w:ascii="宋体" w:eastAsia="宋体" w:hAnsi="宋体" w:cs="宋体"/>
          <w:color w:val="000000"/>
          <w:sz w:val="21"/>
          <w:shd w:val="clear" w:color="auto" w:fill="auto"/>
          <w:vertAlign w:val="baseline"/>
        </w:rPr>
        <w:t>颗子弹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物块稳定时的速度大小为</w:t>
      </w:r>
      <w:r>
        <w:object>
          <v:shape id="_x0000_i1036" type="#_x0000_t75" alt="试题资源网 stzy.com" style="width:37.8pt;height:27pt" o:oleicon="f" o:ole="">
            <v:imagedata r:id="rId29" o:title="eqId30f772efb45afbcafeaf2bc0eda439f9"/>
          </v:shape>
          <o:OLEObject Type="Embed" ProgID="Equation.DSMT4" ShapeID="_x0000_i1036" DrawAspect="Content" ObjectID="_1815934096" r:id="rId30"/>
        </w:object>
      </w:r>
    </w:p>
    <w:p>
      <w:pPr>
        <w:pStyle w:val="Normalf477f60a-cbb7-4ff2-a621-5ced575ddf32"/>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第</w:t>
      </w:r>
      <w:r>
        <w:rPr>
          <w:rFonts w:ascii="Times New Roman" w:eastAsia="Times New Roman" w:hAnsi="Times New Roman" w:cs="Times New Roman"/>
          <w:color w:val="000000"/>
          <w:sz w:val="21"/>
          <w:shd w:val="clear" w:color="auto" w:fill="auto"/>
          <w:vertAlign w:val="baseline"/>
        </w:rPr>
        <w:t>5</w:t>
      </w:r>
      <w:r>
        <w:rPr>
          <w:rFonts w:ascii="宋体" w:eastAsia="宋体" w:hAnsi="宋体" w:cs="宋体"/>
          <w:color w:val="000000"/>
          <w:sz w:val="21"/>
          <w:shd w:val="clear" w:color="auto" w:fill="auto"/>
          <w:vertAlign w:val="baseline"/>
        </w:rPr>
        <w:t>颗子弹对物块的冲量大小为</w:t>
      </w:r>
      <w:r>
        <w:object>
          <v:shape id="_x0000_i1037" type="#_x0000_t75" alt="试题资源网 stzy.com" style="width:81.6pt;height:27pt" o:oleicon="f" o:ole="">
            <v:imagedata r:id="rId31" o:title="eqIdff4e58e2cce3ee368cacca6bebb9df27"/>
          </v:shape>
          <o:OLEObject Type="Embed" ProgID="Equation.DSMT4" ShapeID="_x0000_i1037" DrawAspect="Content" ObjectID="_1815934097" r:id="rId32"/>
        </w:object>
      </w:r>
    </w:p>
    <w:p>
      <w:pPr>
        <w:pStyle w:val="Normalf477f60a-cbb7-4ff2-a621-5ced575ddf32"/>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每颗子弹与物块作用过程损失的机械能越来越大</w:t>
      </w:r>
    </w:p>
    <w:p>
      <w:pPr>
        <w:pStyle w:val="Normalf477f60a-cbb7-4ff2-a621-5ced575ddf32"/>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每颗子弹与物块作用过程损失的机械能不变</w:t>
      </w:r>
    </w:p>
    <w:p>
      <w:pPr>
        <w:pStyle w:val="Normal7498c446-f2fe-4d9d-8b55-f19fe98ce4e0"/>
        <w:spacing w:line="320" w:lineRule="auto"/>
        <w:jc w:val="left"/>
        <w:textAlignment w:val="center"/>
      </w:pPr>
      <w:r>
        <w:rPr>
          <w:rFonts w:ascii="Times New Roman" w:eastAsia="Times New Roman" w:hAnsi="Times New Roman" w:cs="Times New Roman"/>
          <w:color w:val="000000"/>
          <w:sz w:val="21"/>
          <w:shd w:val="clear" w:color="auto" w:fill="auto"/>
          <w:vertAlign w:val="baseline"/>
        </w:rPr>
        <w:t>4．</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2024</w:t>
      </w:r>
      <w:r>
        <w:rPr>
          <w:rFonts w:ascii="仿宋" w:eastAsia="仿宋" w:hAnsi="仿宋" w:cs="仿宋"/>
          <w:color w:val="000000"/>
          <w:sz w:val="21"/>
          <w:shd w:val="clear" w:color="auto" w:fill="auto"/>
          <w:vertAlign w:val="baseline"/>
        </w:rPr>
        <w:t>浙江宁波</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二模</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在水平地面上用彼此平行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相邻间距为</w:t>
      </w:r>
      <w:r>
        <w:rPr>
          <w:rFonts w:ascii="Times New Roman" w:eastAsia="Times New Roman" w:hAnsi="Times New Roman" w:cs="Times New Roman"/>
          <w:i/>
          <w:color w:val="000000"/>
          <w:sz w:val="21"/>
          <w:shd w:val="clear" w:color="auto" w:fill="auto"/>
          <w:vertAlign w:val="baseline"/>
        </w:rPr>
        <w:t>l</w:t>
      </w:r>
      <w:r>
        <w:rPr>
          <w:rFonts w:ascii="宋体" w:eastAsia="宋体" w:hAnsi="宋体" w:cs="宋体"/>
          <w:color w:val="000000"/>
          <w:sz w:val="21"/>
          <w:shd w:val="clear" w:color="auto" w:fill="auto"/>
          <w:vertAlign w:val="baseline"/>
        </w:rPr>
        <w:t>的水平小细杆构成一排固定的栅栏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栅栏上方有一个质量为</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半径为</w:t>
      </w:r>
      <w:r>
        <w:object>
          <v:shape id="_x0000_i1038" type="#_x0000_t75" alt="试题资源网 stzy.com" style="width:24.75pt;height:12.75pt" o:oleicon="f" o:ole="">
            <v:imagedata r:id="rId33" o:title="eqId74afcf7aab55b2991fd6403796ec8037"/>
          </v:shape>
          <o:OLEObject Type="Embed" ProgID="Equation.DSMT4" ShapeID="_x0000_i1038" DrawAspect="Content" ObjectID="_1775074460" r:id="rId34"/>
        </w:object>
      </w:r>
      <w:r>
        <w:rPr>
          <w:rFonts w:ascii="宋体" w:eastAsia="宋体" w:hAnsi="宋体" w:cs="宋体"/>
          <w:color w:val="000000"/>
          <w:sz w:val="21"/>
          <w:shd w:val="clear" w:color="auto" w:fill="auto"/>
          <w:vertAlign w:val="baseline"/>
        </w:rPr>
        <w:t>的匀质圆板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圆板不会与地面接触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一根细长的轻绳穿过板的中央小孔</w:t>
      </w:r>
      <w:r>
        <w:rPr>
          <w:rFonts w:ascii="Times New Roman" w:eastAsia="Times New Roman" w:hAnsi="Times New Roman" w:cs="Times New Roman"/>
          <w:i/>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一半在图的背面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一半在图的正面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绳的两头合在一起记为</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端用力沿水平方向朝右拉动圆板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使板沿栅栏无跳动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无相对滑动地朝右滚动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圆板水平方向朝右的平均速度可近似处理为圆板中心</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在最高位置时的速度大小</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w:t>
      </w:r>
      <w:r>
        <w:rPr>
          <w:rFonts w:ascii="Times New Roman" w:eastAsia="Times New Roman" w:hAnsi="Times New Roman" w:cs="Times New Roman"/>
          <w:i/>
          <w:color w:val="000000"/>
          <w:sz w:val="21"/>
          <w:shd w:val="clear" w:color="auto" w:fill="auto"/>
          <w:vertAlign w:val="baseline"/>
        </w:rPr>
        <w:t>v</w:t>
      </w:r>
      <w:r>
        <w:rPr>
          <w:rFonts w:ascii="宋体" w:eastAsia="宋体" w:hAnsi="宋体" w:cs="宋体"/>
          <w:color w:val="000000"/>
          <w:sz w:val="21"/>
          <w:shd w:val="clear" w:color="auto" w:fill="auto"/>
          <w:vertAlign w:val="baseline"/>
        </w:rPr>
        <w:t>是不变量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略去绳与板间所有接触部位的摩擦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施加于</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端的平均拉力</w:t>
      </w:r>
      <w:r>
        <w:rPr>
          <w:rFonts w:ascii="Times New Roman" w:eastAsia="Times New Roman" w:hAnsi="Times New Roman" w:cs="Times New Roman"/>
          <w:i/>
          <w:color w:val="000000"/>
          <w:sz w:val="21"/>
          <w:shd w:val="clear" w:color="auto" w:fill="auto"/>
          <w:vertAlign w:val="baseline"/>
        </w:rPr>
        <w:t>T</w:t>
      </w:r>
      <w:r>
        <w:rPr>
          <w:rFonts w:ascii="宋体" w:eastAsia="宋体" w:hAnsi="宋体" w:cs="宋体"/>
          <w:color w:val="000000"/>
          <w:sz w:val="21"/>
          <w:shd w:val="clear" w:color="auto" w:fill="auto"/>
          <w:vertAlign w:val="baseline"/>
        </w:rPr>
        <w:t>为</w:t>
      </w:r>
      <w:r>
        <w:rPr>
          <w:rFonts w:ascii="Times New Roman" w:eastAsia="Times New Roman" w:hAnsi="Times New Roman" w:cs="Times New Roman"/>
          <w:color w:val="000000"/>
          <w:sz w:val="21"/>
          <w:shd w:val="clear" w:color="auto" w:fill="auto"/>
          <w:vertAlign w:val="baseline"/>
        </w:rPr>
        <w:t>（　　）</w:t>
      </w:r>
    </w:p>
    <w:p>
      <w:pPr>
        <w:pStyle w:val="Normal7498c446-f2fe-4d9d-8b55-f19fe98ce4e0"/>
        <w:spacing w:line="320" w:lineRule="auto"/>
        <w:jc w:val="left"/>
        <w:textAlignment w:val="center"/>
      </w:pPr>
      <w:r>
        <w:rPr>
          <w:rFonts w:eastAsia="Times New Roman"/>
          <w:noProof/>
          <w:kern w:val="0"/>
          <w:sz w:val="24"/>
          <w:szCs w:val="24"/>
        </w:rPr>
        <w:drawing>
          <wp:inline distT="0" distB="0" distL="0" distR="0">
            <wp:extent cx="2019300" cy="1295400"/>
            <wp:effectExtent l="0" t="0" r="0" b="0"/>
            <wp:docPr id="100033" name=""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35" cstate="print"/>
                    <a:stretch>
                      <a:fillRect/>
                    </a:stretch>
                  </pic:blipFill>
                  <pic:spPr>
                    <a:xfrm>
                      <a:off x="0" y="0"/>
                      <a:ext cx="2019300" cy="1295400"/>
                    </a:xfrm>
                    <a:prstGeom prst="rect">
                      <a:avLst/>
                    </a:prstGeom>
                  </pic:spPr>
                </pic:pic>
              </a:graphicData>
            </a:graphic>
          </wp:inline>
        </w:drawing>
      </w:r>
    </w:p>
    <w:p>
      <w:pPr>
        <w:pStyle w:val="Normal7498c446-f2fe-4d9d-8b55-f19fe98ce4e0"/>
        <w:tabs>
          <w:tab w:val="left" w:pos="2078"/>
          <w:tab w:val="left" w:pos="4156"/>
          <w:tab w:val="left" w:pos="6234"/>
        </w:tabs>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object>
          <v:shape id="_x0000_i1039" type="#_x0000_t75" alt="试题资源网 stzy.com" style="width:40.5pt;height:27pt" o:oleicon="f" o:ole="">
            <v:imagedata r:id="rId36" o:title="eqIdb117b73bfd17b3087d9434ab7951f11e"/>
          </v:shape>
          <o:OLEObject Type="Embed" ProgID="Equation.DSMT4" ShapeID="_x0000_i1039" DrawAspect="Content" ObjectID="_1775074461" r:id="rId37"/>
        </w:objec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object>
          <v:shape id="_x0000_i1040" type="#_x0000_t75" alt="试题资源网 stzy.com" style="width:39.75pt;height:27pt" o:oleicon="f" o:ole="">
            <v:imagedata r:id="rId38" o:title="eqIdefacf7669c7839ab3613fabb2e163af2"/>
          </v:shape>
          <o:OLEObject Type="Embed" ProgID="Equation.DSMT4" ShapeID="_x0000_i1040" DrawAspect="Content" ObjectID="_1775074462" r:id="rId39"/>
        </w:objec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object>
          <v:shape id="_x0000_i1041" type="#_x0000_t75" alt="试题资源网 stzy.com" style="width:40.5pt;height:27pt" o:oleicon="f" o:ole="">
            <v:imagedata r:id="rId40" o:title="eqId5e2ae09f4abfef074bbe537ba7e5581e"/>
          </v:shape>
          <o:OLEObject Type="Embed" ProgID="Equation.DSMT4" ShapeID="_x0000_i1041" DrawAspect="Content" ObjectID="_1775074463" r:id="rId41"/>
        </w:objec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object>
          <v:shape id="_x0000_i1042" type="#_x0000_t75" alt="试题资源网 stzy.com" style="width:39.75pt;height:27pt" o:oleicon="f" o:ole="">
            <v:imagedata r:id="rId42" o:title="eqId52a4d4e7c13860ea30d0ea2131214af6"/>
          </v:shape>
          <o:OLEObject Type="Embed" ProgID="Equation.DSMT4" ShapeID="_x0000_i1042" DrawAspect="Content" ObjectID="_1775074464" r:id="rId43"/>
        </w:object>
      </w:r>
    </w:p>
    <w:p>
      <w:pPr>
        <w:pStyle w:val="Normal7498c446-f2fe-4d9d-8b55-f19fe98ce4e0"/>
        <w:spacing w:line="320" w:lineRule="auto"/>
        <w:jc w:val="left"/>
        <w:textAlignment w:val="center"/>
      </w:pPr>
      <w:r>
        <w:rPr>
          <w:rFonts w:ascii="Times New Roman" w:eastAsia="Times New Roman" w:hAnsi="Times New Roman" w:cs="Times New Roman"/>
          <w:color w:val="000000"/>
          <w:sz w:val="21"/>
          <w:shd w:val="clear" w:color="auto" w:fill="auto"/>
          <w:vertAlign w:val="baseline"/>
        </w:rPr>
        <w:t>5．</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2023</w:t>
      </w:r>
      <w:r>
        <w:rPr>
          <w:rFonts w:ascii="仿宋" w:eastAsia="仿宋" w:hAnsi="仿宋" w:cs="仿宋"/>
          <w:color w:val="000000"/>
          <w:sz w:val="21"/>
          <w:shd w:val="clear" w:color="auto" w:fill="auto"/>
          <w:vertAlign w:val="baseline"/>
        </w:rPr>
        <w:t>山东烟台一中</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模拟</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如图所示装置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装有</w:t>
      </w:r>
      <w:r>
        <w:rPr>
          <w:rFonts w:ascii="宋体" w:eastAsia="宋体" w:hAnsi="宋体" w:cs="宋体"/>
          <w:color w:val="000000"/>
          <w:sz w:val="21"/>
          <w:shd w:val="clear" w:color="auto" w:fill="auto"/>
          <w:vertAlign w:val="baseline"/>
        </w:rPr>
        <w:t>细砂石</w:t>
      </w:r>
      <w:r>
        <w:rPr>
          <w:rFonts w:ascii="宋体" w:eastAsia="宋体" w:hAnsi="宋体" w:cs="宋体"/>
          <w:color w:val="000000"/>
          <w:sz w:val="21"/>
          <w:shd w:val="clear" w:color="auto" w:fill="auto"/>
          <w:vertAlign w:val="baseline"/>
        </w:rPr>
        <w:t>的容器带有比较细的节流门</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K</w:t>
      </w:r>
      <w:r>
        <w:rPr>
          <w:rFonts w:ascii="宋体" w:eastAsia="宋体" w:hAnsi="宋体" w:cs="宋体"/>
          <w:color w:val="000000"/>
          <w:sz w:val="21"/>
          <w:shd w:val="clear" w:color="auto" w:fill="auto"/>
          <w:vertAlign w:val="baseline"/>
        </w:rPr>
        <w:t>是节流门的阀门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节流门正下方有可以称量</w:t>
      </w:r>
      <w:r>
        <w:rPr>
          <w:rFonts w:ascii="宋体" w:eastAsia="宋体" w:hAnsi="宋体" w:cs="宋体"/>
          <w:color w:val="000000"/>
          <w:sz w:val="21"/>
          <w:shd w:val="clear" w:color="auto" w:fill="auto"/>
          <w:vertAlign w:val="baseline"/>
        </w:rPr>
        <w:t>细砂石质量</w:t>
      </w:r>
      <w:r>
        <w:rPr>
          <w:rFonts w:ascii="宋体" w:eastAsia="宋体" w:hAnsi="宋体" w:cs="宋体"/>
          <w:color w:val="000000"/>
          <w:sz w:val="21"/>
          <w:shd w:val="clear" w:color="auto" w:fill="auto"/>
          <w:vertAlign w:val="baseline"/>
        </w:rPr>
        <w:t>的托盘秤</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当托盘上已经有质量为</w:t>
      </w:r>
      <w:r>
        <w:rPr>
          <w:rFonts w:ascii="Times New Roman" w:eastAsia="Times New Roman" w:hAnsi="Times New Roman" w:cs="Times New Roman"/>
          <w:i/>
          <w:color w:val="000000"/>
          <w:sz w:val="21"/>
          <w:shd w:val="clear" w:color="auto" w:fill="auto"/>
          <w:vertAlign w:val="baseline"/>
        </w:rPr>
        <w:t>m</w:t>
      </w:r>
      <w:r>
        <w:rPr>
          <w:rFonts w:ascii="宋体" w:eastAsia="宋体" w:hAnsi="宋体" w:cs="宋体"/>
          <w:color w:val="000000"/>
          <w:sz w:val="21"/>
          <w:shd w:val="clear" w:color="auto" w:fill="auto"/>
          <w:vertAlign w:val="baseline"/>
        </w:rPr>
        <w:t>的</w:t>
      </w:r>
      <w:r>
        <w:rPr>
          <w:rFonts w:ascii="宋体" w:eastAsia="宋体" w:hAnsi="宋体" w:cs="宋体"/>
          <w:color w:val="000000"/>
          <w:sz w:val="21"/>
          <w:shd w:val="clear" w:color="auto" w:fill="auto"/>
          <w:vertAlign w:val="baseline"/>
        </w:rPr>
        <w:t>细砂石</w:t>
      </w:r>
      <w:r>
        <w:rPr>
          <w:rFonts w:ascii="宋体" w:eastAsia="宋体" w:hAnsi="宋体" w:cs="宋体"/>
          <w:color w:val="000000"/>
          <w:sz w:val="21"/>
          <w:shd w:val="clear" w:color="auto" w:fill="auto"/>
          <w:vertAlign w:val="baseline"/>
        </w:rPr>
        <w:t>时关闭阀门</w:t>
      </w:r>
      <w:r>
        <w:rPr>
          <w:rFonts w:ascii="Times New Roman" w:eastAsia="Times New Roman" w:hAnsi="Times New Roman" w:cs="Times New Roman"/>
          <w:color w:val="000000"/>
          <w:sz w:val="21"/>
          <w:shd w:val="clear" w:color="auto" w:fill="auto"/>
          <w:vertAlign w:val="baseline"/>
        </w:rPr>
        <w:t>K</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此时从管口到砂石堆顶端还有长为</w:t>
      </w:r>
      <w:r>
        <w:rPr>
          <w:rFonts w:ascii="Times New Roman" w:eastAsia="Times New Roman" w:hAnsi="Times New Roman" w:cs="Times New Roman"/>
          <w:i/>
          <w:color w:val="000000"/>
          <w:sz w:val="21"/>
          <w:shd w:val="clear" w:color="auto" w:fill="auto"/>
          <w:vertAlign w:val="baseline"/>
        </w:rPr>
        <w:t>H</w:t>
      </w:r>
      <w:r>
        <w:rPr>
          <w:rFonts w:ascii="宋体" w:eastAsia="宋体" w:hAnsi="宋体" w:cs="宋体"/>
          <w:color w:val="000000"/>
          <w:sz w:val="21"/>
          <w:shd w:val="clear" w:color="auto" w:fill="auto"/>
          <w:vertAlign w:val="baseline"/>
        </w:rPr>
        <w:t>的细砂石柱</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设管口单位时间流出的</w:t>
      </w:r>
      <w:r>
        <w:rPr>
          <w:rFonts w:ascii="宋体" w:eastAsia="宋体" w:hAnsi="宋体" w:cs="宋体"/>
          <w:color w:val="000000"/>
          <w:sz w:val="21"/>
          <w:shd w:val="clear" w:color="auto" w:fill="auto"/>
          <w:vertAlign w:val="baseline"/>
        </w:rPr>
        <w:t>细砂石</w:t>
      </w:r>
      <w:r>
        <w:rPr>
          <w:rFonts w:ascii="宋体" w:eastAsia="宋体" w:hAnsi="宋体" w:cs="宋体"/>
          <w:color w:val="000000"/>
          <w:sz w:val="21"/>
          <w:shd w:val="clear" w:color="auto" w:fill="auto"/>
          <w:vertAlign w:val="baseline"/>
        </w:rPr>
        <w:t>的质量为</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i/>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管口处</w:t>
      </w:r>
      <w:r>
        <w:rPr>
          <w:rFonts w:ascii="宋体" w:eastAsia="宋体" w:hAnsi="宋体" w:cs="宋体"/>
          <w:color w:val="000000"/>
          <w:sz w:val="21"/>
          <w:shd w:val="clear" w:color="auto" w:fill="auto"/>
          <w:vertAlign w:val="baseline"/>
        </w:rPr>
        <w:t>细砂石</w:t>
      </w:r>
      <w:r>
        <w:rPr>
          <w:rFonts w:ascii="宋体" w:eastAsia="宋体" w:hAnsi="宋体" w:cs="宋体"/>
          <w:color w:val="000000"/>
          <w:sz w:val="21"/>
          <w:shd w:val="clear" w:color="auto" w:fill="auto"/>
          <w:vertAlign w:val="baseline"/>
        </w:rPr>
        <w:t>的速度近似为零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关闭阀门</w:t>
      </w:r>
      <w:r>
        <w:rPr>
          <w:rFonts w:ascii="Times New Roman" w:eastAsia="Times New Roman" w:hAnsi="Times New Roman" w:cs="Times New Roman"/>
          <w:color w:val="000000"/>
          <w:sz w:val="21"/>
          <w:shd w:val="clear" w:color="auto" w:fill="auto"/>
          <w:vertAlign w:val="baseline"/>
        </w:rPr>
        <w:t>K</w:t>
      </w:r>
      <w:r>
        <w:rPr>
          <w:rFonts w:ascii="宋体" w:eastAsia="宋体" w:hAnsi="宋体" w:cs="宋体"/>
          <w:color w:val="000000"/>
          <w:sz w:val="21"/>
          <w:shd w:val="clear" w:color="auto" w:fill="auto"/>
          <w:vertAlign w:val="baseline"/>
        </w:rPr>
        <w:t>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细砂石柱下落时砂石</w:t>
      </w:r>
      <w:r>
        <w:rPr>
          <w:rFonts w:ascii="宋体" w:eastAsia="宋体" w:hAnsi="宋体" w:cs="宋体"/>
          <w:color w:val="000000"/>
          <w:sz w:val="21"/>
          <w:shd w:val="clear" w:color="auto" w:fill="auto"/>
          <w:vertAlign w:val="baseline"/>
        </w:rPr>
        <w:t>堆高度</w:t>
      </w:r>
      <w:r>
        <w:rPr>
          <w:rFonts w:ascii="宋体" w:eastAsia="宋体" w:hAnsi="宋体" w:cs="宋体"/>
          <w:color w:val="000000"/>
          <w:sz w:val="21"/>
          <w:shd w:val="clear" w:color="auto" w:fill="auto"/>
          <w:vertAlign w:val="baseline"/>
        </w:rPr>
        <w:t>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重力加速度为</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忽略空气阻力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7498c446-f2fe-4d9d-8b55-f19fe98ce4e0"/>
        <w:spacing w:line="320" w:lineRule="auto"/>
        <w:jc w:val="left"/>
        <w:textAlignment w:val="center"/>
      </w:pPr>
      <w:r>
        <w:rPr>
          <w:noProof/>
        </w:rPr>
        <w:drawing>
          <wp:inline distT="0" distB="0" distL="0" distR="0">
            <wp:extent cx="1590675" cy="1600200"/>
            <wp:effectExtent l="0" t="0" r="0" b="0"/>
            <wp:docPr id="43" name="_x0000_i1238"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_x0000_i1238"/>
                    <pic:cNvPicPr/>
                  </pic:nvPicPr>
                  <pic:blipFill>
                    <a:blip xmlns:r="http://schemas.openxmlformats.org/officeDocument/2006/relationships" r:embed="rId44"/>
                    <a:stretch>
                      <a:fillRect/>
                    </a:stretch>
                  </pic:blipFill>
                  <pic:spPr>
                    <a:xfrm>
                      <a:off x="0" y="0"/>
                      <a:ext cx="1590675" cy="1600200"/>
                    </a:xfrm>
                    <a:prstGeom prst="rect">
                      <a:avLst/>
                    </a:prstGeom>
                  </pic:spPr>
                </pic:pic>
              </a:graphicData>
            </a:graphic>
          </wp:inline>
        </w:drawing>
      </w:r>
    </w:p>
    <w:p>
      <w:pPr>
        <w:pStyle w:val="Normal7498c446-f2fe-4d9d-8b55-f19fe98ce4e0"/>
        <w:spacing w:line="320" w:lineRule="auto"/>
        <w:jc w:val="left"/>
        <w:textAlignment w:val="center"/>
        <w:rPr>
          <w:rFonts w:eastAsia="Times New Roman"/>
          <w:i/>
        </w:rP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刚关闭阀门</w:t>
      </w:r>
      <w:r>
        <w:rPr>
          <w:rFonts w:ascii="Times New Roman" w:eastAsia="Times New Roman" w:hAnsi="Times New Roman" w:cs="Times New Roman"/>
          <w:color w:val="000000"/>
          <w:sz w:val="21"/>
          <w:shd w:val="clear" w:color="auto" w:fill="auto"/>
          <w:vertAlign w:val="baseline"/>
        </w:rPr>
        <w:t>K</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托盘秤示数为</w:t>
      </w:r>
      <w:r>
        <w:rPr>
          <w:rFonts w:ascii="Times New Roman" w:eastAsia="Times New Roman" w:hAnsi="Times New Roman" w:cs="Times New Roman"/>
          <w:i/>
          <w:color w:val="000000"/>
          <w:sz w:val="21"/>
          <w:shd w:val="clear" w:color="auto" w:fill="auto"/>
          <w:vertAlign w:val="baseline"/>
        </w:rPr>
        <w:t>mg</w:t>
      </w:r>
    </w:p>
    <w:p>
      <w:pPr>
        <w:pStyle w:val="Normal7498c446-f2fe-4d9d-8b55-f19fe98ce4e0"/>
        <w:spacing w:line="320" w:lineRule="auto"/>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细砂石柱下落过程中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托盘秤示数为</w:t>
      </w:r>
      <w:r>
        <w:object>
          <v:shape id="_x0000_i2324" o:spid="_x0000_i1043" type="#_x0000_t75" alt="试题资源网 stzy.com" style="width:56.25pt;height:32.25pt" o:oleicon="f" o:ole="">
            <v:imagedata r:id="rId45" o:title=""/>
            <o:lock v:ext="edit" aspectratio="t"/>
          </v:shape>
          <o:OLEObject Type="Embed" ProgID="Equation.DSMT4" ShapeID="_x0000_i2324" DrawAspect="Content" ObjectID="_1958162414" r:id="rId46"/>
        </w:object>
      </w:r>
    </w:p>
    <w:p>
      <w:pPr>
        <w:pStyle w:val="Normal7498c446-f2fe-4d9d-8b55-f19fe98ce4e0"/>
        <w:spacing w:line="320" w:lineRule="auto"/>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细砂石柱对砂石堆顶端的冲击力为</w:t>
      </w:r>
      <w:r>
        <w:object>
          <v:shape id="_x0000_i2326" o:spid="_x0000_i1044" type="#_x0000_t75" alt="试题资源网 stzy.com" style="width:42.75pt;height:18pt" o:oleicon="f" o:ole="">
            <v:imagedata r:id="rId47" o:title=""/>
            <o:lock v:ext="edit" aspectratio="t"/>
          </v:shape>
          <o:OLEObject Type="Embed" ProgID="Equation.DSMT4" ShapeID="_x0000_i2326" DrawAspect="Content" ObjectID="_751825281" r:id="rId48"/>
        </w:object>
      </w:r>
    </w:p>
    <w:p>
      <w:pPr>
        <w:pStyle w:val="Normal7498c446-f2fe-4d9d-8b55-f19fe98ce4e0"/>
        <w:spacing w:line="320" w:lineRule="auto"/>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细砂石柱全部落完时托盘秤的示数比刚关闭阀门</w:t>
      </w:r>
      <w:r>
        <w:rPr>
          <w:rFonts w:ascii="Times New Roman" w:eastAsia="Times New Roman" w:hAnsi="Times New Roman" w:cs="Times New Roman"/>
          <w:color w:val="000000"/>
          <w:sz w:val="21"/>
          <w:shd w:val="clear" w:color="auto" w:fill="auto"/>
          <w:vertAlign w:val="baseline"/>
        </w:rPr>
        <w:t>K</w:t>
      </w:r>
      <w:r>
        <w:rPr>
          <w:rFonts w:ascii="宋体" w:eastAsia="宋体" w:hAnsi="宋体" w:cs="宋体"/>
          <w:color w:val="000000"/>
          <w:sz w:val="21"/>
          <w:shd w:val="clear" w:color="auto" w:fill="auto"/>
          <w:vertAlign w:val="baseline"/>
        </w:rPr>
        <w:t>时托盘秤的示数大</w:t>
      </w:r>
    </w:p>
    <w:p>
      <w:pPr>
        <w:pStyle w:val="paraStyle"/>
        <w:spacing w:before="200" w:beforeAutospacing="0" w:after="200" w:afterAutospacing="0"/>
      </w:pPr>
      <w:r>
        <w:rPr>
          <w:rFonts w:ascii="Times New Roman" w:eastAsia="Times New Roman" w:hAnsi="Times New Roman" w:cs="Times New Roman"/>
        </w:rPr>
        <w:t>二、多选题</w:t>
      </w:r>
      <w:r>
        <w:t>（</w:t>
      </w:r>
      <w:r>
        <w:rPr>
          <w:rFonts w:ascii="宋体" w:eastAsia="宋体" w:hAnsi="宋体" w:cs="宋体"/>
        </w:rPr>
        <w:t>本大题共</w:t>
      </w:r>
      <w:r>
        <w:rPr>
          <w:rFonts w:ascii="Times New Roman" w:eastAsia="Times New Roman" w:hAnsi="Times New Roman" w:cs="Times New Roman"/>
        </w:rPr>
        <w:t>9</w:t>
      </w:r>
      <w:r>
        <w:rPr>
          <w:rFonts w:ascii="宋体" w:eastAsia="宋体" w:hAnsi="宋体" w:cs="宋体"/>
        </w:rPr>
        <w:t>小题</w:t>
      </w:r>
      <w:r>
        <w:rPr>
          <w:rFonts w:ascii="Times New Roman" w:eastAsia="Times New Roman" w:hAnsi="Times New Roman" w:cs="Times New Roman"/>
        </w:rPr>
        <w:t>）</w:t>
      </w:r>
    </w:p>
    <w:p>
      <w:pPr>
        <w:pStyle w:val="Normalaa34678f-fe3d-421f-910f-d729cf7fda9d"/>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6．</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重庆重庆南开</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如题图所示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质量为</w:t>
      </w:r>
      <w:r>
        <w:rPr>
          <w:rFonts w:ascii="Times New Roman" w:eastAsia="Times New Roman" w:hAnsi="Times New Roman" w:cs="Times New Roman"/>
          <w:i/>
          <w:color w:val="000000"/>
          <w:sz w:val="21"/>
          <w:shd w:val="clear" w:color="auto" w:fill="auto"/>
          <w:vertAlign w:val="baseline"/>
        </w:rPr>
        <w:t>m</w:t>
      </w:r>
      <w:r>
        <w:rPr>
          <w:rFonts w:ascii="宋体" w:eastAsia="宋体" w:hAnsi="宋体" w:cs="宋体"/>
          <w:color w:val="000000"/>
          <w:sz w:val="21"/>
          <w:shd w:val="clear" w:color="auto" w:fill="auto"/>
          <w:vertAlign w:val="baseline"/>
        </w:rPr>
        <w:t>的小球</w:t>
      </w:r>
      <w:r>
        <w:rPr>
          <w:rFonts w:ascii="Times New Roman" w:eastAsia="Times New Roman" w:hAnsi="Times New Roman" w:cs="Times New Roman"/>
          <w:color w:val="000000"/>
          <w:sz w:val="21"/>
          <w:shd w:val="clear" w:color="auto" w:fill="auto"/>
          <w:vertAlign w:val="baseline"/>
        </w:rPr>
        <w:t>P</w:t>
      </w:r>
      <w:r>
        <w:rPr>
          <w:rFonts w:ascii="宋体" w:eastAsia="宋体" w:hAnsi="宋体" w:cs="宋体"/>
          <w:color w:val="000000"/>
          <w:sz w:val="21"/>
          <w:shd w:val="clear" w:color="auto" w:fill="auto"/>
          <w:vertAlign w:val="baseline"/>
        </w:rPr>
        <w:t>和质量为</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i/>
          <w:color w:val="000000"/>
          <w:sz w:val="21"/>
          <w:shd w:val="clear" w:color="auto" w:fill="auto"/>
          <w:vertAlign w:val="baseline"/>
        </w:rPr>
        <w:t>m</w:t>
      </w:r>
      <w:r>
        <w:rPr>
          <w:rFonts w:ascii="宋体" w:eastAsia="宋体" w:hAnsi="宋体" w:cs="宋体"/>
          <w:color w:val="000000"/>
          <w:sz w:val="21"/>
          <w:shd w:val="clear" w:color="auto" w:fill="auto"/>
          <w:vertAlign w:val="baseline"/>
        </w:rPr>
        <w:t>的小球</w:t>
      </w:r>
      <w:r>
        <w:rPr>
          <w:rFonts w:ascii="Times New Roman" w:eastAsia="Times New Roman" w:hAnsi="Times New Roman" w:cs="Times New Roman"/>
          <w:color w:val="000000"/>
          <w:sz w:val="21"/>
          <w:shd w:val="clear" w:color="auto" w:fill="auto"/>
          <w:vertAlign w:val="baseline"/>
        </w:rPr>
        <w:t>Q</w:t>
      </w:r>
      <w:r>
        <w:rPr>
          <w:rFonts w:ascii="宋体" w:eastAsia="宋体" w:hAnsi="宋体" w:cs="宋体"/>
          <w:color w:val="000000"/>
          <w:sz w:val="21"/>
          <w:shd w:val="clear" w:color="auto" w:fill="auto"/>
          <w:vertAlign w:val="baseline"/>
        </w:rPr>
        <w:t>用自然长度为</w:t>
      </w:r>
      <w:r>
        <w:rPr>
          <w:rFonts w:ascii="Times New Roman" w:eastAsia="Times New Roman" w:hAnsi="Times New Roman" w:cs="Times New Roman"/>
          <w:i/>
          <w:color w:val="000000"/>
          <w:sz w:val="21"/>
          <w:shd w:val="clear" w:color="auto" w:fill="auto"/>
          <w:vertAlign w:val="baseline"/>
        </w:rPr>
        <w:t>l</w:t>
      </w:r>
      <w:r>
        <w:rPr>
          <w:rFonts w:ascii="宋体" w:eastAsia="宋体" w:hAnsi="宋体" w:cs="宋体"/>
          <w:color w:val="000000"/>
          <w:sz w:val="21"/>
          <w:shd w:val="clear" w:color="auto" w:fill="auto"/>
          <w:vertAlign w:val="baseline"/>
        </w:rPr>
        <w:t>的弹性轻绳连接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让绳水平伸直且无弹力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两球静止在同一高度</w:t>
      </w:r>
      <w:r>
        <w:rPr>
          <w:rFonts w:ascii="Times New Roman" w:eastAsia="Times New Roman" w:hAnsi="Times New Roman" w:cs="Times New Roman"/>
          <w:i/>
          <w:color w:val="000000"/>
          <w:sz w:val="21"/>
          <w:shd w:val="clear" w:color="auto" w:fill="auto"/>
          <w:vertAlign w:val="baseline"/>
        </w:rPr>
        <w:t>h</w:t>
      </w:r>
      <w:r>
        <w:rPr>
          <w:rFonts w:ascii="宋体" w:eastAsia="宋体" w:hAnsi="宋体" w:cs="宋体"/>
          <w:color w:val="000000"/>
          <w:sz w:val="21"/>
          <w:shd w:val="clear" w:color="auto" w:fill="auto"/>
          <w:vertAlign w:val="baseline"/>
        </w:rPr>
        <w:t>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现给</w:t>
      </w:r>
      <w:r>
        <w:rPr>
          <w:rFonts w:ascii="Times New Roman" w:eastAsia="Times New Roman" w:hAnsi="Times New Roman" w:cs="Times New Roman"/>
          <w:color w:val="000000"/>
          <w:sz w:val="21"/>
          <w:shd w:val="clear" w:color="auto" w:fill="auto"/>
          <w:vertAlign w:val="baseline"/>
        </w:rPr>
        <w:t>P</w:t>
      </w:r>
      <w:r>
        <w:rPr>
          <w:rFonts w:ascii="宋体" w:eastAsia="宋体" w:hAnsi="宋体" w:cs="宋体"/>
          <w:color w:val="000000"/>
          <w:sz w:val="21"/>
          <w:shd w:val="clear" w:color="auto" w:fill="auto"/>
          <w:vertAlign w:val="baseline"/>
        </w:rPr>
        <w:t>球一沿轻绳方向向右的初速度</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同时将</w:t>
      </w:r>
      <w:r>
        <w:rPr>
          <w:rFonts w:ascii="Times New Roman" w:eastAsia="Times New Roman" w:hAnsi="Times New Roman" w:cs="Times New Roman"/>
          <w:color w:val="000000"/>
          <w:sz w:val="21"/>
          <w:shd w:val="clear" w:color="auto" w:fill="auto"/>
          <w:vertAlign w:val="baseline"/>
        </w:rPr>
        <w:t>Q</w:t>
      </w:r>
      <w:r>
        <w:rPr>
          <w:rFonts w:ascii="宋体" w:eastAsia="宋体" w:hAnsi="宋体" w:cs="宋体"/>
          <w:color w:val="000000"/>
          <w:sz w:val="21"/>
          <w:shd w:val="clear" w:color="auto" w:fill="auto"/>
          <w:vertAlign w:val="baseline"/>
        </w:rPr>
        <w:t>球由静止释放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两球在空中发生两次弹性正碰后落到水平地面上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已知重力加速度为</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碰撞时间极短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不计空气阻力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color w:val="000000"/>
          <w:sz w:val="21"/>
          <w:shd w:val="clear" w:color="auto" w:fill="auto"/>
          <w:vertAlign w:val="baseline"/>
        </w:rPr>
        <w:t>（　　）</w:t>
      </w:r>
    </w:p>
    <w:p>
      <w:pPr>
        <w:pStyle w:val="Normalaa34678f-fe3d-421f-910f-d729cf7fda9d"/>
        <w:spacing w:line="320" w:lineRule="auto"/>
        <w:jc w:val="left"/>
        <w:textAlignment w:val="center"/>
      </w:pPr>
      <w:r>
        <w:rPr>
          <w:rFonts w:eastAsia="Times New Roman"/>
          <w:noProof/>
          <w:kern w:val="0"/>
          <w:sz w:val="24"/>
          <w:szCs w:val="24"/>
        </w:rPr>
        <w:drawing>
          <wp:inline distT="0" distB="0" distL="114300" distR="114300">
            <wp:extent cx="1447800" cy="1228725"/>
            <wp:effectExtent l="0" t="0" r="0" b="0"/>
            <wp:docPr id="2014938925" name="_x0000_i8354"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938925" name="_x0000_i8354"/>
                    <pic:cNvPicPr/>
                  </pic:nvPicPr>
                  <pic:blipFill>
                    <a:blip xmlns:r="http://schemas.openxmlformats.org/officeDocument/2006/relationships" r:embed="rId49"/>
                    <a:stretch>
                      <a:fillRect/>
                    </a:stretch>
                  </pic:blipFill>
                  <pic:spPr>
                    <a:xfrm>
                      <a:off x="0" y="0"/>
                      <a:ext cx="1447800" cy="1228725"/>
                    </a:xfrm>
                    <a:prstGeom prst="rect">
                      <a:avLst/>
                    </a:prstGeom>
                  </pic:spPr>
                </pic:pic>
              </a:graphicData>
            </a:graphic>
          </wp:inline>
        </w:drawing>
      </w:r>
    </w:p>
    <w:p>
      <w:pPr>
        <w:pStyle w:val="Normalaa34678f-fe3d-421f-910f-d729cf7fda9d"/>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第一次碰撞前瞬时</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P</w:t>
      </w:r>
      <w:r>
        <w:rPr>
          <w:rFonts w:ascii="宋体" w:eastAsia="宋体" w:hAnsi="宋体" w:cs="宋体"/>
          <w:color w:val="000000"/>
          <w:sz w:val="21"/>
          <w:shd w:val="clear" w:color="auto" w:fill="auto"/>
          <w:vertAlign w:val="baseline"/>
        </w:rPr>
        <w:t>球的竖直速度大小为</w:t>
      </w:r>
      <w:r>
        <w:object>
          <v:shape id="_x0000_i1045" type="#_x0000_t75" alt="试题资源网 stzy.com" style="width:20.4pt;height:30pt" o:oleicon="f" o:ole="">
            <v:imagedata r:id="rId50" o:title="eqId630f66cfaa5a58ebebc705a82736f4ee"/>
          </v:shape>
          <o:OLEObject Type="Embed" ProgID="Equation.DSMT4" ShapeID="_x0000_i1045" DrawAspect="Content" ObjectID="_1816758685" r:id="rId51"/>
        </w:object>
      </w:r>
    </w:p>
    <w:p>
      <w:pPr>
        <w:pStyle w:val="Normalaa34678f-fe3d-421f-910f-d729cf7fda9d"/>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第一次碰撞过程中</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P</w:t>
      </w:r>
      <w:r>
        <w:rPr>
          <w:rFonts w:ascii="宋体" w:eastAsia="宋体" w:hAnsi="宋体" w:cs="宋体"/>
          <w:color w:val="000000"/>
          <w:sz w:val="21"/>
          <w:shd w:val="clear" w:color="auto" w:fill="auto"/>
          <w:vertAlign w:val="baseline"/>
        </w:rPr>
        <w:t>球对</w:t>
      </w:r>
      <w:r>
        <w:rPr>
          <w:rFonts w:ascii="Times New Roman" w:eastAsia="Times New Roman" w:hAnsi="Times New Roman" w:cs="Times New Roman"/>
          <w:color w:val="000000"/>
          <w:sz w:val="21"/>
          <w:shd w:val="clear" w:color="auto" w:fill="auto"/>
          <w:vertAlign w:val="baseline"/>
        </w:rPr>
        <w:t>Q</w:t>
      </w:r>
      <w:r>
        <w:rPr>
          <w:rFonts w:ascii="宋体" w:eastAsia="宋体" w:hAnsi="宋体" w:cs="宋体"/>
          <w:color w:val="000000"/>
          <w:sz w:val="21"/>
          <w:shd w:val="clear" w:color="auto" w:fill="auto"/>
          <w:vertAlign w:val="baseline"/>
        </w:rPr>
        <w:t>球的冲量大小为</w:t>
      </w:r>
      <w:r>
        <w:object>
          <v:shape id="_x0000_i1046" type="#_x0000_t75" alt="试题资源网 stzy.com" style="width:24pt;height:24.6pt" o:oleicon="f" o:ole="">
            <v:imagedata r:id="rId52" o:title="eqId8451cf3e827ca3e3cad8f8adac7aa706"/>
          </v:shape>
          <o:OLEObject Type="Embed" ProgID="Equation.DSMT4" ShapeID="_x0000_i1046" DrawAspect="Content" ObjectID="_1816758686" r:id="rId53"/>
        </w:object>
      </w:r>
    </w:p>
    <w:p>
      <w:pPr>
        <w:pStyle w:val="Normalaa34678f-fe3d-421f-910f-d729cf7fda9d"/>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第二次碰撞前瞬时</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P</w:t>
      </w:r>
      <w:r>
        <w:rPr>
          <w:rFonts w:ascii="宋体" w:eastAsia="宋体" w:hAnsi="宋体" w:cs="宋体"/>
          <w:color w:val="000000"/>
          <w:sz w:val="21"/>
          <w:shd w:val="clear" w:color="auto" w:fill="auto"/>
          <w:vertAlign w:val="baseline"/>
        </w:rPr>
        <w:t>球的水平速度大小为</w:t>
      </w:r>
      <w:r>
        <w:object>
          <v:shape id="_x0000_i1047" type="#_x0000_t75" alt="试题资源网 stzy.com" style="width:19.2pt;height:27.6pt" o:oleicon="f" o:ole="">
            <v:imagedata r:id="rId54" o:title="eqId3bb38ceb4442676499a7abf4507bc3b0"/>
          </v:shape>
          <o:OLEObject Type="Embed" ProgID="Equation.DSMT4" ShapeID="_x0000_i1047" DrawAspect="Content" ObjectID="_1816758687" r:id="rId55"/>
        </w:object>
      </w:r>
    </w:p>
    <w:p>
      <w:pPr>
        <w:pStyle w:val="Normalaa34678f-fe3d-421f-910f-d729cf7fda9d"/>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两球第一次碰后到第二次碰前过程中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轻绳对</w:t>
      </w:r>
      <w:r>
        <w:rPr>
          <w:rFonts w:ascii="Times New Roman" w:eastAsia="Times New Roman" w:hAnsi="Times New Roman" w:cs="Times New Roman"/>
          <w:color w:val="000000"/>
          <w:sz w:val="21"/>
          <w:shd w:val="clear" w:color="auto" w:fill="auto"/>
          <w:vertAlign w:val="baseline"/>
        </w:rPr>
        <w:t>Q</w:t>
      </w:r>
      <w:r>
        <w:rPr>
          <w:rFonts w:ascii="宋体" w:eastAsia="宋体" w:hAnsi="宋体" w:cs="宋体"/>
          <w:color w:val="000000"/>
          <w:sz w:val="21"/>
          <w:shd w:val="clear" w:color="auto" w:fill="auto"/>
          <w:vertAlign w:val="baseline"/>
        </w:rPr>
        <w:t>球做的功</w:t>
      </w:r>
      <w:r>
        <w:object>
          <v:shape id="_x0000_i1048" type="#_x0000_t75" alt="试题资源网 stzy.com" style="width:54.6pt;height:27pt" o:oleicon="f" o:ole="">
            <v:imagedata r:id="rId56" o:title="eqId5b6b3f497234cd0007d9a6ecbdf30126"/>
          </v:shape>
          <o:OLEObject Type="Embed" ProgID="Equation.DSMT4" ShapeID="_x0000_i1048" DrawAspect="Content" ObjectID="_1816758688" r:id="rId57"/>
        </w:object>
      </w:r>
    </w:p>
    <w:p>
      <w:pPr>
        <w:pStyle w:val="Normal13c9fbf7-6cf8-4007-b9f8-118d674b410f"/>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7．</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河北石家庄</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光滑水平面上置有质量分别为</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i/>
          <w:color w:val="000000"/>
          <w:sz w:val="21"/>
          <w:shd w:val="clear" w:color="auto" w:fill="auto"/>
          <w:vertAlign w:val="subscript"/>
        </w:rPr>
        <w:t>A</w:t>
      </w:r>
      <w:r>
        <w:rPr>
          <w:rFonts w:ascii="Times New Roman" w:eastAsia="Times New Roman" w:hAnsi="Times New Roman" w:cs="Times New Roman"/>
          <w:color w:val="000000"/>
          <w:sz w:val="21"/>
          <w:shd w:val="clear" w:color="auto" w:fill="auto"/>
          <w:vertAlign w:val="baseline"/>
        </w:rPr>
        <w:t>=6kg</w:t>
      </w:r>
      <w:r>
        <w:rPr>
          <w:rFonts w:ascii="宋体" w:eastAsia="宋体" w:hAnsi="宋体" w:cs="宋体"/>
          <w:color w:val="000000"/>
          <w:sz w:val="21"/>
          <w:shd w:val="clear" w:color="auto" w:fill="auto"/>
          <w:vertAlign w:val="baseline"/>
        </w:rPr>
        <w:t>和</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i/>
          <w:color w:val="000000"/>
          <w:sz w:val="21"/>
          <w:shd w:val="clear" w:color="auto" w:fill="auto"/>
          <w:vertAlign w:val="subscript"/>
        </w:rPr>
        <w:t>B</w:t>
      </w:r>
      <w:r>
        <w:rPr>
          <w:rFonts w:ascii="Times New Roman" w:eastAsia="Times New Roman" w:hAnsi="Times New Roman" w:cs="Times New Roman"/>
          <w:color w:val="000000"/>
          <w:sz w:val="21"/>
          <w:shd w:val="clear" w:color="auto" w:fill="auto"/>
          <w:vertAlign w:val="baseline"/>
        </w:rPr>
        <w:t>=2kg</w:t>
      </w:r>
      <w:r>
        <w:rPr>
          <w:rFonts w:ascii="宋体" w:eastAsia="宋体" w:hAnsi="宋体" w:cs="宋体"/>
          <w:color w:val="000000"/>
          <w:sz w:val="21"/>
          <w:shd w:val="clear" w:color="auto" w:fill="auto"/>
          <w:vertAlign w:val="baseline"/>
        </w:rPr>
        <w:t>的物块</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和</w:t>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它们之间用劲度系数</w:t>
      </w:r>
      <w:r>
        <w:rPr>
          <w:rFonts w:ascii="Times New Roman" w:eastAsia="Times New Roman" w:hAnsi="Times New Roman" w:cs="Times New Roman"/>
          <w:i/>
          <w:color w:val="000000"/>
          <w:sz w:val="21"/>
          <w:shd w:val="clear" w:color="auto" w:fill="auto"/>
          <w:vertAlign w:val="baseline"/>
        </w:rPr>
        <w:t>k</w:t>
      </w:r>
      <w:r>
        <w:rPr>
          <w:rFonts w:ascii="Times New Roman" w:eastAsia="Times New Roman" w:hAnsi="Times New Roman" w:cs="Times New Roman"/>
          <w:color w:val="000000"/>
          <w:sz w:val="21"/>
          <w:shd w:val="clear" w:color="auto" w:fill="auto"/>
          <w:vertAlign w:val="baseline"/>
        </w:rPr>
        <w:t>=200N/m</w:t>
      </w:r>
      <w:r>
        <w:rPr>
          <w:rFonts w:ascii="宋体" w:eastAsia="宋体" w:hAnsi="宋体" w:cs="宋体"/>
          <w:color w:val="000000"/>
          <w:sz w:val="21"/>
          <w:shd w:val="clear" w:color="auto" w:fill="auto"/>
          <w:vertAlign w:val="baseline"/>
        </w:rPr>
        <w:t>的轻质弹簧相连</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其中</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紧靠竖直墙壁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弹簧处于原长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现用水平向左的力</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baseline"/>
        </w:rPr>
        <w:t>缓慢推动物块</w:t>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到达某一位置时保持静止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此过程</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baseline"/>
        </w:rPr>
        <w:t>做的功为</w:t>
      </w:r>
      <w:r>
        <w:rPr>
          <w:rFonts w:ascii="Times New Roman" w:eastAsia="Times New Roman" w:hAnsi="Times New Roman" w:cs="Times New Roman"/>
          <w:color w:val="000000"/>
          <w:sz w:val="21"/>
          <w:shd w:val="clear" w:color="auto" w:fill="auto"/>
          <w:vertAlign w:val="baseline"/>
        </w:rPr>
        <w:t>25J</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瞬间撤去推力</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则下列说法正确的是</w:t>
      </w:r>
      <w:r>
        <w:rPr>
          <w:rFonts w:ascii="Times New Roman" w:eastAsia="Times New Roman" w:hAnsi="Times New Roman" w:cs="Times New Roman"/>
          <w:color w:val="000000"/>
          <w:sz w:val="21"/>
          <w:shd w:val="clear" w:color="auto" w:fill="auto"/>
          <w:vertAlign w:val="baseline"/>
        </w:rPr>
        <w:t>（　　）</w:t>
      </w:r>
    </w:p>
    <w:p>
      <w:pPr>
        <w:pStyle w:val="Normal13c9fbf7-6cf8-4007-b9f8-118d674b410f"/>
        <w:spacing w:line="320" w:lineRule="auto"/>
        <w:jc w:val="left"/>
        <w:textAlignment w:val="center"/>
      </w:pPr>
      <w:r>
        <w:rPr>
          <w:rFonts w:eastAsia="Times New Roman"/>
          <w:noProof/>
          <w:kern w:val="0"/>
          <w:sz w:val="24"/>
          <w:szCs w:val="24"/>
        </w:rPr>
        <w:drawing>
          <wp:inline distT="0" distB="0" distL="114300" distR="114300">
            <wp:extent cx="2028825" cy="676275"/>
            <wp:effectExtent l="0" t="0" r="0" b="0"/>
            <wp:docPr id="108" name="_x0000_i4593"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_x0000_i4593"/>
                    <pic:cNvPicPr/>
                  </pic:nvPicPr>
                  <pic:blipFill>
                    <a:blip xmlns:r="http://schemas.openxmlformats.org/officeDocument/2006/relationships" r:embed="rId58"/>
                    <a:stretch>
                      <a:fillRect/>
                    </a:stretch>
                  </pic:blipFill>
                  <pic:spPr>
                    <a:xfrm>
                      <a:off x="0" y="0"/>
                      <a:ext cx="2028825" cy="676275"/>
                    </a:xfrm>
                    <a:prstGeom prst="rect">
                      <a:avLst/>
                    </a:prstGeom>
                  </pic:spPr>
                </pic:pic>
              </a:graphicData>
            </a:graphic>
          </wp:inline>
        </w:drawing>
      </w:r>
    </w:p>
    <w:p>
      <w:pPr>
        <w:pStyle w:val="Normal13c9fbf7-6cf8-4007-b9f8-118d674b410f"/>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弹簧第一次恢复原长过程中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物块</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及弹簧组成的系统机械能和动量都守恒</w:t>
      </w:r>
    </w:p>
    <w:p>
      <w:pPr>
        <w:pStyle w:val="Normal13c9fbf7-6cf8-4007-b9f8-118d674b410f"/>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弹簧第一次恢复原长过程中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墙壁对物块</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的冲量为</w:t>
      </w:r>
      <w:r>
        <w:rPr>
          <w:rFonts w:ascii="Times New Roman" w:eastAsia="Times New Roman" w:hAnsi="Times New Roman" w:cs="Times New Roman"/>
          <w:color w:val="000000"/>
          <w:sz w:val="21"/>
          <w:shd w:val="clear" w:color="auto" w:fill="auto"/>
          <w:vertAlign w:val="baseline"/>
        </w:rPr>
        <w:t>10N⋅s</w:t>
      </w:r>
    </w:p>
    <w:p>
      <w:pPr>
        <w:pStyle w:val="Normal13c9fbf7-6cf8-4007-b9f8-118d674b410f"/>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弹簧第一次恢复原长过程中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弹簧对</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的平均作用力大小为</w:t>
      </w:r>
      <w:r>
        <w:object>
          <v:shape id="_x0000_i1049" type="#_x0000_t75" alt="试题资源网 stzy.com" style="width:30pt;height:27pt" o:oleicon="f" o:ole="">
            <v:imagedata r:id="rId59" o:title="eqId56b561aed46aca071d64bdccb3f0933f"/>
          </v:shape>
          <o:OLEObject Type="Embed" ProgID="Equation.DSMT4" ShapeID="_x0000_i1049" DrawAspect="Content" ObjectID="_1816707282" r:id="rId60"/>
        </w:object>
      </w:r>
    </w:p>
    <w:p>
      <w:pPr>
        <w:pStyle w:val="Normal13c9fbf7-6cf8-4007-b9f8-118d674b410f"/>
        <w:spacing w:line="320" w:lineRule="auto"/>
        <w:ind w:left="30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在撤去推力</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baseline"/>
        </w:rPr>
        <w:t>后的运动过程中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物块</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的最大速度为</w:t>
      </w:r>
      <w:r>
        <w:rPr>
          <w:rFonts w:ascii="Times New Roman" w:eastAsia="Times New Roman" w:hAnsi="Times New Roman" w:cs="Times New Roman"/>
          <w:color w:val="000000"/>
          <w:sz w:val="21"/>
          <w:shd w:val="clear" w:color="auto" w:fill="auto"/>
          <w:vertAlign w:val="baseline"/>
        </w:rPr>
        <w:t>3m/s</w:t>
      </w:r>
    </w:p>
    <w:p>
      <w:pPr>
        <w:pStyle w:val="Normal36ec38d9-176a-4942-8712-5813a8943b15"/>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8．</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湖北</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光滑绝缘水平面内有三个完全相同的带正电的绝缘小球</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均可视为点电荷</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质量均为</w:t>
      </w:r>
      <w:r>
        <w:object>
          <v:shape id="_x0000_i1050" type="#_x0000_t75" alt="试题资源网 stzy.com" style="width:11.65pt;height:10.2pt" o:oleicon="f" o:ole="">
            <v:imagedata r:id="rId61" o:title="eqId294f5ba74cdf695fc9a8a8e52f421328"/>
          </v:shape>
          <o:OLEObject Type="Embed" ProgID="Equation.DSMT4" ShapeID="_x0000_i1050" DrawAspect="Content" ObjectID="_1816988001" r:id="rId6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电荷量均为</w:t>
      </w:r>
      <w:r>
        <w:object>
          <v:shape id="_x0000_i1051" type="#_x0000_t75" alt="试题资源网 stzy.com" style="width:15.25pt;height:11.65pt" o:oleicon="f" o:ole="">
            <v:imagedata r:id="rId63" o:title="eqId56b2087eadbbd0dab72b7483b9181585"/>
          </v:shape>
          <o:OLEObject Type="Embed" ProgID="Equation.DSMT4" ShapeID="_x0000_i1051" DrawAspect="Content" ObjectID="_1816988002" r:id="rId64"/>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 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之间与</w:t>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之间各用一根长为</w:t>
      </w:r>
      <w:r>
        <w:object>
          <v:shape id="_x0000_i1052" type="#_x0000_t75" alt="试题资源网 stzy.com" style="width:9.45pt;height:10.9pt" o:oleicon="f" o:ole="">
            <v:imagedata r:id="rId65" o:title="eqId0c88d9142df6ba8e43c1a93bd04a1362"/>
          </v:shape>
          <o:OLEObject Type="Embed" ProgID="Equation.DSMT4" ShapeID="_x0000_i1052" DrawAspect="Content" ObjectID="_1816988003" r:id="rId66"/>
        </w:object>
      </w:r>
      <w:r>
        <w:rPr>
          <w:rFonts w:ascii="宋体" w:eastAsia="宋体" w:hAnsi="宋体" w:cs="宋体"/>
          <w:color w:val="000000"/>
          <w:sz w:val="21"/>
          <w:shd w:val="clear" w:color="auto" w:fill="auto"/>
          <w:vertAlign w:val="baseline"/>
        </w:rPr>
        <w:t>的轻杆连接</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用绝缘装置固定</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恰构成正三角形并锁定</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如图甲所示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现解除绝缘装置对</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的锁定</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当三个小球运动到同一条直线上时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速度大小分别为</w:t>
      </w:r>
      <w:r>
        <w:object>
          <v:shape id="_x0000_i1053" type="#_x0000_t75" alt="试题资源网 stzy.com" style="width:9.45pt;height:15.25pt" o:oleicon="f" o:ole="">
            <v:imagedata r:id="rId67" o:title="eqId212681d9dc4c645d21a83f8e01b4ad81"/>
          </v:shape>
          <o:OLEObject Type="Embed" ProgID="Equation.DSMT4" ShapeID="_x0000_i1053" DrawAspect="Content" ObjectID="_1816988004" r:id="rId68"/>
        </w:object>
      </w:r>
      <w:r>
        <w:rPr>
          <w:rFonts w:ascii="Times New Roman" w:eastAsia="Times New Roman" w:hAnsi="Times New Roman" w:cs="Times New Roman"/>
          <w:color w:val="000000"/>
          <w:sz w:val="21"/>
          <w:shd w:val="clear" w:color="auto" w:fill="auto"/>
          <w:vertAlign w:val="baseline"/>
        </w:rPr>
        <w:t>、</w:t>
      </w:r>
      <w:r>
        <w:object>
          <v:shape id="_x0000_i1054" type="#_x0000_t75" alt="试题资源网 stzy.com" style="width:10.9pt;height:16pt" o:oleicon="f" o:ole="">
            <v:imagedata r:id="rId69" o:title="eqIdf5a32a4fd6322b282e436539865bc115"/>
          </v:shape>
          <o:OLEObject Type="Embed" ProgID="Equation.DSMT4" ShapeID="_x0000_i1054" DrawAspect="Content" ObjectID="_1816988005" r:id="rId70"/>
        </w:object>
      </w:r>
      <w:r>
        <w:rPr>
          <w:rFonts w:ascii="Times New Roman" w:eastAsia="Times New Roman" w:hAnsi="Times New Roman" w:cs="Times New Roman"/>
          <w:color w:val="000000"/>
          <w:sz w:val="21"/>
          <w:shd w:val="clear" w:color="auto" w:fill="auto"/>
          <w:vertAlign w:val="baseline"/>
        </w:rPr>
        <w:t>、</w:t>
      </w:r>
      <w:r>
        <w:object>
          <v:shape id="_x0000_i1055" type="#_x0000_t75" alt="试题资源网 stzy.com" style="width:10.9pt;height:15.25pt" o:oleicon="f" o:ole="">
            <v:imagedata r:id="rId71" o:title="eqId03f6ccbb4c090d2e66cda9e5acf44458"/>
          </v:shape>
          <o:OLEObject Type="Embed" ProgID="Equation.DSMT4" ShapeID="_x0000_i1055" DrawAspect="Content" ObjectID="_1816988006" r:id="rId7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如图乙所示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已知以无限远处为零电势点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点电荷</w:t>
      </w:r>
      <w:r>
        <w:object>
          <v:shape id="_x0000_i1056" type="#_x0000_t75" alt="试题资源网 stzy.com" style="width:10.9pt;height:13.8pt" o:oleicon="f" o:ole="">
            <v:imagedata r:id="rId73" o:title="eqIdacc290b44635265137fdf13146b6a6d9"/>
          </v:shape>
          <o:OLEObject Type="Embed" ProgID="Equation.DSMT4" ShapeID="_x0000_i1056" DrawAspect="Content" ObjectID="_1816988007" r:id="rId74"/>
        </w:object>
      </w:r>
      <w:r>
        <w:rPr>
          <w:rFonts w:ascii="宋体" w:eastAsia="宋体" w:hAnsi="宋体" w:cs="宋体"/>
          <w:color w:val="000000"/>
          <w:sz w:val="21"/>
          <w:shd w:val="clear" w:color="auto" w:fill="auto"/>
          <w:vertAlign w:val="baseline"/>
        </w:rPr>
        <w:t>在距其</w:t>
      </w:r>
      <w:r>
        <w:object>
          <v:shape id="_x0000_i1057" type="#_x0000_t75" alt="试题资源网 stzy.com" style="width:8pt;height:8pt" o:oleicon="f" o:ole="">
            <v:imagedata r:id="rId75" o:title="eqId11bc05f41215f9894e11d1df0465751a"/>
          </v:shape>
          <o:OLEObject Type="Embed" ProgID="Equation.DSMT4" ShapeID="_x0000_i1057" DrawAspect="Content" ObjectID="_1816988008" r:id="rId76"/>
        </w:object>
      </w:r>
      <w:r>
        <w:rPr>
          <w:rFonts w:ascii="宋体" w:eastAsia="宋体" w:hAnsi="宋体" w:cs="宋体"/>
          <w:color w:val="000000"/>
          <w:sz w:val="21"/>
          <w:shd w:val="clear" w:color="auto" w:fill="auto"/>
          <w:vertAlign w:val="baseline"/>
        </w:rPr>
        <w:t>处的电势为</w:t>
      </w:r>
      <w:r>
        <w:object>
          <v:shape id="_x0000_i1058" type="#_x0000_t75" alt="试题资源网 stzy.com" style="width:16.75pt;height:23.25pt" o:oleicon="f" o:ole="">
            <v:imagedata r:id="rId77" o:title="eqId6d528cac9813054bef10c0b2a5e4e1f6"/>
          </v:shape>
          <o:OLEObject Type="Embed" ProgID="Equation.DSMT4" ShapeID="_x0000_i1058" DrawAspect="Content" ObjectID="_1816988009" r:id="rId7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其中</w:t>
      </w:r>
      <w:r>
        <w:object>
          <v:shape id="_x0000_i1059" type="#_x0000_t75" alt="试题资源网 stzy.com" style="width:8.75pt;height:12.35pt" o:oleicon="f" o:ole="">
            <v:imagedata r:id="rId79" o:title="eqIdf0a532e15e232cb4b99a8d4d07c89575"/>
          </v:shape>
          <o:OLEObject Type="Embed" ProgID="Equation.DSMT4" ShapeID="_x0000_i1059" DrawAspect="Content" ObjectID="_1816988010" r:id="rId80"/>
        </w:object>
      </w:r>
      <w:r>
        <w:rPr>
          <w:rFonts w:ascii="宋体" w:eastAsia="宋体" w:hAnsi="宋体" w:cs="宋体"/>
          <w:color w:val="000000"/>
          <w:sz w:val="21"/>
          <w:shd w:val="clear" w:color="auto" w:fill="auto"/>
          <w:vertAlign w:val="baseline"/>
        </w:rPr>
        <w:t>为静电力常量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多个点电荷产生的电场中某点的电势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等于每个点电荷单独存在时在该点电势的代数和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36ec38d9-176a-4942-8712-5813a8943b15"/>
        <w:spacing w:line="320" w:lineRule="auto"/>
        <w:textAlignment w:val="center"/>
      </w:pPr>
      <w:r>
        <w:rPr>
          <w:rFonts w:eastAsia="Times New Roman"/>
          <w:noProof/>
          <w:kern w:val="0"/>
          <w:sz w:val="24"/>
          <w:szCs w:val="24"/>
        </w:rPr>
        <w:drawing>
          <wp:inline distT="0" distB="0" distL="114300" distR="114300">
            <wp:extent cx="3667125" cy="1314450"/>
            <wp:effectExtent l="0" t="0" r="0" b="0"/>
            <wp:docPr id="77" name="_x0000_i3071"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_x0000_i3071"/>
                    <pic:cNvPicPr/>
                  </pic:nvPicPr>
                  <pic:blipFill>
                    <a:blip xmlns:r="http://schemas.openxmlformats.org/officeDocument/2006/relationships" r:embed="rId81"/>
                    <a:stretch>
                      <a:fillRect/>
                    </a:stretch>
                  </pic:blipFill>
                  <pic:spPr>
                    <a:xfrm>
                      <a:off x="0" y="0"/>
                      <a:ext cx="3667125" cy="1314450"/>
                    </a:xfrm>
                    <a:prstGeom prst="rect">
                      <a:avLst/>
                    </a:prstGeom>
                  </pic:spPr>
                </pic:pic>
              </a:graphicData>
            </a:graphic>
          </wp:inline>
        </w:drawing>
      </w:r>
    </w:p>
    <w:p>
      <w:pPr>
        <w:pStyle w:val="Normal36ec38d9-176a-4942-8712-5813a8943b15"/>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初始时刻</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系统所具有的电势能为</w:t>
      </w:r>
      <w:r>
        <w:object>
          <v:shape id="_x0000_i1060" type="#_x0000_t75" alt="试题资源网 stzy.com" style="width:19.65pt;height:29.1pt" o:oleicon="f" o:ole="">
            <v:imagedata r:id="rId82" o:title="eqIdd6e861572f2b74b760bc82a030a64e3c"/>
          </v:shape>
          <o:OLEObject Type="Embed" ProgID="Equation.DSMT4" ShapeID="_x0000_i1060" DrawAspect="Content" ObjectID="_1816988011" r:id="rId83"/>
        </w:object>
      </w:r>
    </w:p>
    <w:p>
      <w:pPr>
        <w:pStyle w:val="Normal36ec38d9-176a-4942-8712-5813a8943b15"/>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图乙中三球的速度满足</w:t>
      </w:r>
      <w:r>
        <w:rPr>
          <w:rFonts w:ascii="Times New Roman" w:eastAsia="Times New Roman" w:hAnsi="Times New Roman" w:cs="Times New Roman"/>
          <w:color w:val="000000"/>
          <w:sz w:val="21"/>
          <w:shd w:val="clear" w:color="auto" w:fill="auto"/>
          <w:vertAlign w:val="baseline"/>
        </w:rPr>
        <w:t>：</w:t>
      </w:r>
      <w:r>
        <w:object>
          <v:shape id="_x0000_i1061" type="#_x0000_t75" alt="试题资源网 stzy.com" style="width:57.45pt;height:27.65pt" o:oleicon="f" o:ole="">
            <v:imagedata r:id="rId84" o:title="eqId16afb612b3ea7c7cce5b4cce5371efa4"/>
          </v:shape>
          <o:OLEObject Type="Embed" ProgID="Equation.DSMT4" ShapeID="_x0000_i1061" DrawAspect="Content" ObjectID="_1816988012" r:id="rId85"/>
        </w:object>
      </w:r>
    </w:p>
    <w:p>
      <w:pPr>
        <w:pStyle w:val="Normal36ec38d9-176a-4942-8712-5813a8943b15"/>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图乙状态时</w:t>
      </w:r>
      <w:r>
        <w:rPr>
          <w:rFonts w:ascii="Times New Roman" w:eastAsia="Times New Roman" w:hAnsi="Times New Roman" w:cs="Times New Roman"/>
          <w:color w:val="000000"/>
          <w:sz w:val="21"/>
          <w:shd w:val="clear" w:color="auto" w:fill="auto"/>
          <w:vertAlign w:val="baseline"/>
        </w:rPr>
        <w:t>，</w:t>
      </w:r>
      <w:r>
        <w:object>
          <v:shape id="_x0000_i1062" type="#_x0000_t75" alt="试题资源网 stzy.com" style="width:10.9pt;height:11.65pt" o:oleicon="f" o:ole="">
            <v:imagedata r:id="rId86" o:title="eqIdea1e8babee63bfc889ae5a34632284bc"/>
          </v:shape>
          <o:OLEObject Type="Embed" ProgID="Equation.DSMT4" ShapeID="_x0000_i1062" DrawAspect="Content" ObjectID="_1816988013" r:id="rId87"/>
        </w:object>
      </w:r>
      <w:r>
        <w:rPr>
          <w:rFonts w:ascii="宋体" w:eastAsia="宋体" w:hAnsi="宋体" w:cs="宋体"/>
          <w:color w:val="000000"/>
          <w:sz w:val="21"/>
          <w:shd w:val="clear" w:color="auto" w:fill="auto"/>
          <w:vertAlign w:val="baseline"/>
        </w:rPr>
        <w:t>球的速度大小为</w:t>
      </w:r>
      <w:r>
        <w:object>
          <v:shape id="_x0000_i1063" type="#_x0000_t75" alt="试题资源网 stzy.com" style="width:33.45pt;height:32pt" o:oleicon="f" o:ole="">
            <v:imagedata r:id="rId88" o:title="eqId2b5f763a7b90e4f2ae2f922f4dd9701c"/>
          </v:shape>
          <o:OLEObject Type="Embed" ProgID="Equation.DSMT4" ShapeID="_x0000_i1063" DrawAspect="Content" ObjectID="_1816988014" r:id="rId89"/>
        </w:object>
      </w:r>
    </w:p>
    <w:p>
      <w:pPr>
        <w:pStyle w:val="Normal36ec38d9-176a-4942-8712-5813a8943b15"/>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图乙状态与图甲状态相比</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系统的机械能增加了</w:t>
      </w:r>
      <w:r>
        <w:object>
          <v:shape id="_x0000_i1064" type="#_x0000_t75" alt="试题资源网 stzy.com" style="width:19.65pt;height:29.1pt" o:oleicon="f" o:ole="">
            <v:imagedata r:id="rId82" o:title="eqIdd6e861572f2b74b760bc82a030a64e3c"/>
          </v:shape>
          <o:OLEObject Type="Embed" ProgID="Equation.DSMT4" ShapeID="_x0000_i1064" DrawAspect="Content" ObjectID="_1816988015" r:id="rId90"/>
        </w:object>
      </w:r>
    </w:p>
    <w:p>
      <w:pPr>
        <w:pStyle w:val="1"/>
        <w:widowControl/>
        <w:tabs>
          <w:tab w:val="right" w:pos="8300"/>
          <w:tab w:val="right" w:pos="8306"/>
        </w:tabs>
        <w:spacing w:line="320" w:lineRule="auto"/>
        <w:jc w:val="left"/>
        <w:rPr>
          <w:rFonts w:ascii="Times New Roman" w:eastAsia="宋体" w:hAnsi="Times New Roman" w:cs="Times New Roman" w:hint="eastAsia"/>
          <w:color w:val="000000"/>
          <w:kern w:val="0"/>
          <w:sz w:val="28"/>
          <w:szCs w:val="28"/>
          <w:lang w:eastAsia="zh-CN"/>
        </w:rPr>
      </w:pPr>
      <w:r>
        <w:rPr>
          <w:rFonts w:ascii="Times New Roman" w:eastAsia="Times New Roman" w:hAnsi="Times New Roman" w:cs="Times New Roman"/>
          <w:color w:val="000000"/>
          <w:sz w:val="21"/>
          <w:shd w:val="clear" w:color="auto" w:fill="auto"/>
          <w:vertAlign w:val="baseline"/>
        </w:rPr>
        <w:t>9．</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高二</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课时练习</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质量均为</w:t>
      </w:r>
      <w:r>
        <w:rPr>
          <w:rFonts w:ascii="Times New Roman" w:eastAsia="Times New Roman" w:hAnsi="Times New Roman" w:cs="Times New Roman"/>
          <w:i/>
          <w:color w:val="000000"/>
          <w:sz w:val="21"/>
          <w:shd w:val="clear" w:color="auto" w:fill="auto"/>
          <w:vertAlign w:val="baseline"/>
        </w:rPr>
        <w:t>m</w:t>
      </w:r>
      <w:r>
        <w:rPr>
          <w:rFonts w:ascii="宋体" w:eastAsia="宋体" w:hAnsi="宋体" w:cs="宋体"/>
          <w:color w:val="000000"/>
          <w:sz w:val="21"/>
          <w:shd w:val="clear" w:color="auto" w:fill="auto"/>
          <w:vertAlign w:val="baseline"/>
        </w:rPr>
        <w:t>的木块</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和</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并排放在光滑水平面上</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上固定一竖直轻杆</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轻杆上端的</w:t>
      </w:r>
      <w:r>
        <w:rPr>
          <w:rFonts w:ascii="Times New Roman" w:eastAsia="Times New Roman" w:hAnsi="Times New Roman" w:cs="Times New Roman"/>
          <w:i/>
          <w:color w:val="000000"/>
          <w:sz w:val="21"/>
          <w:shd w:val="clear" w:color="auto" w:fill="auto"/>
          <w:vertAlign w:val="baseline"/>
        </w:rPr>
        <w:t>O</w:t>
      </w:r>
      <w:r>
        <w:rPr>
          <w:rFonts w:ascii="宋体" w:eastAsia="宋体" w:hAnsi="宋体" w:cs="宋体"/>
          <w:color w:val="000000"/>
          <w:sz w:val="21"/>
          <w:shd w:val="clear" w:color="auto" w:fill="auto"/>
          <w:vertAlign w:val="baseline"/>
        </w:rPr>
        <w:t>点系一长为</w:t>
      </w:r>
      <w:r>
        <w:rPr>
          <w:rFonts w:ascii="Times New Roman" w:eastAsia="Times New Roman" w:hAnsi="Times New Roman" w:cs="Times New Roman"/>
          <w:i/>
          <w:color w:val="000000"/>
          <w:sz w:val="21"/>
          <w:shd w:val="clear" w:color="auto" w:fill="auto"/>
          <w:vertAlign w:val="baseline"/>
        </w:rPr>
        <w:t>L</w:t>
      </w:r>
      <w:r>
        <w:rPr>
          <w:rFonts w:ascii="宋体" w:eastAsia="宋体" w:hAnsi="宋体" w:cs="宋体"/>
          <w:color w:val="000000"/>
          <w:sz w:val="21"/>
          <w:shd w:val="clear" w:color="auto" w:fill="auto"/>
          <w:vertAlign w:val="baseline"/>
        </w:rPr>
        <w:t>的细线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细线另一端系一质量为</w:t>
      </w:r>
      <w:r>
        <w:rPr>
          <w:rFonts w:ascii="Times New Roman" w:eastAsia="Times New Roman" w:hAnsi="Times New Roman" w:cs="Times New Roman"/>
          <w:i/>
          <w:color w:val="000000"/>
          <w:sz w:val="21"/>
          <w:shd w:val="clear" w:color="auto" w:fill="auto"/>
          <w:vertAlign w:val="baseline"/>
        </w:rPr>
        <w:t>M</w:t>
      </w:r>
      <w:r>
        <w:rPr>
          <w:rFonts w:ascii="宋体" w:eastAsia="宋体" w:hAnsi="宋体" w:cs="宋体"/>
          <w:color w:val="000000"/>
          <w:sz w:val="21"/>
          <w:shd w:val="clear" w:color="auto" w:fill="auto"/>
          <w:vertAlign w:val="baseline"/>
        </w:rPr>
        <w:t>的小球</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现将小球</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拉起使细线水平伸直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并由静止释放小球</w:t>
      </w:r>
      <w:r>
        <w:rPr>
          <w:rFonts w:ascii="Times New Roman" w:eastAsia="Times New Roman" w:hAnsi="Times New Roman" w:cs="Times New Roman"/>
          <w:i/>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在以后的运动过程中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下列判断正确的是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重力加速度为</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　　)</w:t>
      </w:r>
    </w:p>
    <w:p>
      <w:pPr>
        <w:pStyle w:val="1"/>
        <w:widowControl/>
        <w:spacing w:line="320" w:lineRule="auto"/>
        <w:jc w:val="left"/>
        <w:rPr>
          <w:rFonts w:ascii="Times New Roman" w:eastAsia="宋体" w:hAnsi="Times New Roman" w:cs="Times New Roman" w:hint="eastAsia"/>
          <w:color w:val="000000"/>
          <w:kern w:val="0"/>
          <w:sz w:val="28"/>
          <w:szCs w:val="28"/>
          <w:lang w:eastAsia="zh-CN"/>
        </w:rPr>
      </w:pPr>
      <w:r>
        <w:rPr>
          <w:rFonts w:ascii="Times New Roman" w:eastAsia="宋体" w:hAnsi="Times New Roman" w:cs="Times New Roman"/>
          <w:color w:val="000000"/>
          <w:kern w:val="0"/>
          <w:sz w:val="28"/>
          <w:szCs w:val="28"/>
        </w:rPr>
        <w:drawing>
          <wp:inline distT="0" distB="0" distL="0" distR="0">
            <wp:extent cx="1115695" cy="827405"/>
            <wp:effectExtent l="0" t="0" r="0" b="0"/>
            <wp:docPr id="586" name="image574.jpeg"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image574.jpeg" descr="试题资源网 stzy.com"/>
                    <pic:cNvPicPr>
                      <a:picLocks noChangeAspect="1"/>
                    </pic:cNvPicPr>
                  </pic:nvPicPr>
                  <pic:blipFill>
                    <a:blip xmlns:r="http://schemas.openxmlformats.org/officeDocument/2006/relationships" r:embed="rId91"/>
                    <a:stretch>
                      <a:fillRect/>
                    </a:stretch>
                  </pic:blipFill>
                  <pic:spPr>
                    <a:xfrm>
                      <a:off x="0" y="0"/>
                      <a:ext cx="1116000" cy="828000"/>
                    </a:xfrm>
                    <a:prstGeom prst="rect">
                      <a:avLst/>
                    </a:prstGeom>
                  </pic:spPr>
                </pic:pic>
              </a:graphicData>
            </a:graphic>
          </wp:inline>
        </w:drawing>
      </w:r>
    </w:p>
    <w:p>
      <w:pPr>
        <w:pStyle w:val="1"/>
        <w:widowControl/>
        <w:spacing w:line="320" w:lineRule="auto"/>
        <w:jc w:val="left"/>
        <w:rPr>
          <w:rFonts w:ascii="Times New Roman" w:eastAsia="宋体" w:hAnsi="Times New Roman" w:cs="Times New Roman" w:hint="eastAsia"/>
          <w:color w:val="000000"/>
          <w:kern w:val="0"/>
          <w:sz w:val="28"/>
          <w:szCs w:val="28"/>
          <w:lang w:eastAsia="zh-CN"/>
        </w:rP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和</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分离之前</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组成的系统动量守恒</w:t>
      </w:r>
    </w:p>
    <w:p>
      <w:pPr>
        <w:pStyle w:val="1"/>
        <w:widowControl/>
        <w:spacing w:line="320" w:lineRule="auto"/>
        <w:jc w:val="left"/>
        <w:rPr>
          <w:rFonts w:eastAsia="宋体" w:hAnsi="Cambria Math" w:cs="Times New Roman" w:hint="eastAsia"/>
          <w:i w:val="0"/>
          <w:color w:val="000000"/>
          <w:kern w:val="0"/>
          <w:sz w:val="28"/>
          <w:szCs w:val="28"/>
          <w:lang w:eastAsia="zh-CN"/>
        </w:rPr>
      </w:pP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小球</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到达最低点时的速度大小为</w:t>
      </w:r>
      <w:r>
        <w:rPr>
          <w:rFonts w:ascii="Times New Roman" w:eastAsia="Times New Roman" w:hAnsi="Times New Roman" w:cs="Times New Roman"/>
          <w:color w:val="000000"/>
          <w:sz w:val="21"/>
          <w:shd w:val="clear" w:color="auto" w:fill="auto"/>
          <w:vertAlign w:val="baseline"/>
        </w:rPr>
        <w:t>2</w:t>
      </w:r>
      <m:oMath>
        <m:rad>
          <m:radPr>
            <m:degHide/>
            <m:ctrlPr>
              <w:rPr>
                <w:rFonts w:ascii="Cambria Math" w:eastAsia="宋体" w:hAnsi="Cambria Math" w:cs="Times New Roman"/>
                <w:color w:val="000000"/>
                <w:kern w:val="0"/>
                <w:sz w:val="28"/>
                <w:szCs w:val="28"/>
              </w:rPr>
            </m:ctrlPr>
          </m:radPr>
          <m:deg>
            <m:ctrlPr>
              <w:rPr>
                <w:rFonts w:ascii="Cambria Math" w:eastAsia="宋体" w:hAnsi="Cambria Math" w:cs="Times New Roman"/>
                <w:color w:val="000000"/>
                <w:kern w:val="0"/>
                <w:sz w:val="28"/>
                <w:szCs w:val="28"/>
              </w:rPr>
            </m:ctrlPr>
          </m:deg>
          <m:e>
            <m:ctrlPr>
              <w:rPr>
                <w:rFonts w:ascii="Cambria Math" w:eastAsia="宋体" w:hAnsi="Cambria Math" w:cs="Times New Roman"/>
                <w:color w:val="000000"/>
                <w:kern w:val="0"/>
                <w:sz w:val="28"/>
                <w:szCs w:val="28"/>
              </w:rPr>
            </m:ctrlPr>
            <m:f>
              <m:fPr>
                <m:ctrlPr>
                  <w:rPr>
                    <w:rFonts w:ascii="Cambria Math" w:eastAsia="宋体" w:hAnsi="Cambria Math" w:cs="Times New Roman"/>
                    <w:color w:val="000000"/>
                    <w:kern w:val="0"/>
                    <w:sz w:val="28"/>
                    <w:szCs w:val="28"/>
                  </w:rPr>
                </m:ctrlPr>
              </m:fPr>
              <m:num>
                <m:ctrlPr>
                  <w:rPr>
                    <w:rFonts w:ascii="Cambria Math" w:eastAsia="宋体" w:hAnsi="Cambria Math" w:cs="Times New Roman"/>
                    <w:color w:val="000000"/>
                    <w:kern w:val="0"/>
                    <w:sz w:val="28"/>
                    <w:szCs w:val="28"/>
                  </w:rPr>
                </m:ctrlPr>
                <m:r>
                  <w:rPr>
                    <w:rFonts w:ascii="Cambria Math" w:eastAsia="宋体" w:hAnsi="Cambria Math" w:cs="Times New Roman"/>
                    <w:color w:val="000000"/>
                    <w:kern w:val="0"/>
                    <w:sz w:val="28"/>
                    <w:szCs w:val="28"/>
                  </w:rPr>
                  <m:t>mgL</m:t>
                </m:r>
              </m:num>
              <m:den>
                <m:ctrlPr>
                  <w:rPr>
                    <w:rFonts w:ascii="Cambria Math" w:eastAsia="宋体" w:hAnsi="Cambria Math" w:cs="Times New Roman"/>
                    <w:color w:val="000000"/>
                    <w:kern w:val="0"/>
                    <w:sz w:val="28"/>
                    <w:szCs w:val="28"/>
                  </w:rPr>
                </m:ctrlPr>
                <m:r>
                  <m:rPr>
                    <m:sty m:val="p"/>
                  </m:rPr>
                  <w:rPr>
                    <w:rFonts w:ascii="Cambria Math" w:eastAsia="宋体" w:hAnsi="Cambria Math" w:cs="Times New Roman"/>
                    <w:color w:val="000000"/>
                    <w:kern w:val="0"/>
                    <w:sz w:val="28"/>
                    <w:szCs w:val="28"/>
                  </w:rPr>
                  <m:t>2</m:t>
                </m:r>
                <m:r>
                  <w:rPr>
                    <w:rFonts w:ascii="Cambria Math" w:eastAsia="宋体" w:hAnsi="Cambria Math" w:cs="Times New Roman"/>
                    <w:color w:val="000000"/>
                    <w:kern w:val="0"/>
                    <w:sz w:val="28"/>
                    <w:szCs w:val="28"/>
                  </w:rPr>
                  <m:t>m</m:t>
                </m:r>
                <m:r>
                  <m:rPr>
                    <m:sty m:val="p"/>
                  </m:rPr>
                  <w:rPr>
                    <w:rFonts w:ascii="Cambria Math" w:eastAsia="宋体" w:hAnsi="Cambria Math" w:cs="Times New Roman"/>
                    <w:color w:val="000000"/>
                    <w:kern w:val="0"/>
                    <w:sz w:val="28"/>
                    <w:szCs w:val="28"/>
                  </w:rPr>
                  <m:t>+</m:t>
                </m:r>
                <m:r>
                  <w:rPr>
                    <w:rFonts w:ascii="Cambria Math" w:eastAsia="宋体" w:hAnsi="Cambria Math" w:cs="Times New Roman"/>
                    <w:color w:val="000000"/>
                    <w:kern w:val="0"/>
                    <w:sz w:val="28"/>
                    <w:szCs w:val="28"/>
                  </w:rPr>
                  <m:t>M</m:t>
                </m:r>
              </m:den>
            </m:f>
          </m:e>
        </m:rad>
      </m:oMath>
    </w:p>
    <w:p>
      <w:pPr>
        <w:pStyle w:val="1"/>
        <w:widowControl/>
        <w:spacing w:line="320" w:lineRule="auto"/>
        <w:jc w:val="left"/>
        <w:rPr>
          <w:rFonts w:eastAsia="宋体" w:hAnsi="Cambria Math" w:cs="Times New Roman" w:hint="eastAsia"/>
          <w:i w:val="0"/>
          <w:color w:val="000000"/>
          <w:kern w:val="0"/>
          <w:sz w:val="28"/>
          <w:szCs w:val="28"/>
          <w:lang w:eastAsia="zh-CN"/>
        </w:rPr>
      </w:pP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木块</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的最大速度大小为</w:t>
      </w:r>
      <m:oMath>
        <m:f>
          <m:fPr>
            <m:ctrlPr>
              <w:rPr>
                <w:rFonts w:ascii="Cambria Math" w:eastAsia="宋体" w:hAnsi="Cambria Math" w:cs="Times New Roman"/>
                <w:color w:val="000000"/>
                <w:kern w:val="0"/>
                <w:sz w:val="28"/>
                <w:szCs w:val="28"/>
              </w:rPr>
            </m:ctrlPr>
          </m:fPr>
          <m:num>
            <m:ctrlPr>
              <w:rPr>
                <w:rFonts w:ascii="Cambria Math" w:eastAsia="宋体" w:hAnsi="Cambria Math" w:cs="Times New Roman"/>
                <w:color w:val="000000"/>
                <w:kern w:val="0"/>
                <w:sz w:val="28"/>
                <w:szCs w:val="28"/>
              </w:rPr>
            </m:ctrlPr>
            <m:r>
              <w:rPr>
                <w:rFonts w:ascii="Cambria Math" w:eastAsia="宋体" w:hAnsi="Cambria Math" w:cs="Times New Roman"/>
                <w:color w:val="000000"/>
                <w:kern w:val="0"/>
                <w:sz w:val="28"/>
                <w:szCs w:val="28"/>
              </w:rPr>
              <m:t>M</m:t>
            </m:r>
          </m:num>
          <m:den>
            <m:ctrlPr>
              <w:rPr>
                <w:rFonts w:ascii="Cambria Math" w:eastAsia="宋体" w:hAnsi="Cambria Math" w:cs="Times New Roman"/>
                <w:color w:val="000000"/>
                <w:kern w:val="0"/>
                <w:sz w:val="28"/>
                <w:szCs w:val="28"/>
              </w:rPr>
            </m:ctrlPr>
            <m:r>
              <w:rPr>
                <w:rFonts w:ascii="Cambria Math" w:eastAsia="宋体" w:hAnsi="Cambria Math" w:cs="Times New Roman"/>
                <w:color w:val="000000"/>
                <w:kern w:val="0"/>
                <w:sz w:val="28"/>
                <w:szCs w:val="28"/>
              </w:rPr>
              <m:t>m</m:t>
            </m:r>
          </m:den>
        </m:f>
      </m:oMath>
      <w:r>
        <w:rPr>
          <w:rFonts w:ascii="Times New Roman" w:eastAsia="Times New Roman" w:hAnsi="Times New Roman" w:cs="Times New Roman"/>
          <w:color w:val="000000"/>
          <w:sz w:val="21"/>
          <w:shd w:val="clear" w:color="auto" w:fill="auto"/>
          <w:vertAlign w:val="baseline"/>
        </w:rPr>
        <w:t xml:space="preserve"> </w:t>
      </w:r>
      <m:oMath>
        <m:rad>
          <m:radPr>
            <m:degHide/>
            <m:ctrlPr>
              <w:rPr>
                <w:rFonts w:ascii="Cambria Math" w:eastAsia="宋体" w:hAnsi="Cambria Math" w:cs="Times New Roman"/>
                <w:color w:val="000000"/>
                <w:kern w:val="0"/>
                <w:sz w:val="28"/>
                <w:szCs w:val="28"/>
              </w:rPr>
            </m:ctrlPr>
          </m:radPr>
          <m:deg>
            <m:ctrlPr>
              <w:rPr>
                <w:rFonts w:ascii="Cambria Math" w:eastAsia="宋体" w:hAnsi="Cambria Math" w:cs="Times New Roman"/>
                <w:color w:val="000000"/>
                <w:kern w:val="0"/>
                <w:sz w:val="28"/>
                <w:szCs w:val="28"/>
              </w:rPr>
            </m:ctrlPr>
          </m:deg>
          <m:e>
            <m:ctrlPr>
              <w:rPr>
                <w:rFonts w:ascii="Cambria Math" w:eastAsia="宋体" w:hAnsi="Cambria Math" w:cs="Times New Roman"/>
                <w:color w:val="000000"/>
                <w:kern w:val="0"/>
                <w:sz w:val="28"/>
                <w:szCs w:val="28"/>
              </w:rPr>
            </m:ctrlPr>
            <m:f>
              <m:fPr>
                <m:ctrlPr>
                  <w:rPr>
                    <w:rFonts w:ascii="Cambria Math" w:eastAsia="宋体" w:hAnsi="Cambria Math" w:cs="Times New Roman"/>
                    <w:color w:val="000000"/>
                    <w:kern w:val="0"/>
                    <w:sz w:val="28"/>
                    <w:szCs w:val="28"/>
                  </w:rPr>
                </m:ctrlPr>
              </m:fPr>
              <m:num>
                <m:ctrlPr>
                  <w:rPr>
                    <w:rFonts w:ascii="Cambria Math" w:eastAsia="宋体" w:hAnsi="Cambria Math" w:cs="Times New Roman"/>
                    <w:color w:val="000000"/>
                    <w:kern w:val="0"/>
                    <w:sz w:val="28"/>
                    <w:szCs w:val="28"/>
                  </w:rPr>
                </m:ctrlPr>
                <m:r>
                  <w:rPr>
                    <w:rFonts w:ascii="Cambria Math" w:eastAsia="宋体" w:hAnsi="Cambria Math" w:cs="Times New Roman"/>
                    <w:color w:val="000000"/>
                    <w:kern w:val="0"/>
                    <w:sz w:val="28"/>
                    <w:szCs w:val="28"/>
                  </w:rPr>
                  <m:t>mgL</m:t>
                </m:r>
              </m:num>
              <m:den>
                <m:ctrlPr>
                  <w:rPr>
                    <w:rFonts w:ascii="Cambria Math" w:eastAsia="宋体" w:hAnsi="Cambria Math" w:cs="Times New Roman"/>
                    <w:color w:val="000000"/>
                    <w:kern w:val="0"/>
                    <w:sz w:val="28"/>
                    <w:szCs w:val="28"/>
                  </w:rPr>
                </m:ctrlPr>
                <m:r>
                  <m:rPr>
                    <m:sty m:val="p"/>
                  </m:rPr>
                  <w:rPr>
                    <w:rFonts w:ascii="Cambria Math" w:eastAsia="宋体" w:hAnsi="Cambria Math" w:cs="Times New Roman"/>
                    <w:color w:val="000000"/>
                    <w:kern w:val="0"/>
                    <w:sz w:val="28"/>
                    <w:szCs w:val="28"/>
                  </w:rPr>
                  <m:t>2</m:t>
                </m:r>
                <m:r>
                  <w:rPr>
                    <w:rFonts w:ascii="Cambria Math" w:eastAsia="宋体" w:hAnsi="Cambria Math" w:cs="Times New Roman"/>
                    <w:color w:val="000000"/>
                    <w:kern w:val="0"/>
                    <w:sz w:val="28"/>
                    <w:szCs w:val="28"/>
                  </w:rPr>
                  <m:t>m</m:t>
                </m:r>
                <m:r>
                  <m:rPr>
                    <m:sty m:val="p"/>
                  </m:rPr>
                  <w:rPr>
                    <w:rFonts w:ascii="Cambria Math" w:eastAsia="宋体" w:hAnsi="Cambria Math" w:cs="Times New Roman"/>
                    <w:color w:val="000000"/>
                    <w:kern w:val="0"/>
                    <w:sz w:val="28"/>
                    <w:szCs w:val="28"/>
                  </w:rPr>
                  <m:t>+</m:t>
                </m:r>
                <m:r>
                  <w:rPr>
                    <w:rFonts w:ascii="Cambria Math" w:eastAsia="宋体" w:hAnsi="Cambria Math" w:cs="Times New Roman"/>
                    <w:color w:val="000000"/>
                    <w:kern w:val="0"/>
                    <w:sz w:val="28"/>
                    <w:szCs w:val="28"/>
                  </w:rPr>
                  <m:t>M</m:t>
                </m:r>
              </m:den>
            </m:f>
          </m:e>
        </m:rad>
      </m:oMath>
    </w:p>
    <w:p>
      <w:pPr>
        <w:pStyle w:val="1"/>
        <w:widowControl/>
        <w:spacing w:line="320" w:lineRule="auto"/>
        <w:jc w:val="left"/>
        <w:rPr>
          <w:rFonts w:eastAsia="宋体" w:hAnsi="Cambria Math" w:cs="Times New Roman" w:hint="eastAsia"/>
          <w:i w:val="0"/>
          <w:color w:val="000000"/>
          <w:kern w:val="0"/>
          <w:sz w:val="28"/>
          <w:szCs w:val="28"/>
          <w:lang w:eastAsia="zh-CN"/>
        </w:rPr>
      </w:pP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小球</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到达左侧最高点时速度大小为</w:t>
      </w:r>
      <m:oMath>
        <m:f>
          <m:fPr>
            <m:ctrlPr>
              <w:rPr>
                <w:rFonts w:ascii="Cambria Math" w:eastAsia="宋体" w:hAnsi="Cambria Math" w:cs="Times New Roman"/>
                <w:color w:val="000000"/>
                <w:kern w:val="0"/>
                <w:sz w:val="28"/>
                <w:szCs w:val="28"/>
              </w:rPr>
            </m:ctrlPr>
          </m:fPr>
          <m:num>
            <m:ctrlPr>
              <w:rPr>
                <w:rFonts w:ascii="Cambria Math" w:eastAsia="宋体" w:hAnsi="Cambria Math" w:cs="Times New Roman"/>
                <w:color w:val="000000"/>
                <w:kern w:val="0"/>
                <w:sz w:val="28"/>
                <w:szCs w:val="28"/>
              </w:rPr>
            </m:ctrlPr>
            <m:r>
              <w:rPr>
                <w:rFonts w:ascii="Cambria Math" w:eastAsia="宋体" w:hAnsi="Cambria Math" w:cs="Times New Roman"/>
                <w:color w:val="000000"/>
                <w:kern w:val="0"/>
                <w:sz w:val="28"/>
                <w:szCs w:val="28"/>
              </w:rPr>
              <m:t>M</m:t>
            </m:r>
          </m:num>
          <m:den>
            <m:ctrlPr>
              <w:rPr>
                <w:rFonts w:ascii="Cambria Math" w:eastAsia="宋体" w:hAnsi="Cambria Math" w:cs="Times New Roman"/>
                <w:color w:val="000000"/>
                <w:kern w:val="0"/>
                <w:sz w:val="28"/>
                <w:szCs w:val="28"/>
              </w:rPr>
            </m:ctrlPr>
            <m:r>
              <w:rPr>
                <w:rFonts w:ascii="Cambria Math" w:eastAsia="宋体" w:hAnsi="Cambria Math" w:cs="Times New Roman"/>
                <w:color w:val="000000"/>
                <w:kern w:val="0"/>
                <w:sz w:val="28"/>
                <w:szCs w:val="28"/>
              </w:rPr>
              <m:t>M</m:t>
            </m:r>
            <m:r>
              <m:rPr>
                <m:sty m:val="p"/>
              </m:rPr>
              <w:rPr>
                <w:rFonts w:ascii="Cambria Math" w:eastAsia="宋体" w:hAnsi="Cambria Math" w:cs="Times New Roman"/>
                <w:color w:val="000000"/>
                <w:kern w:val="0"/>
                <w:sz w:val="28"/>
                <w:szCs w:val="28"/>
              </w:rPr>
              <m:t>+</m:t>
            </m:r>
            <m:r>
              <w:rPr>
                <w:rFonts w:ascii="Cambria Math" w:eastAsia="宋体" w:hAnsi="Cambria Math" w:cs="Times New Roman"/>
                <w:color w:val="000000"/>
                <w:kern w:val="0"/>
                <w:sz w:val="28"/>
                <w:szCs w:val="28"/>
              </w:rPr>
              <m:t>m</m:t>
            </m:r>
          </m:den>
        </m:f>
        <m:rad>
          <m:radPr>
            <m:degHide/>
            <m:ctrlPr>
              <w:rPr>
                <w:rFonts w:ascii="Cambria Math" w:eastAsia="宋体" w:hAnsi="Cambria Math" w:cs="Times New Roman"/>
                <w:color w:val="000000"/>
                <w:kern w:val="0"/>
                <w:sz w:val="28"/>
                <w:szCs w:val="28"/>
              </w:rPr>
            </m:ctrlPr>
          </m:radPr>
          <m:deg>
            <m:ctrlPr>
              <w:rPr>
                <w:rFonts w:ascii="Cambria Math" w:eastAsia="宋体" w:hAnsi="Cambria Math" w:cs="Times New Roman"/>
                <w:color w:val="000000"/>
                <w:kern w:val="0"/>
                <w:sz w:val="28"/>
                <w:szCs w:val="28"/>
              </w:rPr>
            </m:ctrlPr>
          </m:deg>
          <m:e>
            <m:ctrlPr>
              <w:rPr>
                <w:rFonts w:ascii="Cambria Math" w:eastAsia="宋体" w:hAnsi="Cambria Math" w:cs="Times New Roman"/>
                <w:color w:val="000000"/>
                <w:kern w:val="0"/>
                <w:sz w:val="28"/>
                <w:szCs w:val="28"/>
              </w:rPr>
            </m:ctrlPr>
            <m:f>
              <m:fPr>
                <m:ctrlPr>
                  <w:rPr>
                    <w:rFonts w:ascii="Cambria Math" w:eastAsia="宋体" w:hAnsi="Cambria Math" w:cs="Times New Roman"/>
                    <w:color w:val="000000"/>
                    <w:kern w:val="0"/>
                    <w:sz w:val="28"/>
                    <w:szCs w:val="28"/>
                  </w:rPr>
                </m:ctrlPr>
              </m:fPr>
              <m:num>
                <m:ctrlPr>
                  <w:rPr>
                    <w:rFonts w:ascii="Cambria Math" w:eastAsia="宋体" w:hAnsi="Cambria Math" w:cs="Times New Roman"/>
                    <w:color w:val="000000"/>
                    <w:kern w:val="0"/>
                    <w:sz w:val="28"/>
                    <w:szCs w:val="28"/>
                  </w:rPr>
                </m:ctrlPr>
                <m:r>
                  <w:rPr>
                    <w:rFonts w:ascii="Cambria Math" w:eastAsia="宋体" w:hAnsi="Cambria Math" w:cs="Times New Roman"/>
                    <w:color w:val="000000"/>
                    <w:kern w:val="0"/>
                    <w:sz w:val="28"/>
                    <w:szCs w:val="28"/>
                  </w:rPr>
                  <m:t>mgL</m:t>
                </m:r>
              </m:num>
              <m:den>
                <m:ctrlPr>
                  <w:rPr>
                    <w:rFonts w:ascii="Cambria Math" w:eastAsia="宋体" w:hAnsi="Cambria Math" w:cs="Times New Roman"/>
                    <w:color w:val="000000"/>
                    <w:kern w:val="0"/>
                    <w:sz w:val="28"/>
                    <w:szCs w:val="28"/>
                  </w:rPr>
                </m:ctrlPr>
                <m:r>
                  <m:rPr>
                    <m:sty m:val="p"/>
                  </m:rPr>
                  <w:rPr>
                    <w:rFonts w:ascii="Cambria Math" w:eastAsia="宋体" w:hAnsi="Cambria Math" w:cs="Times New Roman"/>
                    <w:color w:val="000000"/>
                    <w:kern w:val="0"/>
                    <w:sz w:val="28"/>
                    <w:szCs w:val="28"/>
                  </w:rPr>
                  <m:t>2</m:t>
                </m:r>
                <m:r>
                  <w:rPr>
                    <w:rFonts w:ascii="Cambria Math" w:eastAsia="宋体" w:hAnsi="Cambria Math" w:cs="Times New Roman"/>
                    <w:color w:val="000000"/>
                    <w:kern w:val="0"/>
                    <w:sz w:val="28"/>
                    <w:szCs w:val="28"/>
                  </w:rPr>
                  <m:t>m</m:t>
                </m:r>
                <m:r>
                  <m:rPr>
                    <m:sty m:val="p"/>
                  </m:rPr>
                  <w:rPr>
                    <w:rFonts w:ascii="Cambria Math" w:eastAsia="宋体" w:hAnsi="Cambria Math" w:cs="Times New Roman"/>
                    <w:color w:val="000000"/>
                    <w:kern w:val="0"/>
                    <w:sz w:val="28"/>
                    <w:szCs w:val="28"/>
                  </w:rPr>
                  <m:t>+</m:t>
                </m:r>
                <m:r>
                  <w:rPr>
                    <w:rFonts w:ascii="Cambria Math" w:eastAsia="宋体" w:hAnsi="Cambria Math" w:cs="Times New Roman"/>
                    <w:color w:val="000000"/>
                    <w:kern w:val="0"/>
                    <w:sz w:val="28"/>
                    <w:szCs w:val="28"/>
                  </w:rPr>
                  <m:t>M</m:t>
                </m:r>
              </m:den>
            </m:f>
          </m:e>
        </m:rad>
      </m:oMath>
    </w:p>
    <w:p>
      <w:pPr>
        <w:pStyle w:val="1"/>
        <w:tabs>
          <w:tab w:val="right" w:pos="8300"/>
          <w:tab w:val="right" w:pos="8306"/>
        </w:tabs>
        <w:spacing w:line="320" w:lineRule="auto"/>
        <w:rPr>
          <w:rFonts w:ascii="Times New Roman" w:eastAsia="宋体" w:hAnsi="Times New Roman" w:cs="Times New Roman" w:hint="eastAsia"/>
          <w:color w:val="000000"/>
          <w:sz w:val="28"/>
          <w:szCs w:val="28"/>
          <w:lang w:eastAsia="zh-CN"/>
        </w:rPr>
      </w:pPr>
      <w:r>
        <w:rPr>
          <w:rFonts w:ascii="Times New Roman" w:eastAsia="Times New Roman" w:hAnsi="Times New Roman" w:cs="Times New Roman"/>
          <w:color w:val="000000"/>
          <w:sz w:val="21"/>
          <w:shd w:val="clear" w:color="auto" w:fill="auto"/>
          <w:vertAlign w:val="baseline"/>
        </w:rPr>
        <w:t>10．</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高二</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课时练习</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质量和半径都相同的四分之一光滑圆弧体</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静止在光滑的水平面上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圆弧面的最低点和水平面相切</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圆弧的半径均为</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圆弧体</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锁定</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圆弧体</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可以自由滑动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一个小球从圆弧体</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的最高点由静止释放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沿圆弧体</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上升的最大高度为</w:t>
      </w:r>
      <m:oMath>
        <m:f>
          <m:fPr>
            <m:ctrlPr>
              <w:rPr>
                <w:rFonts w:ascii="Cambria Math" w:eastAsia="宋体" w:hAnsi="Cambria Math" w:cs="Times New Roman"/>
                <w:color w:val="000000"/>
                <w:sz w:val="28"/>
                <w:szCs w:val="28"/>
              </w:rPr>
            </m:ctrlPr>
          </m:fPr>
          <m:num>
            <m:ctrlPr>
              <w:rPr>
                <w:rFonts w:ascii="Cambria Math" w:eastAsia="宋体" w:hAnsi="Cambria Math" w:cs="Times New Roman"/>
                <w:color w:val="000000"/>
                <w:sz w:val="28"/>
                <w:szCs w:val="28"/>
              </w:rPr>
            </m:ctrlPr>
            <m:r>
              <w:rPr>
                <w:rFonts w:ascii="Cambria Math" w:eastAsia="宋体" w:hAnsi="Cambria Math" w:cs="Times New Roman"/>
                <w:color w:val="000000"/>
                <w:sz w:val="28"/>
                <w:szCs w:val="28"/>
              </w:rPr>
              <m:t>R</m:t>
            </m:r>
          </m:num>
          <m:den>
            <m:ctrlPr>
              <w:rPr>
                <w:rFonts w:ascii="Cambria Math" w:eastAsia="宋体" w:hAnsi="Cambria Math" w:cs="Times New Roman"/>
                <w:color w:val="000000"/>
                <w:sz w:val="28"/>
                <w:szCs w:val="28"/>
              </w:rPr>
            </m:ctrlPr>
            <m:r>
              <m:rPr>
                <m:sty m:val="p"/>
              </m:rPr>
              <w:rPr>
                <w:rFonts w:ascii="Cambria Math" w:eastAsia="宋体" w:hAnsi="Cambria Math" w:cs="Times New Roman"/>
                <w:color w:val="000000"/>
                <w:sz w:val="28"/>
                <w:szCs w:val="28"/>
              </w:rPr>
              <m:t>2</m:t>
            </m:r>
          </m:den>
        </m:f>
      </m:oMath>
      <w:r>
        <w:rPr>
          <w:rFonts w:ascii="Times New Roman" w:eastAsia="Times New Roman" w:hAnsi="Times New Roman" w:cs="Times New Roman"/>
          <w:i/>
          <w:color w:val="000000"/>
          <w:sz w:val="21"/>
          <w:shd w:val="clear" w:color="auto" w:fill="auto"/>
          <w:vertAlign w:val="baseline"/>
        </w:rPr>
        <w:t>.</w:t>
      </w:r>
      <w:r>
        <w:rPr>
          <w:rFonts w:ascii="宋体" w:eastAsia="宋体" w:hAnsi="宋体" w:cs="宋体"/>
          <w:color w:val="000000"/>
          <w:sz w:val="21"/>
          <w:shd w:val="clear" w:color="auto" w:fill="auto"/>
          <w:vertAlign w:val="baseline"/>
        </w:rPr>
        <w:t>已知重力加速度大小为</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　　)</w:t>
      </w:r>
    </w:p>
    <w:p>
      <w:pPr>
        <w:pStyle w:val="1"/>
        <w:spacing w:line="320" w:lineRule="auto"/>
        <w:rPr>
          <w:rFonts w:ascii="Times New Roman" w:eastAsia="宋体" w:hAnsi="Times New Roman" w:cs="Times New Roman" w:hint="eastAsia"/>
          <w:color w:val="000000"/>
          <w:sz w:val="28"/>
          <w:szCs w:val="28"/>
          <w:lang w:eastAsia="zh-CN"/>
        </w:rPr>
      </w:pPr>
      <w:r>
        <w:rPr>
          <w:rFonts w:ascii="Times New Roman" w:eastAsia="宋体" w:hAnsi="Times New Roman" w:cs="Times New Roman"/>
          <w:color w:val="000000"/>
          <w:sz w:val="28"/>
          <w:szCs w:val="28"/>
        </w:rPr>
        <w:drawing>
          <wp:inline distT="0" distB="0" distL="0" distR="0">
            <wp:extent cx="1511935" cy="503555"/>
            <wp:effectExtent l="0" t="0" r="0" b="0"/>
            <wp:docPr id="607" name="image595.jpeg"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image595.jpeg" descr="试题资源网 stzy.com"/>
                    <pic:cNvPicPr>
                      <a:picLocks noChangeAspect="1"/>
                    </pic:cNvPicPr>
                  </pic:nvPicPr>
                  <pic:blipFill>
                    <a:blip xmlns:r="http://schemas.openxmlformats.org/officeDocument/2006/relationships" r:embed="rId92"/>
                    <a:stretch>
                      <a:fillRect/>
                    </a:stretch>
                  </pic:blipFill>
                  <pic:spPr>
                    <a:xfrm>
                      <a:off x="0" y="0"/>
                      <a:ext cx="1512000" cy="504000"/>
                    </a:xfrm>
                    <a:prstGeom prst="rect">
                      <a:avLst/>
                    </a:prstGeom>
                  </pic:spPr>
                </pic:pic>
              </a:graphicData>
            </a:graphic>
          </wp:inline>
        </w:drawing>
      </w:r>
    </w:p>
    <w:p>
      <w:pPr>
        <w:pStyle w:val="1"/>
        <w:spacing w:line="320" w:lineRule="auto"/>
        <w:rPr>
          <w:rFonts w:ascii="Times New Roman" w:eastAsia="宋体" w:hAnsi="Times New Roman" w:cs="Times New Roman" w:hint="eastAsia"/>
          <w:color w:val="000000"/>
          <w:sz w:val="28"/>
          <w:szCs w:val="28"/>
          <w:lang w:eastAsia="zh-CN"/>
        </w:rPr>
      </w:pP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小球从圆弧体</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最高点滑下到分离过程中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小球与圆弧体</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组成的系统动量守恒</w:t>
      </w:r>
    </w:p>
    <w:p>
      <w:pPr>
        <w:pStyle w:val="1"/>
        <w:spacing w:line="320" w:lineRule="auto"/>
        <w:rPr>
          <w:rFonts w:ascii="Times New Roman" w:eastAsia="宋体" w:hAnsi="Times New Roman" w:cs="Times New Roman" w:hint="eastAsia"/>
          <w:color w:val="000000"/>
          <w:sz w:val="28"/>
          <w:szCs w:val="28"/>
          <w:lang w:eastAsia="zh-CN"/>
        </w:rPr>
      </w:pP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小球与圆弧体的质量之比为</w:t>
      </w:r>
      <w:r>
        <w:rPr>
          <w:rFonts w:ascii="Times New Roman" w:eastAsia="Times New Roman" w:hAnsi="Times New Roman" w:cs="Times New Roman"/>
          <w:color w:val="000000"/>
          <w:sz w:val="21"/>
          <w:shd w:val="clear" w:color="auto" w:fill="auto"/>
          <w:vertAlign w:val="baseline"/>
        </w:rPr>
        <w:t>1∶2</w:t>
      </w:r>
    </w:p>
    <w:p>
      <w:pPr>
        <w:pStyle w:val="1"/>
        <w:spacing w:line="320" w:lineRule="auto"/>
        <w:rPr>
          <w:rFonts w:eastAsia="宋体" w:hAnsi="Cambria Math" w:cs="Times New Roman" w:hint="eastAsia"/>
          <w:i w:val="0"/>
          <w:color w:val="000000"/>
          <w:sz w:val="28"/>
          <w:szCs w:val="28"/>
          <w:lang w:eastAsia="zh-CN"/>
        </w:rPr>
      </w:pP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小球从圆弧体</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最高点滑下到分离过程中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圆弧体</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后退的距离为</w:t>
      </w:r>
      <m:oMath>
        <m:f>
          <m:fPr>
            <m:ctrlPr>
              <w:rPr>
                <w:rFonts w:ascii="Cambria Math" w:eastAsia="宋体" w:hAnsi="Cambria Math" w:cs="Times New Roman"/>
                <w:color w:val="000000"/>
                <w:sz w:val="28"/>
                <w:szCs w:val="28"/>
              </w:rPr>
            </m:ctrlPr>
          </m:fPr>
          <m:num>
            <m:ctrlPr>
              <w:rPr>
                <w:rFonts w:ascii="Cambria Math" w:eastAsia="宋体" w:hAnsi="Cambria Math" w:cs="Times New Roman"/>
                <w:color w:val="000000"/>
                <w:sz w:val="28"/>
                <w:szCs w:val="28"/>
              </w:rPr>
            </m:ctrlPr>
            <m:r>
              <w:rPr>
                <w:rFonts w:ascii="Cambria Math" w:eastAsia="宋体" w:hAnsi="Cambria Math" w:cs="Times New Roman"/>
                <w:color w:val="000000"/>
                <w:sz w:val="28"/>
                <w:szCs w:val="28"/>
              </w:rPr>
              <m:t>R</m:t>
            </m:r>
          </m:num>
          <m:den>
            <m:ctrlPr>
              <w:rPr>
                <w:rFonts w:ascii="Cambria Math" w:eastAsia="宋体" w:hAnsi="Cambria Math" w:cs="Times New Roman"/>
                <w:color w:val="000000"/>
                <w:sz w:val="28"/>
                <w:szCs w:val="28"/>
              </w:rPr>
            </m:ctrlPr>
            <m:r>
              <m:rPr>
                <m:sty m:val="p"/>
              </m:rPr>
              <w:rPr>
                <w:rFonts w:ascii="Cambria Math" w:eastAsia="宋体" w:hAnsi="Cambria Math" w:cs="Times New Roman"/>
                <w:color w:val="000000"/>
                <w:sz w:val="28"/>
                <w:szCs w:val="28"/>
              </w:rPr>
              <m:t>2</m:t>
            </m:r>
          </m:den>
        </m:f>
      </m:oMath>
    </w:p>
    <w:p>
      <w:pPr>
        <w:pStyle w:val="1"/>
        <w:spacing w:line="320" w:lineRule="auto"/>
        <w:rPr>
          <w:rFonts w:eastAsia="宋体" w:hAnsi="Cambria Math" w:cs="Times New Roman" w:hint="eastAsia"/>
          <w:i w:val="0"/>
          <w:color w:val="000000"/>
          <w:sz w:val="28"/>
          <w:szCs w:val="28"/>
          <w:lang w:eastAsia="zh-CN"/>
        </w:rPr>
      </w:pP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若圆弧体</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没有锁定</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则圆弧体</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最终获得的速度大小为</w:t>
      </w:r>
      <m:oMath>
        <m:rad>
          <m:radPr>
            <m:degHide/>
            <m:ctrlPr>
              <w:rPr>
                <w:rFonts w:ascii="Cambria Math" w:eastAsia="宋体" w:hAnsi="Cambria Math" w:cs="Times New Roman"/>
                <w:color w:val="000000"/>
                <w:sz w:val="28"/>
                <w:szCs w:val="28"/>
              </w:rPr>
            </m:ctrlPr>
          </m:radPr>
          <m:deg>
            <m:ctrlPr>
              <w:rPr>
                <w:rFonts w:ascii="Cambria Math" w:eastAsia="宋体" w:hAnsi="Cambria Math" w:cs="Times New Roman"/>
                <w:color w:val="000000"/>
                <w:sz w:val="28"/>
                <w:szCs w:val="28"/>
              </w:rPr>
            </m:ctrlPr>
          </m:deg>
          <m:e>
            <m:ctrlPr>
              <w:rPr>
                <w:rFonts w:ascii="Cambria Math" w:eastAsia="宋体" w:hAnsi="Cambria Math" w:cs="Times New Roman"/>
                <w:color w:val="000000"/>
                <w:sz w:val="28"/>
                <w:szCs w:val="28"/>
              </w:rPr>
            </m:ctrlPr>
            <m:r>
              <w:rPr>
                <w:rFonts w:ascii="Cambria Math" w:eastAsia="宋体" w:hAnsi="Cambria Math" w:cs="Times New Roman"/>
                <w:color w:val="000000"/>
                <w:sz w:val="28"/>
                <w:szCs w:val="28"/>
              </w:rPr>
              <m:t>gR</m:t>
            </m:r>
          </m:e>
        </m:rad>
      </m:oMath>
    </w:p>
    <w:p>
      <w:pPr>
        <w:pStyle w:val="PlainText"/>
        <w:numPr>
          <w:ilvl w:val="0"/>
          <w:numId w:val="0"/>
        </w:numPr>
        <w:tabs>
          <w:tab w:val="left" w:pos="3402"/>
        </w:tabs>
        <w:snapToGrid w:val="0"/>
        <w:spacing w:line="320" w:lineRule="auto"/>
        <w:rPr>
          <w:rFonts w:ascii="Times New Roman" w:eastAsia="宋体" w:hAnsi="Times New Roman" w:cs="Times New Roman" w:hint="eastAsia"/>
          <w:lang w:eastAsia="zh-CN"/>
        </w:rPr>
      </w:pPr>
      <w:r>
        <w:rPr>
          <w:rFonts w:ascii="Times New Roman" w:eastAsia="Times New Roman" w:hAnsi="Times New Roman" w:cs="Times New Roman"/>
          <w:color w:val="000000"/>
          <w:sz w:val="21"/>
          <w:shd w:val="clear" w:color="auto" w:fill="auto"/>
          <w:vertAlign w:val="baseline"/>
        </w:rPr>
        <w:t>11．</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高二</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单元测试</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在光滑的水平冰面上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一个坐在冰车上的人手扶一球静止在冰面上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已知人和冰车的总质量</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＝40 kg，</w:t>
      </w:r>
      <w:r>
        <w:rPr>
          <w:rFonts w:ascii="宋体" w:eastAsia="宋体" w:hAnsi="宋体" w:cs="宋体"/>
          <w:color w:val="000000"/>
          <w:sz w:val="21"/>
          <w:shd w:val="clear" w:color="auto" w:fill="auto"/>
          <w:vertAlign w:val="baseline"/>
        </w:rPr>
        <w:t>球的质量</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＝5 kg。</w:t>
      </w:r>
      <w:r>
        <w:rPr>
          <w:rFonts w:ascii="宋体" w:eastAsia="宋体" w:hAnsi="宋体" w:cs="宋体"/>
          <w:color w:val="000000"/>
          <w:sz w:val="21"/>
          <w:shd w:val="clear" w:color="auto" w:fill="auto"/>
          <w:vertAlign w:val="baseline"/>
        </w:rPr>
        <w:t>某时刻人将球以相对于地面</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＝4 m/s</w:t>
      </w:r>
      <w:r>
        <w:rPr>
          <w:rFonts w:ascii="宋体" w:eastAsia="宋体" w:hAnsi="宋体" w:cs="宋体"/>
          <w:color w:val="000000"/>
          <w:sz w:val="21"/>
          <w:shd w:val="clear" w:color="auto" w:fill="auto"/>
          <w:vertAlign w:val="baseline"/>
        </w:rPr>
        <w:t>的水平速度向前方固定竖直挡板推出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球与挡板碰撞后速度大小不变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人接住球后再以同样的速度将球推出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假设人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球</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冰车共速后才推球</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直到人不能再接到球</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w:t>
      </w:r>
      <w:r>
        <w:rPr>
          <w:rFonts w:ascii="Times New Roman" w:eastAsia="Times New Roman" w:hAnsi="Times New Roman" w:cs="Times New Roman"/>
          <w:color w:val="000000"/>
          <w:sz w:val="21"/>
          <w:shd w:val="clear" w:color="auto" w:fill="auto"/>
          <w:vertAlign w:val="baseline"/>
        </w:rPr>
        <w:t>）</w:t>
      </w:r>
    </w:p>
    <w:p>
      <w:pPr>
        <w:pStyle w:val="PlainText"/>
        <w:tabs>
          <w:tab w:val="left" w:pos="3402"/>
        </w:tabs>
        <w:snapToGrid w:val="0"/>
        <w:spacing w:line="320" w:lineRule="auto"/>
        <w:jc w:val="center"/>
        <w:rPr>
          <w:rFonts w:ascii="Times New Roman" w:eastAsia="宋体" w:hAnsi="Times New Roman" w:cs="Times New Roman" w:hint="default"/>
        </w:rPr>
      </w:pPr>
      <w:r>
        <w:rPr>
          <w:rFonts w:ascii="Times New Roman" w:eastAsia="宋体" w:hAnsi="Times New Roman" w:cs="Times New Roman" w:hint="default"/>
        </w:rPr>
        <w:drawing>
          <wp:inline distT="0" distB="0" distL="114300" distR="114300">
            <wp:extent cx="1080135" cy="311785"/>
            <wp:effectExtent l="0" t="0" r="12065" b="5715"/>
            <wp:docPr id="12" name="图片 34"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4"/>
                    <pic:cNvPicPr>
                      <a:picLocks noChangeAspect="1"/>
                    </pic:cNvPicPr>
                  </pic:nvPicPr>
                  <pic:blipFill>
                    <a:blip xmlns:r="http://schemas.openxmlformats.org/officeDocument/2006/relationships" r:embed="rId93" r:link="rId94"/>
                    <a:stretch>
                      <a:fillRect/>
                    </a:stretch>
                  </pic:blipFill>
                  <pic:spPr>
                    <a:xfrm>
                      <a:off x="0" y="0"/>
                      <a:ext cx="1080135" cy="311785"/>
                    </a:xfrm>
                    <a:prstGeom prst="rect">
                      <a:avLst/>
                    </a:prstGeom>
                    <a:noFill/>
                    <a:ln>
                      <a:noFill/>
                    </a:ln>
                  </pic:spPr>
                </pic:pic>
              </a:graphicData>
            </a:graphic>
          </wp:inline>
        </w:drawing>
      </w:r>
    </w:p>
    <w:p>
      <w:pPr>
        <w:pStyle w:val="PlainText"/>
        <w:tabs>
          <w:tab w:val="left" w:pos="3402"/>
        </w:tabs>
        <w:snapToGrid w:val="0"/>
        <w:spacing w:line="320" w:lineRule="auto"/>
        <w:rPr>
          <w:rFonts w:ascii="Times New Roman" w:eastAsia="宋体" w:hAnsi="Times New Roman" w:cs="Times New Roman" w:hint="default"/>
        </w:rPr>
      </w:pP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人第</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次推球时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冰车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小球组成的系统动量守恒</w:t>
      </w:r>
    </w:p>
    <w:p>
      <w:pPr>
        <w:pStyle w:val="PlainText"/>
        <w:tabs>
          <w:tab w:val="left" w:pos="3402"/>
        </w:tabs>
        <w:snapToGrid w:val="0"/>
        <w:spacing w:line="320" w:lineRule="auto"/>
        <w:rPr>
          <w:rFonts w:ascii="Times New Roman" w:eastAsia="宋体" w:hAnsi="Times New Roman" w:cs="Times New Roman" w:hint="default"/>
        </w:rPr>
      </w:pP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人第</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次推球直到不能再接到球</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冰车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小球组成的系统动量守恒</w:t>
      </w:r>
    </w:p>
    <w:p>
      <w:pPr>
        <w:pStyle w:val="PlainText"/>
        <w:tabs>
          <w:tab w:val="left" w:pos="3402"/>
        </w:tabs>
        <w:snapToGrid w:val="0"/>
        <w:spacing w:line="320" w:lineRule="auto"/>
        <w:rPr>
          <w:rFonts w:ascii="Times New Roman" w:eastAsia="宋体" w:hAnsi="Times New Roman" w:cs="Times New Roman" w:hint="default"/>
        </w:rPr>
      </w:pP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人第</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次接到球后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球</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冰车共同的速度大小为</w:t>
      </w:r>
      <w:r>
        <w:rPr>
          <w:rFonts w:ascii="Times New Roman" w:eastAsia="宋体" w:hAnsi="Times New Roman" w:cs="Times New Roman" w:hint="default"/>
        </w:rPr>
        <w:fldChar w:fldCharType="begin"/>
      </w:r>
      <w:r>
        <w:rPr>
          <w:rFonts w:ascii="Times New Roman" w:eastAsia="宋体" w:hAnsi="Times New Roman" w:cs="Times New Roman" w:hint="default"/>
        </w:rPr>
        <w:instrText>eq \</w:instrText>
      </w:r>
      <w:r>
        <w:rPr>
          <w:rFonts w:ascii="Times New Roman" w:eastAsia="Times New Roman" w:hAnsi="Times New Roman" w:cs="Times New Roman"/>
          <w:color w:val="000000"/>
          <w:sz w:val="21"/>
          <w:shd w:val="clear" w:color="auto" w:fill="auto"/>
          <w:vertAlign w:val="baseline"/>
        </w:rPr>
        <w:instrText>f(8</w:instrText>
      </w:r>
      <w:r>
        <w:rPr>
          <w:rFonts w:ascii="Times New Roman" w:eastAsia="Times New Roman" w:hAnsi="Times New Roman" w:cs="Times New Roman"/>
          <w:i/>
          <w:color w:val="000000"/>
          <w:sz w:val="21"/>
          <w:shd w:val="clear" w:color="auto" w:fill="auto"/>
          <w:vertAlign w:val="baseline"/>
        </w:rPr>
        <w:instrText>,</w:instrText>
      </w:r>
      <w:r>
        <w:rPr>
          <w:rFonts w:ascii="Times New Roman" w:eastAsia="Times New Roman" w:hAnsi="Times New Roman" w:cs="Times New Roman"/>
          <w:color w:val="000000"/>
          <w:sz w:val="21"/>
          <w:shd w:val="clear" w:color="auto" w:fill="auto"/>
          <w:vertAlign w:val="baseline"/>
        </w:rPr>
        <w:instrText>9)</w:instrText>
      </w:r>
      <w:r>
        <w:rPr>
          <w:rFonts w:ascii="Times New Roman" w:eastAsia="宋体" w:hAnsi="Times New Roman" w:cs="Times New Roman" w:hint="default"/>
        </w:rPr>
        <w:fldChar w:fldCharType="separate"/>
      </w:r>
      <w:r>
        <w:rPr>
          <w:rFonts w:ascii="Times New Roman" w:eastAsia="宋体" w:hAnsi="Times New Roman" w:cs="Times New Roman" w:hint="default"/>
        </w:rPr>
        <w:fldChar w:fldCharType="end"/>
      </w:r>
      <w:r>
        <w:rPr>
          <w:rFonts w:ascii="Times New Roman" w:eastAsia="Times New Roman" w:hAnsi="Times New Roman" w:cs="Times New Roman"/>
          <w:color w:val="000000"/>
          <w:sz w:val="21"/>
          <w:shd w:val="clear" w:color="auto" w:fill="auto"/>
          <w:vertAlign w:val="baseline"/>
        </w:rPr>
        <w:t xml:space="preserve"> m/s</w:t>
      </w:r>
    </w:p>
    <w:p>
      <w:pPr>
        <w:pStyle w:val="PlainText"/>
        <w:tabs>
          <w:tab w:val="left" w:pos="3402"/>
        </w:tabs>
        <w:snapToGrid w:val="0"/>
        <w:spacing w:line="320" w:lineRule="auto"/>
        <w:rPr>
          <w:rFonts w:ascii="Times New Roman" w:eastAsia="宋体" w:hAnsi="Times New Roman" w:cs="Times New Roman" w:hint="default"/>
        </w:rPr>
      </w:pP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人第</w:t>
      </w:r>
      <w:r>
        <w:rPr>
          <w:rFonts w:ascii="Times New Roman" w:eastAsia="Times New Roman" w:hAnsi="Times New Roman" w:cs="Times New Roman"/>
          <w:color w:val="000000"/>
          <w:sz w:val="21"/>
          <w:shd w:val="clear" w:color="auto" w:fill="auto"/>
          <w:vertAlign w:val="baseline"/>
        </w:rPr>
        <w:t>5</w:t>
      </w:r>
      <w:r>
        <w:rPr>
          <w:rFonts w:ascii="宋体" w:eastAsia="宋体" w:hAnsi="宋体" w:cs="宋体"/>
          <w:color w:val="000000"/>
          <w:sz w:val="21"/>
          <w:shd w:val="clear" w:color="auto" w:fill="auto"/>
          <w:vertAlign w:val="baseline"/>
        </w:rPr>
        <w:t>次将球推出后将不再接到球</w:t>
      </w:r>
    </w:p>
    <w:p>
      <w:pPr>
        <w:pStyle w:val="Normal7498c446-f2fe-4d9d-8b55-f19fe98ce4e0"/>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12．</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四川</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模拟</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在光滑绝缘水平地面附近的空间中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存在方向水平向右</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电场强度为</w:t>
      </w:r>
      <w:r>
        <w:rPr>
          <w:rFonts w:ascii="Times New Roman" w:eastAsia="Times New Roman" w:hAnsi="Times New Roman" w:cs="Times New Roman"/>
          <w:i/>
          <w:color w:val="000000"/>
          <w:sz w:val="21"/>
          <w:shd w:val="clear" w:color="auto" w:fill="auto"/>
          <w:vertAlign w:val="baseline"/>
        </w:rPr>
        <w:t>E</w:t>
      </w:r>
      <w:r>
        <w:rPr>
          <w:rFonts w:ascii="宋体" w:eastAsia="宋体" w:hAnsi="宋体" w:cs="宋体"/>
          <w:color w:val="000000"/>
          <w:sz w:val="21"/>
          <w:shd w:val="clear" w:color="auto" w:fill="auto"/>
          <w:vertAlign w:val="baseline"/>
        </w:rPr>
        <w:t>的匀强电场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在地面上相距为</w:t>
      </w:r>
      <w:r>
        <w:rPr>
          <w:rFonts w:ascii="Times New Roman" w:eastAsia="Times New Roman" w:hAnsi="Times New Roman" w:cs="Times New Roman"/>
          <w:i/>
          <w:color w:val="000000"/>
          <w:sz w:val="21"/>
          <w:shd w:val="clear" w:color="auto" w:fill="auto"/>
          <w:vertAlign w:val="baseline"/>
        </w:rPr>
        <w:t>d</w:t>
      </w:r>
      <w:r>
        <w:rPr>
          <w:rFonts w:ascii="宋体" w:eastAsia="宋体" w:hAnsi="宋体" w:cs="宋体"/>
          <w:color w:val="000000"/>
          <w:sz w:val="21"/>
          <w:shd w:val="clear" w:color="auto" w:fill="auto"/>
          <w:vertAlign w:val="baseline"/>
        </w:rPr>
        <w:t>的位置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有两个质量均为</w:t>
      </w:r>
      <w:r>
        <w:rPr>
          <w:rFonts w:ascii="Times New Roman" w:eastAsia="Times New Roman" w:hAnsi="Times New Roman" w:cs="Times New Roman"/>
          <w:i/>
          <w:color w:val="000000"/>
          <w:sz w:val="21"/>
          <w:shd w:val="clear" w:color="auto" w:fill="auto"/>
          <w:vertAlign w:val="baseline"/>
        </w:rPr>
        <w:t>m</w:t>
      </w:r>
      <w:r>
        <w:rPr>
          <w:rFonts w:ascii="宋体" w:eastAsia="宋体" w:hAnsi="宋体" w:cs="宋体"/>
          <w:color w:val="000000"/>
          <w:sz w:val="21"/>
          <w:shd w:val="clear" w:color="auto" w:fill="auto"/>
          <w:vertAlign w:val="baseline"/>
        </w:rPr>
        <w:t>的小球</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和</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其中</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球带电荷量为</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q</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球不带电</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某时刻</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两球速度都为零</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球只在电场力作用下开始运动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与</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球发生多次弹性正碰</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每次碰撞</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两球间</w:t>
      </w:r>
      <w:r>
        <w:rPr>
          <w:rFonts w:ascii="宋体" w:eastAsia="宋体" w:hAnsi="宋体" w:cs="宋体"/>
          <w:color w:val="000000"/>
          <w:sz w:val="21"/>
          <w:shd w:val="clear" w:color="auto" w:fill="auto"/>
          <w:vertAlign w:val="baseline"/>
        </w:rPr>
        <w:t>均</w:t>
      </w:r>
      <w:r>
        <w:rPr>
          <w:rFonts w:ascii="宋体" w:eastAsia="宋体" w:hAnsi="宋体" w:cs="宋体"/>
          <w:color w:val="000000"/>
          <w:sz w:val="21"/>
          <w:shd w:val="clear" w:color="auto" w:fill="auto"/>
          <w:vertAlign w:val="baseline"/>
        </w:rPr>
        <w:t>无电</w:t>
      </w:r>
      <w:r>
        <w:rPr>
          <w:rFonts w:ascii="宋体" w:eastAsia="宋体" w:hAnsi="宋体" w:cs="宋体"/>
          <w:color w:val="000000"/>
          <w:sz w:val="21"/>
          <w:shd w:val="clear" w:color="auto" w:fill="auto"/>
          <w:vertAlign w:val="baseline"/>
        </w:rPr>
        <w:t>荷</w:t>
      </w:r>
      <w:r>
        <w:rPr>
          <w:rFonts w:ascii="宋体" w:eastAsia="宋体" w:hAnsi="宋体" w:cs="宋体"/>
          <w:color w:val="000000"/>
          <w:sz w:val="21"/>
          <w:shd w:val="clear" w:color="auto" w:fill="auto"/>
          <w:vertAlign w:val="baseline"/>
        </w:rPr>
        <w:t>转移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color w:val="000000"/>
          <w:sz w:val="21"/>
          <w:shd w:val="clear" w:color="auto" w:fill="auto"/>
          <w:vertAlign w:val="baseline"/>
        </w:rPr>
        <w:t>（　　）</w:t>
      </w:r>
    </w:p>
    <w:p>
      <w:pPr>
        <w:pStyle w:val="Normal7498c446-f2fe-4d9d-8b55-f19fe98ce4e0"/>
        <w:spacing w:line="320" w:lineRule="auto"/>
        <w:jc w:val="left"/>
        <w:textAlignment w:val="center"/>
      </w:pPr>
      <w:r>
        <w:rPr>
          <w:rFonts w:eastAsia="Times New Roman"/>
          <w:kern w:val="0"/>
          <w:sz w:val="24"/>
          <w:szCs w:val="24"/>
        </w:rPr>
        <w:drawing>
          <wp:inline distT="0" distB="0" distL="114300" distR="114300">
            <wp:extent cx="2481580" cy="826770"/>
            <wp:effectExtent l="0" t="0" r="7620" b="11430"/>
            <wp:docPr id="352" name="_x0000_i13066"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_x0000_i13066" descr="试题资源网 stzy.com"/>
                    <pic:cNvPicPr>
                      <a:picLocks noChangeAspect="1"/>
                    </pic:cNvPicPr>
                  </pic:nvPicPr>
                  <pic:blipFill>
                    <a:blip xmlns:r="http://schemas.openxmlformats.org/officeDocument/2006/relationships" r:embed="rId95"/>
                    <a:stretch>
                      <a:fillRect/>
                    </a:stretch>
                  </pic:blipFill>
                  <pic:spPr>
                    <a:xfrm>
                      <a:off x="0" y="0"/>
                      <a:ext cx="2481580" cy="826770"/>
                    </a:xfrm>
                    <a:prstGeom prst="rect">
                      <a:avLst/>
                    </a:prstGeom>
                  </pic:spPr>
                </pic:pic>
              </a:graphicData>
            </a:graphic>
          </wp:inline>
        </w:drawing>
      </w:r>
    </w:p>
    <w:p>
      <w:pPr>
        <w:pStyle w:val="Normal7498c446-f2fe-4d9d-8b55-f19fe98ce4e0"/>
        <w:spacing w:line="320" w:lineRule="auto"/>
        <w:ind w:left="380"/>
        <w:jc w:val="left"/>
        <w:textAlignment w:val="center"/>
        <w:rPr>
          <w:rFonts w:eastAsia="Times New Roman"/>
          <w:i/>
        </w:rP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球第</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次相碰前</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球的电势能减少量为</w:t>
      </w:r>
      <w:r>
        <w:rPr>
          <w:rFonts w:ascii="Times New Roman" w:eastAsia="Times New Roman" w:hAnsi="Times New Roman" w:cs="Times New Roman"/>
          <w:color w:val="000000"/>
          <w:sz w:val="21"/>
          <w:shd w:val="clear" w:color="auto" w:fill="auto"/>
          <w:vertAlign w:val="baseline"/>
        </w:rPr>
        <w:t>5</w:t>
      </w:r>
      <w:r>
        <w:rPr>
          <w:rFonts w:ascii="Times New Roman" w:eastAsia="Times New Roman" w:hAnsi="Times New Roman" w:cs="Times New Roman"/>
          <w:i/>
          <w:color w:val="000000"/>
          <w:sz w:val="21"/>
          <w:shd w:val="clear" w:color="auto" w:fill="auto"/>
          <w:vertAlign w:val="baseline"/>
        </w:rPr>
        <w:t>Eqd</w:t>
      </w:r>
    </w:p>
    <w:p>
      <w:pPr>
        <w:pStyle w:val="Normal7498c446-f2fe-4d9d-8b55-f19fe98ce4e0"/>
        <w:spacing w:line="320" w:lineRule="auto"/>
        <w:ind w:left="380"/>
        <w:jc w:val="left"/>
        <w:textAlignment w:val="center"/>
        <w:rPr>
          <w:rFonts w:eastAsia="Times New Roman"/>
          <w:i/>
        </w:rP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球第</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次相碰前</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球的电势能减少量为</w:t>
      </w: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i/>
          <w:color w:val="000000"/>
          <w:sz w:val="21"/>
          <w:shd w:val="clear" w:color="auto" w:fill="auto"/>
          <w:vertAlign w:val="baseline"/>
        </w:rPr>
        <w:t>Eqd</w:t>
      </w:r>
    </w:p>
    <w:p>
      <w:pPr>
        <w:pStyle w:val="Normal7498c446-f2fe-4d9d-8b55-f19fe98ce4e0"/>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球第</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次和第</w:t>
      </w: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次相碰时间间隔为</w:t>
      </w:r>
      <w:r>
        <w:object>
          <v:shape id="_x0000_i1065" type="#_x0000_t75" alt="试题资源网 stzy.com" style="width:37.5pt;height:32.25pt" o:oleicon="f" o:ole="" coordsize="21600,21600" o:preferrelative="t" filled="f" stroked="f">
            <v:stroke joinstyle="miter"/>
            <v:imagedata r:id="rId96" o:title="eqIde56db3e6b6e4d3f3a1547e780d87ae09"/>
            <o:lock v:ext="edit" aspectratio="t"/>
            <w10:anchorlock/>
          </v:shape>
          <o:OLEObject Type="Embed" ProgID="Equation.DSMT4" ShapeID="_x0000_i1065" DrawAspect="Content" ObjectID="_1468075725" r:id="rId97"/>
        </w:object>
      </w:r>
    </w:p>
    <w:p>
      <w:pPr>
        <w:pStyle w:val="Normal7498c446-f2fe-4d9d-8b55-f19fe98ce4e0"/>
        <w:spacing w:line="320" w:lineRule="auto"/>
        <w:ind w:left="380"/>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球第</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次和第</w:t>
      </w: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次相碰时间间隔为</w:t>
      </w:r>
      <w:r>
        <w:object>
          <v:shape id="_x0000_i1066" type="#_x0000_t75" alt="试题资源网 stzy.com" style="width:37.5pt;height:32.25pt" o:oleicon="f" o:ole="" coordsize="21600,21600" o:preferrelative="t" filled="f" stroked="f">
            <v:stroke joinstyle="miter"/>
            <v:imagedata r:id="rId98" o:title="eqId923d53a44bb5d55aef5c63fe8d036e43"/>
            <o:lock v:ext="edit" aspectratio="t"/>
            <w10:anchorlock/>
          </v:shape>
          <o:OLEObject Type="Embed" ProgID="Equation.DSMT4" ShapeID="_x0000_i1066" DrawAspect="Content" ObjectID="_1468075726" r:id="rId99"/>
        </w:object>
      </w:r>
    </w:p>
    <w:p>
      <w:pPr>
        <w:pStyle w:val="Normal7498c446-f2fe-4d9d-8b55-f19fe98ce4e0"/>
        <w:numPr>
          <w:ilvl w:val="0"/>
          <w:numId w:val="0"/>
        </w:numPr>
        <w:spacing w:before="0" w:after="0" w:line="320" w:lineRule="auto"/>
        <w:jc w:val="left"/>
        <w:rPr>
          <w:b w:val="0"/>
          <w:bCs w:val="0"/>
          <w:color w:val="000000"/>
        </w:rPr>
      </w:pPr>
      <w:r>
        <w:rPr>
          <w:rFonts w:ascii="Times New Roman" w:eastAsia="Times New Roman" w:hAnsi="Times New Roman" w:cs="Times New Roman"/>
          <w:color w:val="000000"/>
          <w:sz w:val="21"/>
          <w:shd w:val="clear" w:color="auto" w:fill="auto"/>
          <w:vertAlign w:val="baseline"/>
        </w:rPr>
        <w:t>13．</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全国</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单元测试</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一个固定的光滑导轨长臂水平</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短臂竖直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一根不可伸长的轻绳</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一端系在质量为</w:t>
      </w:r>
      <m:oMath>
        <m:r>
          <w:rPr>
            <w:rFonts w:ascii="Cambria Math" w:eastAsia="Cambria Math" w:hAnsi="Cambria Math" w:cs="Cambria Math"/>
            <w:color w:val="000000"/>
            <w:sz w:val="24"/>
            <w:szCs w:val="24"/>
          </w:rPr>
          <m:t>M</m:t>
        </m:r>
      </m:oMath>
      <w:r>
        <w:rPr>
          <w:rFonts w:ascii="宋体" w:eastAsia="宋体" w:hAnsi="宋体" w:cs="宋体"/>
          <w:color w:val="000000"/>
          <w:sz w:val="21"/>
          <w:shd w:val="clear" w:color="auto" w:fill="auto"/>
          <w:vertAlign w:val="baseline"/>
        </w:rPr>
        <w:t>的圆环上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另一端与质量为</w:t>
      </w:r>
      <m:oMath>
        <m:r>
          <w:rPr>
            <w:rFonts w:ascii="Cambria Math" w:eastAsia="Cambria Math" w:hAnsi="Cambria Math" w:cs="Cambria Math"/>
            <w:color w:val="000000"/>
            <w:sz w:val="24"/>
            <w:szCs w:val="24"/>
          </w:rPr>
          <m:t>m</m:t>
        </m:r>
      </m:oMath>
      <w:r>
        <w:rPr>
          <w:rFonts w:ascii="宋体" w:eastAsia="宋体" w:hAnsi="宋体" w:cs="宋体"/>
          <w:color w:val="000000"/>
          <w:sz w:val="21"/>
          <w:shd w:val="clear" w:color="auto" w:fill="auto"/>
          <w:vertAlign w:val="baseline"/>
        </w:rPr>
        <w:t>的小球相连</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圆环套在长臂上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左手扶住圆环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右手拿起小球将轻绳水平拉直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已知轻绳长度为</w:t>
      </w:r>
      <m:oMath>
        <m:r>
          <w:rPr>
            <w:rFonts w:ascii="Cambria Math" w:eastAsia="Cambria Math" w:hAnsi="Cambria Math" w:cs="Cambria Math"/>
            <w:color w:val="000000"/>
            <w:sz w:val="24"/>
            <w:szCs w:val="24"/>
          </w:rPr>
          <m:t>L</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此时圆环距离短臂</w:t>
      </w:r>
      <m:oMath>
        <m:r>
          <w:rPr>
            <w:rFonts w:ascii="Cambria Math" w:eastAsia="Cambria Math" w:hAnsi="Cambria Math" w:cs="Cambria Math"/>
            <w:color w:val="000000"/>
            <w:sz w:val="24"/>
            <w:szCs w:val="24"/>
          </w:rPr>
          <m:t>x</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现将圆环与小球同时由静止释放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小球向下运动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若环与短臂碰后粘连</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碰撞时间极短</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重力加速度取</w:t>
      </w:r>
      <m:oMath>
        <m:r>
          <w:rPr>
            <w:rFonts w:ascii="Cambria Math" w:eastAsia="Cambria Math" w:hAnsi="Cambria Math" w:cs="Cambria Math"/>
            <w:color w:val="000000"/>
            <w:sz w:val="24"/>
            <w:szCs w:val="24"/>
          </w:rPr>
          <m:t>g</m:t>
        </m:r>
        <m:r>
          <m:rPr>
            <m:sty m:val="p"/>
          </m:rPr>
          <w:rPr>
            <w:rFonts w:ascii="Cambria Math" w:eastAsia="Cambria Math" w:hAnsi="Cambria Math" w:cs="Cambria Math"/>
            <w:color w:val="000000"/>
            <w:sz w:val="24"/>
            <w:szCs w:val="24"/>
          </w:rPr>
          <m:t>=</m:t>
        </m:r>
        <m:r>
          <w:rPr>
            <w:rFonts w:ascii="Cambria Math" w:eastAsia="Cambria Math" w:hAnsi="Cambria Math" w:cs="Cambria Math"/>
            <w:color w:val="000000"/>
            <w:sz w:val="24"/>
            <w:szCs w:val="24"/>
          </w:rPr>
          <m:t>10</m:t>
        </m:r>
        <m:r>
          <m:rPr>
            <m:sty m:val="p"/>
          </m:rPr>
          <w:rPr>
            <w:rFonts w:ascii="Cambria Math" w:eastAsia="Cambria Math" w:hAnsi="Cambria Math" w:cs="Cambria Math"/>
            <w:color w:val="000000"/>
            <w:sz w:val="24"/>
            <w:szCs w:val="24"/>
          </w:rPr>
          <m:t>m/</m:t>
        </m:r>
        <m:sSup>
          <m:sSupPr>
            <m:ctrlPr>
              <w:rPr>
                <w:rFonts w:ascii="Cambria Math" w:eastAsia="Cambria Math" w:hAnsi="Cambria Math" w:cs="Cambria Math"/>
                <w:b w:val="0"/>
                <w:bCs w:val="0"/>
                <w:color w:val="000000"/>
                <w:sz w:val="24"/>
                <w:szCs w:val="24"/>
              </w:rPr>
            </m:ctrlPr>
          </m:sSupPr>
          <m:e>
            <m:ctrlPr>
              <w:rPr>
                <w:rFonts w:ascii="Cambria Math" w:eastAsia="Cambria Math" w:hAnsi="Cambria Math" w:cs="Cambria Math"/>
                <w:b w:val="0"/>
                <w:bCs w:val="0"/>
                <w:color w:val="000000"/>
                <w:sz w:val="24"/>
                <w:szCs w:val="24"/>
              </w:rPr>
            </m:ctrlPr>
            <m:r>
              <m:rPr>
                <m:sty m:val="p"/>
              </m:rPr>
              <w:rPr>
                <w:rFonts w:ascii="Cambria Math" w:eastAsia="Cambria Math" w:hAnsi="Cambria Math" w:cs="Cambria Math"/>
                <w:color w:val="000000"/>
                <w:sz w:val="24"/>
                <w:szCs w:val="24"/>
              </w:rPr>
              <m:t>s</m:t>
            </m:r>
          </m:e>
          <m:sup>
            <m:ctrlPr>
              <w:rPr>
                <w:rFonts w:ascii="Cambria Math" w:eastAsia="Cambria Math" w:hAnsi="Cambria Math" w:cs="Cambria Math"/>
                <w:b w:val="0"/>
                <w:bCs w:val="0"/>
                <w:color w:val="000000"/>
                <w:sz w:val="24"/>
                <w:szCs w:val="24"/>
              </w:rPr>
            </m:ctrlPr>
            <m:r>
              <w:rPr>
                <w:rFonts w:ascii="Cambria Math" w:eastAsia="Cambria Math" w:hAnsi="Cambria Math" w:cs="Cambria Math"/>
                <w:color w:val="000000"/>
                <w:sz w:val="24"/>
                <w:szCs w:val="24"/>
              </w:rPr>
              <m:t>2</m:t>
            </m:r>
          </m:sup>
        </m:sSup>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从释放小球到小球第一次摆向最高点的过程中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下列说法正确的是</w:t>
      </w:r>
      <w:r>
        <w:rPr>
          <w:rFonts w:ascii="Times New Roman" w:eastAsia="Times New Roman" w:hAnsi="Times New Roman" w:cs="Times New Roman"/>
          <w:color w:val="000000"/>
          <w:sz w:val="21"/>
          <w:shd w:val="clear" w:color="auto" w:fill="auto"/>
          <w:vertAlign w:val="baseline"/>
        </w:rPr>
        <w:t>（  ）</w:t>
      </w:r>
    </w:p>
    <w:p>
      <w:pPr>
        <w:pStyle w:val="Normal7498c446-f2fe-4d9d-8b55-f19fe98ce4e0"/>
        <w:spacing w:before="0" w:after="0" w:line="320" w:lineRule="auto"/>
        <w:jc w:val="center"/>
        <w:rPr>
          <w:b w:val="0"/>
          <w:bCs w:val="0"/>
          <w:color w:val="000000"/>
        </w:rPr>
      </w:pPr>
      <w:r>
        <w:rPr>
          <w:b w:val="0"/>
          <w:bCs w:val="0"/>
          <w:color w:val="000000"/>
        </w:rPr>
        <w:drawing>
          <wp:inline distT="0" distB="0" distL="0" distR="0">
            <wp:extent cx="1470660" cy="400685"/>
            <wp:effectExtent l="0" t="0" r="0" b="0"/>
            <wp:docPr id="3" name="图片 3"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xmlns:r="http://schemas.openxmlformats.org/officeDocument/2006/relationships" r:embed="rId100"/>
                    <a:stretch>
                      <a:fillRect/>
                    </a:stretch>
                  </pic:blipFill>
                  <pic:spPr>
                    <a:xfrm>
                      <a:off x="0" y="0"/>
                      <a:ext cx="1470965" cy="401041"/>
                    </a:xfrm>
                    <a:prstGeom prst="rect">
                      <a:avLst/>
                    </a:prstGeom>
                  </pic:spPr>
                </pic:pic>
              </a:graphicData>
            </a:graphic>
          </wp:inline>
        </w:drawing>
      </w:r>
    </w:p>
    <w:p>
      <w:pPr>
        <w:pStyle w:val="Normal7498c446-f2fe-4d9d-8b55-f19fe98ce4e0"/>
        <w:spacing w:before="0" w:after="0" w:line="320" w:lineRule="auto"/>
        <w:rPr>
          <w:b w:val="0"/>
          <w:bCs w:val="0"/>
          <w:color w:val="000000"/>
        </w:rP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当</w:t>
      </w:r>
      <m:oMath>
        <m:r>
          <w:rPr>
            <w:rFonts w:ascii="Cambria Math" w:eastAsia="Cambria Math" w:hAnsi="Cambria Math" w:cs="Cambria Math"/>
            <w:color w:val="000000"/>
          </w:rPr>
          <m:t>M</m:t>
        </m:r>
        <m:r>
          <m:rPr>
            <m:sty m:val="p"/>
          </m:rPr>
          <w:rPr>
            <w:rFonts w:ascii="Cambria Math" w:eastAsia="Cambria Math" w:hAnsi="Cambria Math" w:cs="Cambria Math"/>
            <w:color w:val="000000"/>
          </w:rPr>
          <m:t>=</m:t>
        </m:r>
        <m:r>
          <w:rPr>
            <w:rFonts w:ascii="Cambria Math" w:eastAsia="Cambria Math" w:hAnsi="Cambria Math" w:cs="Cambria Math"/>
            <w:color w:val="000000"/>
          </w:rPr>
          <m:t>0</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轻质环</w:t>
      </w:r>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color w:val="000000"/>
          </w:rPr>
          <m:t>m</m:t>
        </m:r>
        <m:r>
          <m:rPr>
            <m:sty m:val="p"/>
          </m:rPr>
          <w:rPr>
            <w:rFonts w:ascii="Cambria Math" w:eastAsia="Cambria Math" w:hAnsi="Cambria Math" w:cs="Cambria Math"/>
            <w:color w:val="000000"/>
          </w:rPr>
          <m:t>=</m:t>
        </m:r>
        <m:r>
          <w:rPr>
            <w:rFonts w:ascii="Cambria Math" w:eastAsia="Cambria Math" w:hAnsi="Cambria Math" w:cs="Cambria Math"/>
            <w:color w:val="000000"/>
          </w:rPr>
          <m:t>1</m:t>
        </m:r>
        <m:r>
          <m:rPr>
            <m:sty m:val="p"/>
          </m:rPr>
          <w:rPr>
            <w:rFonts w:ascii="Cambria Math" w:eastAsia="Cambria Math" w:hAnsi="Cambria Math" w:cs="Cambria Math"/>
            <w:color w:val="000000"/>
          </w:rPr>
          <m:t>kg</m:t>
        </m:r>
      </m:oMath>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color w:val="000000"/>
          </w:rPr>
          <m:t>x</m:t>
        </m:r>
        <m:r>
          <m:rPr>
            <m:sty m:val="p"/>
          </m:rPr>
          <w:rPr>
            <w:rFonts w:ascii="Cambria Math" w:eastAsia="Cambria Math" w:hAnsi="Cambria Math" w:cs="Cambria Math"/>
            <w:color w:val="000000"/>
          </w:rPr>
          <m:t>=</m:t>
        </m:r>
        <m:r>
          <w:rPr>
            <w:rFonts w:ascii="Cambria Math" w:eastAsia="Cambria Math" w:hAnsi="Cambria Math" w:cs="Cambria Math"/>
            <w:color w:val="000000"/>
          </w:rPr>
          <m:t>0.4</m:t>
        </m:r>
        <m:r>
          <m:rPr>
            <m:sty m:val="p"/>
          </m:rPr>
          <w:rPr>
            <w:rFonts w:ascii="Cambria Math" w:eastAsia="Cambria Math" w:hAnsi="Cambria Math" w:cs="Cambria Math"/>
            <w:color w:val="000000"/>
          </w:rPr>
          <m:t>m</m:t>
        </m:r>
      </m:oMath>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color w:val="000000"/>
          </w:rPr>
          <m:t>L</m:t>
        </m:r>
        <m:r>
          <m:rPr>
            <m:sty m:val="p"/>
          </m:rPr>
          <w:rPr>
            <w:rFonts w:ascii="Cambria Math" w:eastAsia="Cambria Math" w:hAnsi="Cambria Math" w:cs="Cambria Math"/>
            <w:color w:val="000000"/>
          </w:rPr>
          <m:t>=</m:t>
        </m:r>
        <m:r>
          <w:rPr>
            <w:rFonts w:ascii="Cambria Math" w:eastAsia="Cambria Math" w:hAnsi="Cambria Math" w:cs="Cambria Math"/>
            <w:color w:val="000000"/>
          </w:rPr>
          <m:t>1</m:t>
        </m:r>
        <m:r>
          <m:rPr>
            <m:sty m:val="p"/>
          </m:rPr>
          <w:rPr>
            <w:rFonts w:ascii="Cambria Math" w:eastAsia="Cambria Math" w:hAnsi="Cambria Math" w:cs="Cambria Math"/>
            <w:color w:val="000000"/>
          </w:rPr>
          <m:t>m</m:t>
        </m:r>
      </m:oMath>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小球运动的最大速度大小为</w:t>
      </w:r>
      <m:oMath>
        <m:r>
          <w:rPr>
            <w:rFonts w:ascii="Cambria Math" w:eastAsia="Cambria Math" w:hAnsi="Cambria Math" w:cs="Cambria Math"/>
            <w:color w:val="000000"/>
          </w:rPr>
          <m:t>4</m:t>
        </m:r>
        <m:r>
          <m:rPr>
            <m:sty m:val="p"/>
          </m:rPr>
          <w:rPr>
            <w:rFonts w:ascii="Cambria Math" w:eastAsia="Cambria Math" w:hAnsi="Cambria Math" w:cs="Cambria Math"/>
            <w:color w:val="000000"/>
          </w:rPr>
          <m:t>m/s</m:t>
        </m:r>
      </m:oMath>
    </w:p>
    <w:p>
      <w:pPr>
        <w:pStyle w:val="Normal7498c446-f2fe-4d9d-8b55-f19fe98ce4e0"/>
        <w:spacing w:before="0" w:after="0" w:line="320" w:lineRule="auto"/>
        <w:rPr>
          <w:b w:val="0"/>
          <w:bCs w:val="0"/>
          <w:color w:val="000000"/>
        </w:rP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当</w:t>
      </w:r>
      <m:oMath>
        <m:r>
          <w:rPr>
            <w:rFonts w:ascii="Cambria Math" w:eastAsia="Cambria Math" w:hAnsi="Cambria Math" w:cs="Cambria Math"/>
            <w:color w:val="000000"/>
          </w:rPr>
          <m:t>M</m:t>
        </m:r>
        <m:r>
          <m:rPr>
            <m:sty m:val="p"/>
          </m:rPr>
          <w:rPr>
            <w:rFonts w:ascii="Cambria Math" w:eastAsia="Cambria Math" w:hAnsi="Cambria Math" w:cs="Cambria Math"/>
            <w:color w:val="000000"/>
          </w:rPr>
          <m:t>=</m:t>
        </m:r>
        <m:r>
          <w:rPr>
            <w:rFonts w:ascii="Cambria Math" w:eastAsia="Cambria Math" w:hAnsi="Cambria Math" w:cs="Cambria Math"/>
            <w:color w:val="000000"/>
          </w:rPr>
          <m:t>0</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轻质环</w:t>
      </w:r>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color w:val="000000"/>
          </w:rPr>
          <m:t>m</m:t>
        </m:r>
        <m:r>
          <m:rPr>
            <m:sty m:val="p"/>
          </m:rPr>
          <w:rPr>
            <w:rFonts w:ascii="Cambria Math" w:eastAsia="Cambria Math" w:hAnsi="Cambria Math" w:cs="Cambria Math"/>
            <w:color w:val="000000"/>
          </w:rPr>
          <m:t>=</m:t>
        </m:r>
        <m:r>
          <w:rPr>
            <w:rFonts w:ascii="Cambria Math" w:eastAsia="Cambria Math" w:hAnsi="Cambria Math" w:cs="Cambria Math"/>
            <w:color w:val="000000"/>
          </w:rPr>
          <m:t>1</m:t>
        </m:r>
        <m:r>
          <m:rPr>
            <m:sty m:val="p"/>
          </m:rPr>
          <w:rPr>
            <w:rFonts w:ascii="Cambria Math" w:eastAsia="Cambria Math" w:hAnsi="Cambria Math" w:cs="Cambria Math"/>
            <w:color w:val="000000"/>
          </w:rPr>
          <m:t>kg</m:t>
        </m:r>
      </m:oMath>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color w:val="000000"/>
          </w:rPr>
          <m:t>x</m:t>
        </m:r>
        <m:r>
          <m:rPr>
            <m:sty m:val="p"/>
          </m:rPr>
          <w:rPr>
            <w:rFonts w:ascii="Cambria Math" w:eastAsia="Cambria Math" w:hAnsi="Cambria Math" w:cs="Cambria Math"/>
            <w:color w:val="000000"/>
          </w:rPr>
          <m:t>=</m:t>
        </m:r>
        <m:r>
          <w:rPr>
            <w:rFonts w:ascii="Cambria Math" w:eastAsia="Cambria Math" w:hAnsi="Cambria Math" w:cs="Cambria Math"/>
            <w:color w:val="000000"/>
          </w:rPr>
          <m:t>0.4</m:t>
        </m:r>
        <m:r>
          <m:rPr>
            <m:sty m:val="p"/>
          </m:rPr>
          <w:rPr>
            <w:rFonts w:ascii="Cambria Math" w:eastAsia="Cambria Math" w:hAnsi="Cambria Math" w:cs="Cambria Math"/>
            <w:color w:val="000000"/>
          </w:rPr>
          <m:t>m</m:t>
        </m:r>
      </m:oMath>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color w:val="000000"/>
          </w:rPr>
          <m:t>L</m:t>
        </m:r>
        <m:r>
          <m:rPr>
            <m:sty m:val="p"/>
          </m:rPr>
          <w:rPr>
            <w:rFonts w:ascii="Cambria Math" w:eastAsia="Cambria Math" w:hAnsi="Cambria Math" w:cs="Cambria Math"/>
            <w:color w:val="000000"/>
          </w:rPr>
          <m:t>=</m:t>
        </m:r>
        <m:r>
          <w:rPr>
            <w:rFonts w:ascii="Cambria Math" w:eastAsia="Cambria Math" w:hAnsi="Cambria Math" w:cs="Cambria Math"/>
            <w:color w:val="000000"/>
          </w:rPr>
          <m:t>1</m:t>
        </m:r>
        <m:r>
          <m:rPr>
            <m:sty m:val="p"/>
          </m:rPr>
          <w:rPr>
            <w:rFonts w:ascii="Cambria Math" w:eastAsia="Cambria Math" w:hAnsi="Cambria Math" w:cs="Cambria Math"/>
            <w:color w:val="000000"/>
          </w:rPr>
          <m:t>m</m:t>
        </m:r>
      </m:oMath>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小球在最低点对绳子的拉力大小等于</w:t>
      </w:r>
      <m:oMath>
        <m:r>
          <w:rPr>
            <w:rFonts w:ascii="Cambria Math" w:eastAsia="Cambria Math" w:hAnsi="Cambria Math" w:cs="Cambria Math"/>
            <w:color w:val="000000"/>
          </w:rPr>
          <m:t>17</m:t>
        </m:r>
        <m:r>
          <m:rPr>
            <m:sty m:val="p"/>
          </m:rPr>
          <w:rPr>
            <w:rFonts w:ascii="Cambria Math" w:eastAsia="Cambria Math" w:hAnsi="Cambria Math" w:cs="Cambria Math"/>
            <w:color w:val="000000"/>
          </w:rPr>
          <m:t>N</m:t>
        </m:r>
      </m:oMath>
    </w:p>
    <w:p>
      <w:pPr>
        <w:pStyle w:val="Normal7498c446-f2fe-4d9d-8b55-f19fe98ce4e0"/>
        <w:spacing w:before="0" w:after="0" w:line="320" w:lineRule="auto"/>
        <w:rPr>
          <w:b w:val="0"/>
          <w:bCs w:val="0"/>
          <w:color w:val="000000"/>
        </w:rPr>
      </w:pP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当</w:t>
      </w:r>
      <m:oMath>
        <m:r>
          <w:rPr>
            <w:rFonts w:ascii="Cambria Math" w:eastAsia="Cambria Math" w:hAnsi="Cambria Math" w:cs="Cambria Math"/>
            <w:color w:val="000000"/>
          </w:rPr>
          <m:t>M</m:t>
        </m:r>
        <m:r>
          <m:rPr>
            <m:sty m:val="p"/>
          </m:rPr>
          <w:rPr>
            <w:rFonts w:ascii="Cambria Math" w:eastAsia="Cambria Math" w:hAnsi="Cambria Math" w:cs="Cambria Math"/>
            <w:color w:val="000000"/>
          </w:rPr>
          <m:t>=</m:t>
        </m:r>
        <m:r>
          <w:rPr>
            <w:rFonts w:ascii="Cambria Math" w:eastAsia="Cambria Math" w:hAnsi="Cambria Math" w:cs="Cambria Math"/>
            <w:color w:val="000000"/>
          </w:rPr>
          <m:t>1</m:t>
        </m:r>
        <m:r>
          <m:rPr>
            <m:sty m:val="p"/>
          </m:rPr>
          <w:rPr>
            <w:rFonts w:ascii="Cambria Math" w:eastAsia="Cambria Math" w:hAnsi="Cambria Math" w:cs="Cambria Math"/>
            <w:color w:val="000000"/>
          </w:rPr>
          <m:t>kg</m:t>
        </m:r>
      </m:oMath>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color w:val="000000"/>
          </w:rPr>
          <m:t>m</m:t>
        </m:r>
        <m:r>
          <m:rPr>
            <m:sty m:val="p"/>
          </m:rPr>
          <w:rPr>
            <w:rFonts w:ascii="Cambria Math" w:eastAsia="Cambria Math" w:hAnsi="Cambria Math" w:cs="Cambria Math"/>
            <w:color w:val="000000"/>
          </w:rPr>
          <m:t>=</m:t>
        </m:r>
        <m:r>
          <w:rPr>
            <w:rFonts w:ascii="Cambria Math" w:eastAsia="Cambria Math" w:hAnsi="Cambria Math" w:cs="Cambria Math"/>
            <w:color w:val="000000"/>
          </w:rPr>
          <m:t>1</m:t>
        </m:r>
        <m:r>
          <m:rPr>
            <m:sty m:val="p"/>
          </m:rPr>
          <w:rPr>
            <w:rFonts w:ascii="Cambria Math" w:eastAsia="Cambria Math" w:hAnsi="Cambria Math" w:cs="Cambria Math"/>
            <w:color w:val="000000"/>
          </w:rPr>
          <m:t>kg</m:t>
        </m:r>
      </m:oMath>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color w:val="000000"/>
          </w:rPr>
          <m:t>x</m:t>
        </m:r>
        <m:r>
          <m:rPr>
            <m:sty m:val="p"/>
          </m:rPr>
          <w:rPr>
            <w:rFonts w:ascii="Cambria Math" w:eastAsia="Cambria Math" w:hAnsi="Cambria Math" w:cs="Cambria Math"/>
            <w:color w:val="000000"/>
          </w:rPr>
          <m:t>=</m:t>
        </m:r>
        <m:r>
          <w:rPr>
            <w:rFonts w:ascii="Cambria Math" w:eastAsia="Cambria Math" w:hAnsi="Cambria Math" w:cs="Cambria Math"/>
            <w:color w:val="000000"/>
          </w:rPr>
          <m:t>3</m:t>
        </m:r>
        <m:r>
          <m:rPr>
            <m:sty m:val="p"/>
          </m:rPr>
          <w:rPr>
            <w:rFonts w:ascii="Cambria Math" w:eastAsia="Cambria Math" w:hAnsi="Cambria Math" w:cs="Cambria Math"/>
            <w:color w:val="000000"/>
          </w:rPr>
          <m:t>(</m:t>
        </m:r>
        <m:rad>
          <m:radPr>
            <m:degHide/>
            <m:ctrlPr>
              <w:rPr>
                <w:rFonts w:ascii="Cambria Math" w:eastAsia="Cambria Math" w:hAnsi="Cambria Math" w:cs="Cambria Math"/>
                <w:b w:val="0"/>
                <w:bCs w:val="0"/>
                <w:color w:val="000000"/>
                <w:sz w:val="24"/>
              </w:rPr>
            </m:ctrlPr>
          </m:radPr>
          <m:deg>
            <m:ctrlPr>
              <w:rPr>
                <w:rFonts w:ascii="Cambria Math" w:eastAsia="Cambria Math" w:hAnsi="Cambria Math" w:cs="Cambria Math"/>
                <w:b w:val="0"/>
                <w:bCs w:val="0"/>
                <w:color w:val="000000"/>
                <w:sz w:val="24"/>
              </w:rPr>
            </m:ctrlPr>
          </m:deg>
          <m:e>
            <m:ctrlPr>
              <w:rPr>
                <w:rFonts w:ascii="Cambria Math" w:eastAsia="Cambria Math" w:hAnsi="Cambria Math" w:cs="Cambria Math"/>
                <w:b w:val="0"/>
                <w:bCs w:val="0"/>
                <w:color w:val="000000"/>
                <w:sz w:val="24"/>
              </w:rPr>
            </m:ctrlPr>
            <m:r>
              <w:rPr>
                <w:rFonts w:ascii="Cambria Math" w:eastAsia="Cambria Math" w:hAnsi="Cambria Math" w:cs="Cambria Math"/>
                <w:color w:val="000000"/>
              </w:rPr>
              <m:t>2</m:t>
            </m:r>
          </m:e>
        </m:rad>
        <m:r>
          <m:rPr>
            <m:sty m:val="p"/>
          </m:rPr>
          <w:rPr>
            <w:rFonts w:ascii="Cambria Math" w:eastAsia="Cambria Math" w:hAnsi="Cambria Math" w:cs="Cambria Math"/>
            <w:color w:val="000000"/>
          </w:rPr>
          <m:t>−</m:t>
        </m:r>
        <m:r>
          <w:rPr>
            <w:rFonts w:ascii="Cambria Math" w:eastAsia="Cambria Math" w:hAnsi="Cambria Math" w:cs="Cambria Math"/>
            <w:color w:val="000000"/>
          </w:rPr>
          <m:t>1</m:t>
        </m:r>
        <m:r>
          <m:rPr>
            <m:sty m:val="p"/>
          </m:rPr>
          <w:rPr>
            <w:rFonts w:ascii="Cambria Math" w:eastAsia="Cambria Math" w:hAnsi="Cambria Math" w:cs="Cambria Math"/>
            <w:color w:val="000000"/>
          </w:rPr>
          <m:t>)m</m:t>
        </m:r>
      </m:oMath>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color w:val="000000"/>
          </w:rPr>
          <m:t>L</m:t>
        </m:r>
        <m:r>
          <m:rPr>
            <m:sty m:val="p"/>
          </m:rPr>
          <w:rPr>
            <w:rFonts w:ascii="Cambria Math" w:eastAsia="Cambria Math" w:hAnsi="Cambria Math" w:cs="Cambria Math"/>
            <w:color w:val="000000"/>
          </w:rPr>
          <m:t>=</m:t>
        </m:r>
        <m:r>
          <w:rPr>
            <w:rFonts w:ascii="Cambria Math" w:eastAsia="Cambria Math" w:hAnsi="Cambria Math" w:cs="Cambria Math"/>
            <w:color w:val="000000"/>
          </w:rPr>
          <m:t>6</m:t>
        </m:r>
        <m:rad>
          <m:radPr>
            <m:degHide/>
            <m:ctrlPr>
              <w:rPr>
                <w:rFonts w:ascii="Cambria Math" w:eastAsia="Cambria Math" w:hAnsi="Cambria Math" w:cs="Cambria Math"/>
                <w:b w:val="0"/>
                <w:bCs w:val="0"/>
                <w:color w:val="000000"/>
                <w:sz w:val="24"/>
              </w:rPr>
            </m:ctrlPr>
          </m:radPr>
          <m:deg>
            <m:ctrlPr>
              <w:rPr>
                <w:rFonts w:ascii="Cambria Math" w:eastAsia="Cambria Math" w:hAnsi="Cambria Math" w:cs="Cambria Math"/>
                <w:b w:val="0"/>
                <w:bCs w:val="0"/>
                <w:color w:val="000000"/>
                <w:sz w:val="24"/>
              </w:rPr>
            </m:ctrlPr>
          </m:deg>
          <m:e>
            <m:ctrlPr>
              <w:rPr>
                <w:rFonts w:ascii="Cambria Math" w:eastAsia="Cambria Math" w:hAnsi="Cambria Math" w:cs="Cambria Math"/>
                <w:b w:val="0"/>
                <w:bCs w:val="0"/>
                <w:color w:val="000000"/>
                <w:sz w:val="24"/>
              </w:rPr>
            </m:ctrlPr>
            <m:r>
              <w:rPr>
                <w:rFonts w:ascii="Cambria Math" w:eastAsia="Cambria Math" w:hAnsi="Cambria Math" w:cs="Cambria Math"/>
                <w:color w:val="000000"/>
              </w:rPr>
              <m:t>2</m:t>
            </m:r>
          </m:e>
        </m:rad>
        <m:r>
          <m:rPr>
            <m:sty m:val="p"/>
          </m:rPr>
          <w:rPr>
            <w:rFonts w:ascii="Cambria Math" w:eastAsia="Cambria Math" w:hAnsi="Cambria Math" w:cs="Cambria Math"/>
            <w:color w:val="000000"/>
          </w:rPr>
          <m:t>m</m:t>
        </m:r>
      </m:oMath>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环的最大速度大小为</w:t>
      </w:r>
      <m:oMath>
        <m:r>
          <w:rPr>
            <w:rFonts w:ascii="Cambria Math" w:eastAsia="Cambria Math" w:hAnsi="Cambria Math" w:cs="Cambria Math"/>
            <w:color w:val="000000"/>
          </w:rPr>
          <m:t>3</m:t>
        </m:r>
        <m:rad>
          <m:radPr>
            <m:degHide/>
            <m:ctrlPr>
              <w:rPr>
                <w:rFonts w:ascii="Cambria Math" w:eastAsia="Cambria Math" w:hAnsi="Cambria Math" w:cs="Cambria Math"/>
                <w:b w:val="0"/>
                <w:bCs w:val="0"/>
                <w:color w:val="000000"/>
                <w:sz w:val="24"/>
              </w:rPr>
            </m:ctrlPr>
          </m:radPr>
          <m:deg>
            <m:ctrlPr>
              <w:rPr>
                <w:rFonts w:ascii="Cambria Math" w:eastAsia="Cambria Math" w:hAnsi="Cambria Math" w:cs="Cambria Math"/>
                <w:b w:val="0"/>
                <w:bCs w:val="0"/>
                <w:color w:val="000000"/>
                <w:sz w:val="24"/>
              </w:rPr>
            </m:ctrlPr>
          </m:deg>
          <m:e>
            <m:ctrlPr>
              <w:rPr>
                <w:rFonts w:ascii="Cambria Math" w:eastAsia="Cambria Math" w:hAnsi="Cambria Math" w:cs="Cambria Math"/>
                <w:b w:val="0"/>
                <w:bCs w:val="0"/>
                <w:color w:val="000000"/>
                <w:sz w:val="24"/>
              </w:rPr>
            </m:ctrlPr>
            <m:r>
              <w:rPr>
                <w:rFonts w:ascii="Cambria Math" w:eastAsia="Cambria Math" w:hAnsi="Cambria Math" w:cs="Cambria Math"/>
                <w:color w:val="000000"/>
              </w:rPr>
              <m:t>5</m:t>
            </m:r>
          </m:e>
        </m:rad>
        <m:r>
          <m:rPr>
            <m:sty m:val="p"/>
          </m:rPr>
          <w:rPr>
            <w:rFonts w:ascii="Cambria Math" w:eastAsia="Cambria Math" w:hAnsi="Cambria Math" w:cs="Cambria Math"/>
            <w:color w:val="000000"/>
          </w:rPr>
          <m:t>m/s</m:t>
        </m:r>
      </m:oMath>
    </w:p>
    <w:p>
      <w:pPr>
        <w:pStyle w:val="Normal7498c446-f2fe-4d9d-8b55-f19fe98ce4e0"/>
        <w:spacing w:before="0" w:after="0" w:line="320" w:lineRule="auto"/>
        <w:rPr>
          <w:b w:val="0"/>
          <w:bCs w:val="0"/>
          <w:color w:val="000000"/>
        </w:rP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当</w:t>
      </w:r>
      <m:oMath>
        <m:r>
          <w:rPr>
            <w:rFonts w:ascii="Cambria Math" w:eastAsia="Cambria Math" w:hAnsi="Cambria Math" w:cs="Cambria Math"/>
            <w:color w:val="000000"/>
          </w:rPr>
          <m:t>M</m:t>
        </m:r>
        <m:r>
          <m:rPr>
            <m:sty m:val="p"/>
          </m:rPr>
          <w:rPr>
            <w:rFonts w:ascii="Cambria Math" w:eastAsia="Cambria Math" w:hAnsi="Cambria Math" w:cs="Cambria Math"/>
            <w:color w:val="000000"/>
          </w:rPr>
          <m:t>=</m:t>
        </m:r>
        <m:r>
          <w:rPr>
            <w:rFonts w:ascii="Cambria Math" w:eastAsia="Cambria Math" w:hAnsi="Cambria Math" w:cs="Cambria Math"/>
            <w:color w:val="000000"/>
          </w:rPr>
          <m:t>1</m:t>
        </m:r>
        <m:r>
          <m:rPr>
            <m:sty m:val="p"/>
          </m:rPr>
          <w:rPr>
            <w:rFonts w:ascii="Cambria Math" w:eastAsia="Cambria Math" w:hAnsi="Cambria Math" w:cs="Cambria Math"/>
            <w:color w:val="000000"/>
          </w:rPr>
          <m:t>kg</m:t>
        </m:r>
      </m:oMath>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color w:val="000000"/>
          </w:rPr>
          <m:t>m</m:t>
        </m:r>
        <m:r>
          <m:rPr>
            <m:sty m:val="p"/>
          </m:rPr>
          <w:rPr>
            <w:rFonts w:ascii="Cambria Math" w:eastAsia="Cambria Math" w:hAnsi="Cambria Math" w:cs="Cambria Math"/>
            <w:color w:val="000000"/>
          </w:rPr>
          <m:t>=</m:t>
        </m:r>
        <m:r>
          <w:rPr>
            <w:rFonts w:ascii="Cambria Math" w:eastAsia="Cambria Math" w:hAnsi="Cambria Math" w:cs="Cambria Math"/>
            <w:color w:val="000000"/>
          </w:rPr>
          <m:t>1</m:t>
        </m:r>
        <m:r>
          <m:rPr>
            <m:sty m:val="p"/>
          </m:rPr>
          <w:rPr>
            <w:rFonts w:ascii="Cambria Math" w:eastAsia="Cambria Math" w:hAnsi="Cambria Math" w:cs="Cambria Math"/>
            <w:color w:val="000000"/>
          </w:rPr>
          <m:t>kg</m:t>
        </m:r>
      </m:oMath>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color w:val="000000"/>
          </w:rPr>
          <m:t>x</m:t>
        </m:r>
        <m:r>
          <m:rPr>
            <m:sty m:val="p"/>
          </m:rPr>
          <w:rPr>
            <w:rFonts w:ascii="Cambria Math" w:eastAsia="Cambria Math" w:hAnsi="Cambria Math" w:cs="Cambria Math"/>
            <w:color w:val="000000"/>
          </w:rPr>
          <m:t>=</m:t>
        </m:r>
        <m:r>
          <w:rPr>
            <w:rFonts w:ascii="Cambria Math" w:eastAsia="Cambria Math" w:hAnsi="Cambria Math" w:cs="Cambria Math"/>
            <w:color w:val="000000"/>
          </w:rPr>
          <m:t>3</m:t>
        </m:r>
        <m:r>
          <m:rPr>
            <m:sty m:val="p"/>
          </m:rPr>
          <w:rPr>
            <w:rFonts w:ascii="Cambria Math" w:eastAsia="Cambria Math" w:hAnsi="Cambria Math" w:cs="Cambria Math"/>
            <w:color w:val="000000"/>
          </w:rPr>
          <m:t>(</m:t>
        </m:r>
        <m:rad>
          <m:radPr>
            <m:degHide/>
            <m:ctrlPr>
              <w:rPr>
                <w:rFonts w:ascii="Cambria Math" w:eastAsia="Cambria Math" w:hAnsi="Cambria Math" w:cs="Cambria Math"/>
                <w:b w:val="0"/>
                <w:bCs w:val="0"/>
                <w:color w:val="000000"/>
                <w:sz w:val="24"/>
              </w:rPr>
            </m:ctrlPr>
          </m:radPr>
          <m:deg>
            <m:ctrlPr>
              <w:rPr>
                <w:rFonts w:ascii="Cambria Math" w:eastAsia="Cambria Math" w:hAnsi="Cambria Math" w:cs="Cambria Math"/>
                <w:b w:val="0"/>
                <w:bCs w:val="0"/>
                <w:color w:val="000000"/>
                <w:sz w:val="24"/>
              </w:rPr>
            </m:ctrlPr>
          </m:deg>
          <m:e>
            <m:ctrlPr>
              <w:rPr>
                <w:rFonts w:ascii="Cambria Math" w:eastAsia="Cambria Math" w:hAnsi="Cambria Math" w:cs="Cambria Math"/>
                <w:b w:val="0"/>
                <w:bCs w:val="0"/>
                <w:color w:val="000000"/>
                <w:sz w:val="24"/>
              </w:rPr>
            </m:ctrlPr>
            <m:r>
              <w:rPr>
                <w:rFonts w:ascii="Cambria Math" w:eastAsia="Cambria Math" w:hAnsi="Cambria Math" w:cs="Cambria Math"/>
                <w:color w:val="000000"/>
              </w:rPr>
              <m:t>2</m:t>
            </m:r>
          </m:e>
        </m:rad>
        <m:r>
          <m:rPr>
            <m:sty m:val="p"/>
          </m:rPr>
          <w:rPr>
            <w:rFonts w:ascii="Cambria Math" w:eastAsia="Cambria Math" w:hAnsi="Cambria Math" w:cs="Cambria Math"/>
            <w:color w:val="000000"/>
          </w:rPr>
          <m:t>−</m:t>
        </m:r>
        <m:r>
          <w:rPr>
            <w:rFonts w:ascii="Cambria Math" w:eastAsia="Cambria Math" w:hAnsi="Cambria Math" w:cs="Cambria Math"/>
            <w:color w:val="000000"/>
          </w:rPr>
          <m:t>1</m:t>
        </m:r>
        <m:r>
          <m:rPr>
            <m:sty m:val="p"/>
          </m:rPr>
          <w:rPr>
            <w:rFonts w:ascii="Cambria Math" w:eastAsia="Cambria Math" w:hAnsi="Cambria Math" w:cs="Cambria Math"/>
            <w:color w:val="000000"/>
          </w:rPr>
          <m:t>)m</m:t>
        </m:r>
      </m:oMath>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color w:val="000000"/>
          </w:rPr>
          <m:t>L</m:t>
        </m:r>
        <m:r>
          <m:rPr>
            <m:sty m:val="p"/>
          </m:rPr>
          <w:rPr>
            <w:rFonts w:ascii="Cambria Math" w:eastAsia="Cambria Math" w:hAnsi="Cambria Math" w:cs="Cambria Math"/>
            <w:color w:val="000000"/>
          </w:rPr>
          <m:t>=</m:t>
        </m:r>
        <m:r>
          <w:rPr>
            <w:rFonts w:ascii="Cambria Math" w:eastAsia="Cambria Math" w:hAnsi="Cambria Math" w:cs="Cambria Math"/>
            <w:color w:val="000000"/>
          </w:rPr>
          <m:t>6</m:t>
        </m:r>
        <m:rad>
          <m:radPr>
            <m:degHide/>
            <m:ctrlPr>
              <w:rPr>
                <w:rFonts w:ascii="Cambria Math" w:eastAsia="Cambria Math" w:hAnsi="Cambria Math" w:cs="Cambria Math"/>
                <w:b w:val="0"/>
                <w:bCs w:val="0"/>
                <w:color w:val="000000"/>
                <w:sz w:val="24"/>
              </w:rPr>
            </m:ctrlPr>
          </m:radPr>
          <m:deg>
            <m:ctrlPr>
              <w:rPr>
                <w:rFonts w:ascii="Cambria Math" w:eastAsia="Cambria Math" w:hAnsi="Cambria Math" w:cs="Cambria Math"/>
                <w:b w:val="0"/>
                <w:bCs w:val="0"/>
                <w:color w:val="000000"/>
                <w:sz w:val="24"/>
              </w:rPr>
            </m:ctrlPr>
          </m:deg>
          <m:e>
            <m:ctrlPr>
              <w:rPr>
                <w:rFonts w:ascii="Cambria Math" w:eastAsia="Cambria Math" w:hAnsi="Cambria Math" w:cs="Cambria Math"/>
                <w:b w:val="0"/>
                <w:bCs w:val="0"/>
                <w:color w:val="000000"/>
                <w:sz w:val="24"/>
              </w:rPr>
            </m:ctrlPr>
            <m:r>
              <w:rPr>
                <w:rFonts w:ascii="Cambria Math" w:eastAsia="Cambria Math" w:hAnsi="Cambria Math" w:cs="Cambria Math"/>
                <w:color w:val="000000"/>
              </w:rPr>
              <m:t>2</m:t>
            </m:r>
          </m:e>
        </m:rad>
        <m:r>
          <m:rPr>
            <m:sty m:val="p"/>
          </m:rPr>
          <w:rPr>
            <w:rFonts w:ascii="Cambria Math" w:eastAsia="Cambria Math" w:hAnsi="Cambria Math" w:cs="Cambria Math"/>
            <w:color w:val="000000"/>
          </w:rPr>
          <m:t>m</m:t>
        </m:r>
      </m:oMath>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小球的最大速度大小为</w:t>
      </w:r>
      <m:oMath>
        <m:rad>
          <m:radPr>
            <m:degHide/>
            <m:ctrlPr>
              <w:rPr>
                <w:rFonts w:ascii="Cambria Math" w:eastAsia="Cambria Math" w:hAnsi="Cambria Math" w:cs="Cambria Math"/>
                <w:b w:val="0"/>
                <w:bCs w:val="0"/>
                <w:color w:val="000000"/>
                <w:sz w:val="24"/>
              </w:rPr>
            </m:ctrlPr>
          </m:radPr>
          <m:deg>
            <m:ctrlPr>
              <w:rPr>
                <w:rFonts w:ascii="Cambria Math" w:eastAsia="Cambria Math" w:hAnsi="Cambria Math" w:cs="Cambria Math"/>
                <w:b w:val="0"/>
                <w:bCs w:val="0"/>
                <w:color w:val="000000"/>
                <w:sz w:val="24"/>
              </w:rPr>
            </m:ctrlPr>
          </m:deg>
          <m:e>
            <m:ctrlPr>
              <w:rPr>
                <w:rFonts w:ascii="Cambria Math" w:eastAsia="Cambria Math" w:hAnsi="Cambria Math" w:cs="Cambria Math"/>
                <w:b w:val="0"/>
                <w:bCs w:val="0"/>
                <w:color w:val="000000"/>
                <w:sz w:val="24"/>
              </w:rPr>
            </m:ctrlPr>
            <m:r>
              <w:rPr>
                <w:rFonts w:ascii="Cambria Math" w:eastAsia="Cambria Math" w:hAnsi="Cambria Math" w:cs="Cambria Math"/>
                <w:color w:val="000000"/>
              </w:rPr>
              <m:t>30</m:t>
            </m:r>
            <m:r>
              <m:rPr>
                <m:sty m:val="p"/>
              </m:rPr>
              <w:rPr>
                <w:rFonts w:ascii="Cambria Math" w:eastAsia="Cambria Math" w:hAnsi="Cambria Math" w:cs="Cambria Math"/>
                <w:color w:val="000000"/>
              </w:rPr>
              <m:t>(</m:t>
            </m:r>
            <m:r>
              <w:rPr>
                <w:rFonts w:ascii="Cambria Math" w:eastAsia="Cambria Math" w:hAnsi="Cambria Math" w:cs="Cambria Math"/>
                <w:color w:val="000000"/>
              </w:rPr>
              <m:t>4</m:t>
            </m:r>
            <m:rad>
              <m:radPr>
                <m:degHide/>
                <m:ctrlPr>
                  <w:rPr>
                    <w:rFonts w:ascii="Cambria Math" w:eastAsia="Cambria Math" w:hAnsi="Cambria Math" w:cs="Cambria Math"/>
                    <w:b w:val="0"/>
                    <w:bCs w:val="0"/>
                    <w:color w:val="000000"/>
                  </w:rPr>
                </m:ctrlPr>
              </m:radPr>
              <m:deg>
                <m:ctrlPr>
                  <w:rPr>
                    <w:rFonts w:ascii="Cambria Math" w:eastAsia="Cambria Math" w:hAnsi="Cambria Math" w:cs="Cambria Math"/>
                    <w:b w:val="0"/>
                    <w:bCs w:val="0"/>
                    <w:color w:val="000000"/>
                  </w:rPr>
                </m:ctrlPr>
              </m:deg>
              <m:e>
                <m:ctrlPr>
                  <w:rPr>
                    <w:rFonts w:ascii="Cambria Math" w:eastAsia="Cambria Math" w:hAnsi="Cambria Math" w:cs="Cambria Math"/>
                    <w:b w:val="0"/>
                    <w:bCs w:val="0"/>
                    <w:color w:val="000000"/>
                  </w:rPr>
                </m:ctrlPr>
                <m:r>
                  <w:rPr>
                    <w:rFonts w:ascii="Cambria Math" w:eastAsia="Cambria Math" w:hAnsi="Cambria Math" w:cs="Cambria Math"/>
                    <w:color w:val="000000"/>
                  </w:rPr>
                  <m:t>2</m:t>
                </m:r>
              </m:e>
            </m:rad>
            <m:r>
              <m:rPr>
                <m:sty m:val="p"/>
              </m:rPr>
              <w:rPr>
                <w:rFonts w:ascii="Cambria Math" w:eastAsia="Cambria Math" w:hAnsi="Cambria Math" w:cs="Cambria Math"/>
                <w:color w:val="000000"/>
              </w:rPr>
              <m:t>−</m:t>
            </m:r>
            <m:r>
              <w:rPr>
                <w:rFonts w:ascii="Cambria Math" w:eastAsia="Cambria Math" w:hAnsi="Cambria Math" w:cs="Cambria Math"/>
                <w:color w:val="000000"/>
              </w:rPr>
              <m:t>1</m:t>
            </m:r>
            <m:r>
              <m:rPr>
                <m:sty m:val="p"/>
              </m:rPr>
              <w:rPr>
                <w:rFonts w:ascii="Cambria Math" w:eastAsia="Cambria Math" w:hAnsi="Cambria Math" w:cs="Cambria Math"/>
                <w:color w:val="000000"/>
              </w:rPr>
              <m:t>)</m:t>
            </m:r>
          </m:e>
        </m:rad>
        <m:r>
          <m:rPr>
            <m:sty m:val="p"/>
          </m:rPr>
          <w:rPr>
            <w:rFonts w:ascii="Cambria Math" w:eastAsia="Cambria Math" w:hAnsi="Cambria Math" w:cs="Cambria Math"/>
            <w:color w:val="000000"/>
          </w:rPr>
          <m:t>m/s</m:t>
        </m:r>
      </m:oMath>
    </w:p>
    <w:p>
      <w:pPr>
        <w:pStyle w:val="Normal7498c446-f2fe-4d9d-8b55-f19fe98ce4e0"/>
        <w:spacing w:line="320" w:lineRule="auto"/>
        <w:jc w:val="left"/>
        <w:textAlignment w:val="center"/>
      </w:pPr>
      <w:r>
        <w:rPr>
          <w:rFonts w:ascii="Times New Roman" w:eastAsia="Times New Roman" w:hAnsi="Times New Roman" w:cs="Times New Roman"/>
          <w:color w:val="000000"/>
          <w:sz w:val="21"/>
          <w:shd w:val="clear" w:color="auto" w:fill="auto"/>
          <w:vertAlign w:val="baseline"/>
        </w:rPr>
        <w:t>14．</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2023</w:t>
      </w:r>
      <w:r>
        <w:rPr>
          <w:rFonts w:ascii="仿宋" w:eastAsia="仿宋" w:hAnsi="仿宋" w:cs="仿宋"/>
          <w:color w:val="000000"/>
          <w:sz w:val="21"/>
          <w:shd w:val="clear" w:color="auto" w:fill="auto"/>
          <w:vertAlign w:val="baseline"/>
        </w:rPr>
        <w:t>湖北十堰</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模拟</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多选题</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光滑直角杆</w:t>
      </w:r>
      <w:r>
        <w:rPr>
          <w:rFonts w:ascii="Times New Roman" w:eastAsia="Times New Roman" w:hAnsi="Times New Roman" w:cs="Times New Roman"/>
          <w:i/>
          <w:color w:val="000000"/>
          <w:sz w:val="21"/>
          <w:shd w:val="clear" w:color="auto" w:fill="auto"/>
          <w:vertAlign w:val="baseline"/>
        </w:rPr>
        <w:t>aOb</w:t>
      </w:r>
      <w:r>
        <w:rPr>
          <w:rFonts w:ascii="宋体" w:eastAsia="宋体" w:hAnsi="宋体" w:cs="宋体"/>
          <w:color w:val="000000"/>
          <w:sz w:val="21"/>
          <w:shd w:val="clear" w:color="auto" w:fill="auto"/>
          <w:vertAlign w:val="baseline"/>
        </w:rPr>
        <w:t>固定</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质量均为</w:t>
      </w:r>
      <w:r>
        <w:rPr>
          <w:rFonts w:ascii="Times New Roman" w:eastAsia="Times New Roman" w:hAnsi="Times New Roman" w:cs="Times New Roman"/>
          <w:color w:val="000000"/>
          <w:sz w:val="21"/>
          <w:shd w:val="clear" w:color="auto" w:fill="auto"/>
          <w:vertAlign w:val="baseline"/>
        </w:rPr>
        <w:t>0.1kg</w:t>
      </w:r>
      <w:r>
        <w:rPr>
          <w:rFonts w:ascii="宋体" w:eastAsia="宋体" w:hAnsi="宋体" w:cs="宋体"/>
          <w:color w:val="000000"/>
          <w:sz w:val="21"/>
          <w:shd w:val="clear" w:color="auto" w:fill="auto"/>
          <w:vertAlign w:val="baseline"/>
        </w:rPr>
        <w:t>的</w:t>
      </w:r>
      <w:r>
        <w:rPr>
          <w:rFonts w:ascii="Times New Roman" w:eastAsia="Times New Roman" w:hAnsi="Times New Roman" w:cs="Times New Roman"/>
          <w:color w:val="000000"/>
          <w:sz w:val="21"/>
          <w:shd w:val="clear" w:color="auto" w:fill="auto"/>
          <w:vertAlign w:val="baseline"/>
        </w:rPr>
        <w:t>P、Q</w:t>
      </w:r>
      <w:r>
        <w:rPr>
          <w:rFonts w:ascii="宋体" w:eastAsia="宋体" w:hAnsi="宋体" w:cs="宋体"/>
          <w:color w:val="000000"/>
          <w:sz w:val="21"/>
          <w:shd w:val="clear" w:color="auto" w:fill="auto"/>
          <w:vertAlign w:val="baseline"/>
        </w:rPr>
        <w:t>两小球</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均视为质点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分别套在水平杆</w:t>
      </w:r>
      <w:r>
        <w:rPr>
          <w:rFonts w:ascii="Times New Roman" w:eastAsia="Times New Roman" w:hAnsi="Times New Roman" w:cs="Times New Roman"/>
          <w:i/>
          <w:color w:val="000000"/>
          <w:sz w:val="21"/>
          <w:shd w:val="clear" w:color="auto" w:fill="auto"/>
          <w:vertAlign w:val="baseline"/>
        </w:rPr>
        <w:t>Oa</w:t>
      </w:r>
      <w:r>
        <w:rPr>
          <w:rFonts w:ascii="宋体" w:eastAsia="宋体" w:hAnsi="宋体" w:cs="宋体"/>
          <w:color w:val="000000"/>
          <w:sz w:val="21"/>
          <w:shd w:val="clear" w:color="auto" w:fill="auto"/>
          <w:vertAlign w:val="baseline"/>
        </w:rPr>
        <w:t>和竖直杆</w:t>
      </w:r>
      <w:r>
        <w:rPr>
          <w:rFonts w:ascii="Times New Roman" w:eastAsia="Times New Roman" w:hAnsi="Times New Roman" w:cs="Times New Roman"/>
          <w:i/>
          <w:color w:val="000000"/>
          <w:sz w:val="21"/>
          <w:shd w:val="clear" w:color="auto" w:fill="auto"/>
          <w:vertAlign w:val="baseline"/>
        </w:rPr>
        <w:t>Ob</w:t>
      </w:r>
      <w:r>
        <w:rPr>
          <w:rFonts w:ascii="宋体" w:eastAsia="宋体" w:hAnsi="宋体" w:cs="宋体"/>
          <w:color w:val="000000"/>
          <w:sz w:val="21"/>
          <w:shd w:val="clear" w:color="auto" w:fill="auto"/>
          <w:vertAlign w:val="baseline"/>
        </w:rPr>
        <w:t>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两小球用长为</w:t>
      </w:r>
      <w:r>
        <w:rPr>
          <w:rFonts w:ascii="Times New Roman" w:eastAsia="Times New Roman" w:hAnsi="Times New Roman" w:cs="Times New Roman"/>
          <w:color w:val="000000"/>
          <w:sz w:val="21"/>
          <w:shd w:val="clear" w:color="auto" w:fill="auto"/>
          <w:vertAlign w:val="baseline"/>
        </w:rPr>
        <w:t>5m</w:t>
      </w:r>
      <w:r>
        <w:rPr>
          <w:rFonts w:ascii="宋体" w:eastAsia="宋体" w:hAnsi="宋体" w:cs="宋体"/>
          <w:color w:val="000000"/>
          <w:sz w:val="21"/>
          <w:shd w:val="clear" w:color="auto" w:fill="auto"/>
          <w:vertAlign w:val="baseline"/>
        </w:rPr>
        <w:t>的细线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不可伸长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相连</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开始时</w:t>
      </w:r>
      <w:r>
        <w:rPr>
          <w:rFonts w:ascii="Times New Roman" w:eastAsia="Times New Roman" w:hAnsi="Times New Roman" w:cs="Times New Roman"/>
          <w:color w:val="000000"/>
          <w:sz w:val="21"/>
          <w:shd w:val="clear" w:color="auto" w:fill="auto"/>
          <w:vertAlign w:val="baseline"/>
        </w:rPr>
        <w:t>P</w:t>
      </w:r>
      <w:r>
        <w:rPr>
          <w:rFonts w:ascii="宋体" w:eastAsia="宋体" w:hAnsi="宋体" w:cs="宋体"/>
          <w:color w:val="000000"/>
          <w:sz w:val="21"/>
          <w:shd w:val="clear" w:color="auto" w:fill="auto"/>
          <w:vertAlign w:val="baseline"/>
        </w:rPr>
        <w:t>静止在</w:t>
      </w:r>
      <w:r>
        <w:rPr>
          <w:rFonts w:ascii="Times New Roman" w:eastAsia="Times New Roman" w:hAnsi="Times New Roman" w:cs="Times New Roman"/>
          <w:i/>
          <w:color w:val="000000"/>
          <w:sz w:val="21"/>
          <w:shd w:val="clear" w:color="auto" w:fill="auto"/>
          <w:vertAlign w:val="baseline"/>
        </w:rPr>
        <w:t>O</w:t>
      </w:r>
      <w:r>
        <w:rPr>
          <w:rFonts w:ascii="宋体" w:eastAsia="宋体" w:hAnsi="宋体" w:cs="宋体"/>
          <w:color w:val="000000"/>
          <w:sz w:val="21"/>
          <w:shd w:val="clear" w:color="auto" w:fill="auto"/>
          <w:vertAlign w:val="baseline"/>
        </w:rPr>
        <w:t>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现对</w:t>
      </w:r>
      <w:r>
        <w:rPr>
          <w:rFonts w:ascii="Times New Roman" w:eastAsia="Times New Roman" w:hAnsi="Times New Roman" w:cs="Times New Roman"/>
          <w:color w:val="000000"/>
          <w:sz w:val="21"/>
          <w:shd w:val="clear" w:color="auto" w:fill="auto"/>
          <w:vertAlign w:val="baseline"/>
        </w:rPr>
        <w:t>P</w:t>
      </w:r>
      <w:r>
        <w:rPr>
          <w:rFonts w:ascii="宋体" w:eastAsia="宋体" w:hAnsi="宋体" w:cs="宋体"/>
          <w:color w:val="000000"/>
          <w:sz w:val="21"/>
          <w:shd w:val="clear" w:color="auto" w:fill="auto"/>
          <w:vertAlign w:val="baseline"/>
        </w:rPr>
        <w:t>施加一水平拉力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使</w:t>
      </w:r>
      <w:r>
        <w:rPr>
          <w:rFonts w:ascii="Times New Roman" w:eastAsia="Times New Roman" w:hAnsi="Times New Roman" w:cs="Times New Roman"/>
          <w:color w:val="000000"/>
          <w:sz w:val="21"/>
          <w:shd w:val="clear" w:color="auto" w:fill="auto"/>
          <w:vertAlign w:val="baseline"/>
        </w:rPr>
        <w:t>P</w:t>
      </w:r>
      <w:r>
        <w:rPr>
          <w:rFonts w:ascii="宋体" w:eastAsia="宋体" w:hAnsi="宋体" w:cs="宋体"/>
          <w:color w:val="000000"/>
          <w:sz w:val="21"/>
          <w:shd w:val="clear" w:color="auto" w:fill="auto"/>
          <w:vertAlign w:val="baseline"/>
        </w:rPr>
        <w:t>向右做加速度大小为</w:t>
      </w:r>
      <w:r>
        <w:rPr>
          <w:rFonts w:ascii="Times New Roman" w:eastAsia="Times New Roman" w:hAnsi="Times New Roman" w:cs="Times New Roman"/>
          <w:color w:val="000000"/>
          <w:sz w:val="21"/>
          <w:shd w:val="clear" w:color="auto" w:fill="auto"/>
          <w:vertAlign w:val="baseline"/>
        </w:rPr>
        <w:t>0.5m/s</w:t>
      </w:r>
      <w:r>
        <w:rPr>
          <w:rFonts w:ascii="Times New Roman" w:eastAsia="Times New Roman" w:hAnsi="Times New Roman" w:cs="Times New Roman"/>
          <w:color w:val="000000"/>
          <w:sz w:val="21"/>
          <w:shd w:val="clear" w:color="auto" w:fill="auto"/>
          <w:vertAlign w:val="superscript"/>
        </w:rPr>
        <w:t>2</w:t>
      </w:r>
      <w:r>
        <w:rPr>
          <w:rFonts w:ascii="宋体" w:eastAsia="宋体" w:hAnsi="宋体" w:cs="宋体"/>
          <w:color w:val="000000"/>
          <w:sz w:val="21"/>
          <w:shd w:val="clear" w:color="auto" w:fill="auto"/>
          <w:vertAlign w:val="baseline"/>
        </w:rPr>
        <w:t>的匀加速直线运动</w:t>
      </w:r>
      <w:r>
        <w:rPr>
          <w:rFonts w:ascii="Times New Roman" w:eastAsia="Times New Roman" w:hAnsi="Times New Roman" w:cs="Times New Roman"/>
          <w:color w:val="000000"/>
          <w:sz w:val="21"/>
          <w:shd w:val="clear" w:color="auto" w:fill="auto"/>
          <w:vertAlign w:val="baseline"/>
        </w:rPr>
        <w:t>（Q</w:t>
      </w:r>
      <w:r>
        <w:rPr>
          <w:rFonts w:ascii="宋体" w:eastAsia="宋体" w:hAnsi="宋体" w:cs="宋体"/>
          <w:color w:val="000000"/>
          <w:sz w:val="21"/>
          <w:shd w:val="clear" w:color="auto" w:fill="auto"/>
          <w:vertAlign w:val="baseline"/>
        </w:rPr>
        <w:t>未到达</w:t>
      </w:r>
      <w:r>
        <w:rPr>
          <w:rFonts w:ascii="Times New Roman" w:eastAsia="Times New Roman" w:hAnsi="Times New Roman" w:cs="Times New Roman"/>
          <w:i/>
          <w:color w:val="000000"/>
          <w:sz w:val="21"/>
          <w:shd w:val="clear" w:color="auto" w:fill="auto"/>
          <w:vertAlign w:val="baseline"/>
        </w:rPr>
        <w:t>O</w:t>
      </w:r>
      <w:r>
        <w:rPr>
          <w:rFonts w:ascii="宋体" w:eastAsia="宋体" w:hAnsi="宋体" w:cs="宋体"/>
          <w:color w:val="000000"/>
          <w:sz w:val="21"/>
          <w:shd w:val="clear" w:color="auto" w:fill="auto"/>
          <w:vertAlign w:val="baseline"/>
        </w:rPr>
        <w:t>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取重力加速度大小</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10m/s</w:t>
      </w:r>
      <w:r>
        <w:rPr>
          <w:rFonts w:ascii="Times New Roman" w:eastAsia="Times New Roman" w:hAnsi="Times New Roman" w:cs="Times New Roman"/>
          <w:color w:val="000000"/>
          <w:sz w:val="21"/>
          <w:shd w:val="clear" w:color="auto" w:fill="auto"/>
          <w:vertAlign w:val="superscript"/>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w:t>
      </w:r>
      <w:r>
        <w:rPr>
          <w:rFonts w:ascii="Times New Roman" w:eastAsia="Times New Roman" w:hAnsi="Times New Roman" w:cs="Times New Roman"/>
          <w:color w:val="000000"/>
          <w:sz w:val="21"/>
          <w:shd w:val="clear" w:color="auto" w:fill="auto"/>
          <w:vertAlign w:val="baseline"/>
        </w:rPr>
        <w:t>P</w:t>
      </w:r>
      <w:r>
        <w:rPr>
          <w:rFonts w:ascii="宋体" w:eastAsia="宋体" w:hAnsi="宋体" w:cs="宋体"/>
          <w:color w:val="000000"/>
          <w:sz w:val="21"/>
          <w:shd w:val="clear" w:color="auto" w:fill="auto"/>
          <w:vertAlign w:val="baseline"/>
        </w:rPr>
        <w:t>从</w:t>
      </w:r>
      <w:r>
        <w:rPr>
          <w:rFonts w:ascii="Times New Roman" w:eastAsia="Times New Roman" w:hAnsi="Times New Roman" w:cs="Times New Roman"/>
          <w:i/>
          <w:color w:val="000000"/>
          <w:sz w:val="21"/>
          <w:shd w:val="clear" w:color="auto" w:fill="auto"/>
          <w:vertAlign w:val="baseline"/>
        </w:rPr>
        <w:t>O</w:t>
      </w:r>
      <w:r>
        <w:rPr>
          <w:rFonts w:ascii="宋体" w:eastAsia="宋体" w:hAnsi="宋体" w:cs="宋体"/>
          <w:color w:val="000000"/>
          <w:sz w:val="21"/>
          <w:shd w:val="clear" w:color="auto" w:fill="auto"/>
          <w:vertAlign w:val="baseline"/>
        </w:rPr>
        <w:t>点向右运动</w:t>
      </w:r>
      <w:r>
        <w:rPr>
          <w:rFonts w:ascii="Times New Roman" w:eastAsia="Times New Roman" w:hAnsi="Times New Roman" w:cs="Times New Roman"/>
          <w:color w:val="000000"/>
          <w:sz w:val="21"/>
          <w:shd w:val="clear" w:color="auto" w:fill="auto"/>
          <w:vertAlign w:val="baseline"/>
        </w:rPr>
        <w:t>4m</w:t>
      </w:r>
      <w:r>
        <w:rPr>
          <w:rFonts w:ascii="宋体" w:eastAsia="宋体" w:hAnsi="宋体" w:cs="宋体"/>
          <w:color w:val="000000"/>
          <w:sz w:val="21"/>
          <w:shd w:val="clear" w:color="auto" w:fill="auto"/>
          <w:vertAlign w:val="baseline"/>
        </w:rPr>
        <w:t>的过程中</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w:t>
      </w:r>
      <w:r>
        <w:rPr>
          <w:rFonts w:ascii="Times New Roman" w:eastAsia="Times New Roman" w:hAnsi="Times New Roman" w:cs="Times New Roman"/>
          <w:color w:val="000000"/>
          <w:sz w:val="21"/>
          <w:shd w:val="clear" w:color="auto" w:fill="auto"/>
          <w:vertAlign w:val="baseline"/>
        </w:rPr>
        <w:t>）</w:t>
      </w:r>
    </w:p>
    <w:p>
      <w:pPr>
        <w:pStyle w:val="Normal7498c446-f2fe-4d9d-8b55-f19fe98ce4e0"/>
        <w:spacing w:line="320" w:lineRule="auto"/>
        <w:jc w:val="left"/>
        <w:textAlignment w:val="center"/>
      </w:pPr>
      <w:r>
        <w:drawing>
          <wp:inline distT="0" distB="0" distL="114300" distR="114300">
            <wp:extent cx="1581150" cy="1476375"/>
            <wp:docPr id="82" name="_x0000_i0939"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_x0000_i0939"/>
                    <pic:cNvPicPr/>
                  </pic:nvPicPr>
                  <pic:blipFill>
                    <a:blip xmlns:r="http://schemas.openxmlformats.org/officeDocument/2006/relationships" r:embed="rId101"/>
                    <a:stretch>
                      <a:fillRect/>
                    </a:stretch>
                  </pic:blipFill>
                  <pic:spPr>
                    <a:xfrm>
                      <a:off x="0" y="0"/>
                      <a:ext cx="1581150" cy="1476375"/>
                    </a:xfrm>
                    <a:prstGeom prst="rect">
                      <a:avLst/>
                    </a:prstGeom>
                  </pic:spPr>
                </pic:pic>
              </a:graphicData>
            </a:graphic>
          </wp:inline>
        </w:drawing>
      </w:r>
    </w:p>
    <w:p>
      <w:pPr>
        <w:pStyle w:val="Normal7498c446-f2fe-4d9d-8b55-f19fe98ce4e0"/>
        <w:tabs>
          <w:tab w:val="left" w:pos="4156"/>
        </w:tabs>
        <w:spacing w:line="320" w:lineRule="auto"/>
        <w:jc w:val="left"/>
        <w:textAlignment w:val="center"/>
      </w:pP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该水平拉力</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baseline"/>
        </w:rPr>
        <w:t>先增大后减小</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B．P</w:t>
      </w:r>
      <w:r>
        <w:rPr>
          <w:rFonts w:ascii="宋体" w:eastAsia="宋体" w:hAnsi="宋体" w:cs="宋体"/>
          <w:color w:val="000000"/>
          <w:sz w:val="21"/>
          <w:shd w:val="clear" w:color="auto" w:fill="auto"/>
          <w:vertAlign w:val="baseline"/>
        </w:rPr>
        <w:t>所受重力的冲量大小为</w:t>
      </w:r>
      <w:r>
        <w:rPr>
          <w:rFonts w:ascii="Times New Roman" w:eastAsia="Times New Roman" w:hAnsi="Times New Roman" w:cs="Times New Roman"/>
          <w:color w:val="000000"/>
          <w:sz w:val="21"/>
          <w:shd w:val="clear" w:color="auto" w:fill="auto"/>
          <w:vertAlign w:val="baseline"/>
        </w:rPr>
        <w:t>4N·s</w:t>
      </w:r>
    </w:p>
    <w:p>
      <w:pPr>
        <w:pStyle w:val="Normal7498c446-f2fe-4d9d-8b55-f19fe98ce4e0"/>
        <w:tabs>
          <w:tab w:val="left" w:pos="4156"/>
        </w:tabs>
        <w:spacing w:line="320" w:lineRule="auto"/>
        <w:jc w:val="left"/>
        <w:textAlignment w:val="center"/>
      </w:pPr>
      <w:r>
        <w:rPr>
          <w:rFonts w:ascii="Times New Roman" w:eastAsia="Times New Roman" w:hAnsi="Times New Roman" w:cs="Times New Roman"/>
          <w:color w:val="000000"/>
          <w:sz w:val="21"/>
          <w:shd w:val="clear" w:color="auto" w:fill="auto"/>
          <w:vertAlign w:val="baseline"/>
        </w:rPr>
        <w:t>C．Q</w:t>
      </w:r>
      <w:r>
        <w:rPr>
          <w:rFonts w:ascii="宋体" w:eastAsia="宋体" w:hAnsi="宋体" w:cs="宋体"/>
          <w:color w:val="000000"/>
          <w:sz w:val="21"/>
          <w:shd w:val="clear" w:color="auto" w:fill="auto"/>
          <w:vertAlign w:val="baseline"/>
        </w:rPr>
        <w:t>所受重力对</w:t>
      </w:r>
      <w:r>
        <w:rPr>
          <w:rFonts w:ascii="Times New Roman" w:eastAsia="Times New Roman" w:hAnsi="Times New Roman" w:cs="Times New Roman"/>
          <w:color w:val="000000"/>
          <w:sz w:val="21"/>
          <w:shd w:val="clear" w:color="auto" w:fill="auto"/>
          <w:vertAlign w:val="baseline"/>
        </w:rPr>
        <w:t>Q</w:t>
      </w:r>
      <w:r>
        <w:rPr>
          <w:rFonts w:ascii="宋体" w:eastAsia="宋体" w:hAnsi="宋体" w:cs="宋体"/>
          <w:color w:val="000000"/>
          <w:sz w:val="21"/>
          <w:shd w:val="clear" w:color="auto" w:fill="auto"/>
          <w:vertAlign w:val="baseline"/>
        </w:rPr>
        <w:t>做的功为</w:t>
      </w:r>
      <w:r>
        <w:rPr>
          <w:rFonts w:ascii="Times New Roman" w:eastAsia="Times New Roman" w:hAnsi="Times New Roman" w:cs="Times New Roman"/>
          <w:color w:val="000000"/>
          <w:sz w:val="21"/>
          <w:shd w:val="clear" w:color="auto" w:fill="auto"/>
          <w:vertAlign w:val="baseline"/>
        </w:rPr>
        <w:t>-3J</w:t>
      </w:r>
      <w:r>
        <w:rPr>
          <w:rFonts w:ascii="Times New Roman" w:eastAsia="Times New Roman" w:hAnsi="Times New Roman" w:cs="Times New Roman"/>
          <w:color w:val="000000"/>
          <w:sz w:val="21"/>
          <w:shd w:val="clear" w:color="auto" w:fill="auto"/>
          <w:vertAlign w:val="baseline"/>
        </w:rPr>
        <w:tab/>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该水平拉力</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baseline"/>
        </w:rPr>
        <w:t>做的功为</w:t>
      </w:r>
      <w:r>
        <w:object>
          <v:shape id="_x0000_i1791" o:spid="_x0000_i1067" type="#_x0000_t75" alt="试题资源网 stzy.com" style="width:21.1pt;height:27.04pt" o:oleicon="f" o:ole="">
            <v:imagedata r:id="rId102" o:title=""/>
            <o:lock v:ext="edit" aspectratio="t"/>
          </v:shape>
          <o:OLEObject Type="Embed" ProgID="Equation.DSMT4" ShapeID="_x0000_i1791" DrawAspect="Content" ObjectID="_1541169503" r:id="rId103"/>
        </w:object>
      </w:r>
    </w:p>
    <w:p>
      <w:pPr>
        <w:pStyle w:val="paraStyle"/>
        <w:spacing w:before="200" w:beforeAutospacing="0" w:after="200" w:afterAutospacing="0"/>
      </w:pPr>
      <w:r>
        <w:rPr>
          <w:rFonts w:ascii="Times New Roman" w:eastAsia="Times New Roman" w:hAnsi="Times New Roman" w:cs="Times New Roman"/>
        </w:rPr>
        <w:t>三、非选择题</w:t>
      </w:r>
      <w:r>
        <w:t>（</w:t>
      </w:r>
      <w:r>
        <w:rPr>
          <w:rFonts w:ascii="宋体" w:eastAsia="宋体" w:hAnsi="宋体" w:cs="宋体"/>
        </w:rPr>
        <w:t>本大题共</w:t>
      </w:r>
      <w:r>
        <w:rPr>
          <w:rFonts w:ascii="Times New Roman" w:eastAsia="Times New Roman" w:hAnsi="Times New Roman" w:cs="Times New Roman"/>
        </w:rPr>
        <w:t>6</w:t>
      </w:r>
      <w:r>
        <w:rPr>
          <w:rFonts w:ascii="宋体" w:eastAsia="宋体" w:hAnsi="宋体" w:cs="宋体"/>
        </w:rPr>
        <w:t>小题</w:t>
      </w:r>
      <w:r>
        <w:rPr>
          <w:rFonts w:ascii="Times New Roman" w:eastAsia="Times New Roman" w:hAnsi="Times New Roman" w:cs="Times New Roman"/>
        </w:rPr>
        <w:t>）</w:t>
      </w:r>
    </w:p>
    <w:p>
      <w:pPr>
        <w:pStyle w:val="Normalbb5b5d9e-bdcb-4e02-8dda-23953e1f1502"/>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15．</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重庆</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某工厂配备有物料气动传输装置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能将加工好的零部件输送到不同车间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下图是气动传输装置的示意图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管道</w:t>
      </w:r>
      <w:r>
        <w:rPr>
          <w:rFonts w:ascii="Times New Roman" w:eastAsia="Times New Roman" w:hAnsi="Times New Roman" w:cs="Times New Roman"/>
          <w:i/>
          <w:color w:val="000000"/>
          <w:sz w:val="21"/>
          <w:shd w:val="clear" w:color="auto" w:fill="auto"/>
          <w:vertAlign w:val="baseline"/>
        </w:rPr>
        <w:t>abcde</w:t>
      </w:r>
      <w:r>
        <w:rPr>
          <w:rFonts w:ascii="宋体" w:eastAsia="宋体" w:hAnsi="宋体" w:cs="宋体"/>
          <w:color w:val="000000"/>
          <w:sz w:val="21"/>
          <w:shd w:val="clear" w:color="auto" w:fill="auto"/>
          <w:vertAlign w:val="baseline"/>
        </w:rPr>
        <w:t>右端开口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其中</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竖直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高度为</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bc</w:t>
      </w:r>
      <w:r>
        <w:rPr>
          <w:rFonts w:ascii="宋体" w:eastAsia="宋体" w:hAnsi="宋体" w:cs="宋体"/>
          <w:color w:val="000000"/>
          <w:sz w:val="21"/>
          <w:shd w:val="clear" w:color="auto" w:fill="auto"/>
          <w:vertAlign w:val="baseline"/>
        </w:rPr>
        <w:t>是半径为</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的四分之一圆弧管</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远大于管道直径</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cde</w:t>
      </w:r>
      <w:r>
        <w:rPr>
          <w:rFonts w:ascii="宋体" w:eastAsia="宋体" w:hAnsi="宋体" w:cs="宋体"/>
          <w:color w:val="000000"/>
          <w:sz w:val="21"/>
          <w:shd w:val="clear" w:color="auto" w:fill="auto"/>
          <w:vertAlign w:val="baseline"/>
        </w:rPr>
        <w:t>水平</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cd</w:t>
      </w:r>
      <w:r>
        <w:rPr>
          <w:rFonts w:ascii="宋体" w:eastAsia="宋体" w:hAnsi="宋体" w:cs="宋体"/>
          <w:color w:val="000000"/>
          <w:sz w:val="21"/>
          <w:shd w:val="clear" w:color="auto" w:fill="auto"/>
          <w:vertAlign w:val="baseline"/>
        </w:rPr>
        <w:t>长度</w:t>
      </w:r>
      <w:r>
        <w:object>
          <v:shape id="_x0000_i1068" type="#_x0000_t75" alt="试题资源网 stzy.com" style="width:34.5pt;height:15.75pt" o:oleicon="f" o:ole="">
            <v:imagedata r:id="rId104" o:title="eqId13c7d0ac915560f75636f49c6c39e48d"/>
          </v:shape>
          <o:OLEObject Type="Embed" ProgID="Equation.DSMT4" ShapeID="_x0000_i1068" DrawAspect="Content" ObjectID="_1816712064" r:id="rId105"/>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de</w:t>
      </w:r>
      <w:r>
        <w:rPr>
          <w:rFonts w:ascii="宋体" w:eastAsia="宋体" w:hAnsi="宋体" w:cs="宋体"/>
          <w:color w:val="000000"/>
          <w:sz w:val="21"/>
          <w:shd w:val="clear" w:color="auto" w:fill="auto"/>
          <w:vertAlign w:val="baseline"/>
        </w:rPr>
        <w:t>长度</w:t>
      </w:r>
      <w:r>
        <w:object>
          <v:shape id="_x0000_i1069" type="#_x0000_t75" alt="试题资源网 stzy.com" style="width:36pt;height:15.75pt" o:oleicon="f" o:ole="">
            <v:imagedata r:id="rId106" o:title="eqId3ff59385a6495cf14a97f75ec520a2b6"/>
          </v:shape>
          <o:OLEObject Type="Embed" ProgID="Equation.DSMT4" ShapeID="_x0000_i1069" DrawAspect="Content" ObjectID="_1816712065" r:id="rId107"/>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d</w:t>
      </w:r>
      <w:r>
        <w:rPr>
          <w:rFonts w:ascii="宋体" w:eastAsia="宋体" w:hAnsi="宋体" w:cs="宋体"/>
          <w:color w:val="000000"/>
          <w:sz w:val="21"/>
          <w:shd w:val="clear" w:color="auto" w:fill="auto"/>
          <w:vertAlign w:val="baseline"/>
        </w:rPr>
        <w:t>处紧挨放置着大小可忽略不计的传输零件</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和</w:t>
      </w: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被锁定在</w:t>
      </w:r>
      <w:r>
        <w:rPr>
          <w:rFonts w:ascii="Times New Roman" w:eastAsia="Times New Roman" w:hAnsi="Times New Roman" w:cs="Times New Roman"/>
          <w:i/>
          <w:color w:val="000000"/>
          <w:sz w:val="21"/>
          <w:shd w:val="clear" w:color="auto" w:fill="auto"/>
          <w:vertAlign w:val="baseline"/>
        </w:rPr>
        <w:t>d</w:t>
      </w:r>
      <w:r>
        <w:rPr>
          <w:rFonts w:ascii="宋体" w:eastAsia="宋体" w:hAnsi="宋体" w:cs="宋体"/>
          <w:color w:val="000000"/>
          <w:sz w:val="21"/>
          <w:shd w:val="clear" w:color="auto" w:fill="auto"/>
          <w:vertAlign w:val="baseline"/>
        </w:rPr>
        <w:t>处</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处放置零件</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零件与管道内壁接触处均不漏气</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零件</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间气室为真空</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的质量为</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的质量均为</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启动装置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沿管始终给</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施加一大小恒定的气动推力</w:t>
      </w:r>
      <w:r>
        <w:object>
          <v:shape id="_x0000_i1070" type="#_x0000_t75" alt="试题资源网 stzy.com" style="width:40.5pt;height:14.25pt" o:oleicon="f" o:ole="">
            <v:imagedata r:id="rId108" o:title="eqIda9f33a43a7d1577748da35cf53b70a08"/>
          </v:shape>
          <o:OLEObject Type="Embed" ProgID="Equation.DSMT4" ShapeID="_x0000_i1070" DrawAspect="Content" ObjectID="_1816712066" r:id="rId109"/>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运动至</w:t>
      </w:r>
      <w:r>
        <w:rPr>
          <w:rFonts w:ascii="Times New Roman" w:eastAsia="Times New Roman" w:hAnsi="Times New Roman" w:cs="Times New Roman"/>
          <w:i/>
          <w:color w:val="000000"/>
          <w:sz w:val="21"/>
          <w:shd w:val="clear" w:color="auto" w:fill="auto"/>
          <w:vertAlign w:val="baseline"/>
        </w:rPr>
        <w:t>d</w:t>
      </w:r>
      <w:r>
        <w:rPr>
          <w:rFonts w:ascii="宋体" w:eastAsia="宋体" w:hAnsi="宋体" w:cs="宋体"/>
          <w:color w:val="000000"/>
          <w:sz w:val="21"/>
          <w:shd w:val="clear" w:color="auto" w:fill="auto"/>
          <w:vertAlign w:val="baseline"/>
        </w:rPr>
        <w:t>处前瞬间解锁</w:t>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并与</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完成弹性碰撞</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紧接着</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与</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完成弹性碰撞</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碰撞时间极短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大气对</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产生的压力恒为</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mg</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忽略管道内空气流动对气压的影响</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和</w:t>
      </w:r>
      <w:r>
        <w:rPr>
          <w:rFonts w:ascii="Times New Roman" w:eastAsia="Times New Roman" w:hAnsi="Times New Roman" w:cs="Times New Roman"/>
          <w:i/>
          <w:color w:val="000000"/>
          <w:sz w:val="21"/>
          <w:shd w:val="clear" w:color="auto" w:fill="auto"/>
          <w:vertAlign w:val="baseline"/>
        </w:rPr>
        <w:t>cde</w:t>
      </w:r>
      <w:r>
        <w:rPr>
          <w:rFonts w:ascii="宋体" w:eastAsia="宋体" w:hAnsi="宋体" w:cs="宋体"/>
          <w:color w:val="000000"/>
          <w:sz w:val="21"/>
          <w:shd w:val="clear" w:color="auto" w:fill="auto"/>
          <w:vertAlign w:val="baseline"/>
        </w:rPr>
        <w:t>均光滑</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经</w:t>
      </w:r>
      <w:r>
        <w:rPr>
          <w:rFonts w:ascii="Times New Roman" w:eastAsia="Times New Roman" w:hAnsi="Times New Roman" w:cs="Times New Roman"/>
          <w:i/>
          <w:color w:val="000000"/>
          <w:sz w:val="21"/>
          <w:shd w:val="clear" w:color="auto" w:fill="auto"/>
          <w:vertAlign w:val="baseline"/>
        </w:rPr>
        <w:t>bc</w:t>
      </w:r>
      <w:r>
        <w:rPr>
          <w:rFonts w:ascii="宋体" w:eastAsia="宋体" w:hAnsi="宋体" w:cs="宋体"/>
          <w:color w:val="000000"/>
          <w:sz w:val="21"/>
          <w:shd w:val="clear" w:color="auto" w:fill="auto"/>
          <w:vertAlign w:val="baseline"/>
        </w:rPr>
        <w:t>过程克服阻力做功为</w:t>
      </w:r>
      <w:r>
        <w:object>
          <v:shape id="_x0000_i1071" type="#_x0000_t75" alt="试题资源网 stzy.com" style="width:80.25pt;height:18pt" o:oleicon="f" o:ole="">
            <v:imagedata r:id="rId110" o:title="eqIdbddb32dfddc198b530ea26a459cb24f6"/>
          </v:shape>
          <o:OLEObject Type="Embed" ProgID="Equation.DSMT4" ShapeID="_x0000_i1071" DrawAspect="Content" ObjectID="_1816712067" r:id="rId11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w:t>
      </w:r>
      <w:r>
        <w:rPr>
          <w:rFonts w:ascii="Times New Roman" w:eastAsia="Times New Roman" w:hAnsi="Times New Roman" w:cs="Times New Roman"/>
          <w:color w:val="000000"/>
          <w:sz w:val="21"/>
          <w:shd w:val="clear" w:color="auto" w:fill="auto"/>
          <w:vertAlign w:val="baseline"/>
        </w:rPr>
        <w:t>：</w:t>
      </w:r>
    </w:p>
    <w:p>
      <w:pPr>
        <w:pStyle w:val="Normalbb5b5d9e-bdcb-4e02-8dda-23953e1f1502"/>
        <w:spacing w:line="320" w:lineRule="auto"/>
        <w:textAlignment w:val="center"/>
      </w:pPr>
      <w:r>
        <w:rPr>
          <w:rFonts w:eastAsia="Times New Roman"/>
          <w:noProof/>
          <w:kern w:val="0"/>
          <w:sz w:val="24"/>
          <w:szCs w:val="24"/>
        </w:rPr>
        <w:drawing>
          <wp:inline distT="0" distB="0" distL="114300" distR="114300">
            <wp:extent cx="2647950" cy="1924050"/>
            <wp:effectExtent l="0" t="0" r="0" b="0"/>
            <wp:docPr id="15" name="_x0000_i1479"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_x0000_i1479"/>
                    <pic:cNvPicPr/>
                  </pic:nvPicPr>
                  <pic:blipFill>
                    <a:blip xmlns:r="http://schemas.openxmlformats.org/officeDocument/2006/relationships" r:embed="rId112"/>
                    <a:stretch>
                      <a:fillRect/>
                    </a:stretch>
                  </pic:blipFill>
                  <pic:spPr>
                    <a:xfrm>
                      <a:off x="0" y="0"/>
                      <a:ext cx="2647950" cy="1924050"/>
                    </a:xfrm>
                    <a:prstGeom prst="rect">
                      <a:avLst/>
                    </a:prstGeom>
                  </pic:spPr>
                </pic:pic>
              </a:graphicData>
            </a:graphic>
          </wp:inline>
        </w:drawing>
      </w:r>
    </w:p>
    <w:p>
      <w:pPr>
        <w:pStyle w:val="Normalbb5b5d9e-bdcb-4e02-8dda-23953e1f1502"/>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经过圆弧管上的</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点时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管道对其弹力</w:t>
      </w:r>
      <w:r>
        <w:rPr>
          <w:rFonts w:ascii="Times New Roman" w:eastAsia="Times New Roman" w:hAnsi="Times New Roman" w:cs="Times New Roman"/>
          <w:i/>
          <w:color w:val="000000"/>
          <w:sz w:val="21"/>
          <w:shd w:val="clear" w:color="auto" w:fill="auto"/>
          <w:vertAlign w:val="baseline"/>
        </w:rPr>
        <w:t>F</w:t>
      </w:r>
      <w:r>
        <w:rPr>
          <w:rFonts w:ascii="Times New Roman" w:eastAsia="Times New Roman" w:hAnsi="Times New Roman" w:cs="Times New Roman"/>
          <w:i/>
          <w:color w:val="000000"/>
          <w:sz w:val="21"/>
          <w:shd w:val="clear" w:color="auto" w:fill="auto"/>
          <w:vertAlign w:val="subscript"/>
        </w:rPr>
        <w:t>N</w:t>
      </w:r>
      <w:r>
        <w:rPr>
          <w:rFonts w:ascii="宋体" w:eastAsia="宋体" w:hAnsi="宋体" w:cs="宋体"/>
          <w:color w:val="000000"/>
          <w:sz w:val="21"/>
          <w:shd w:val="clear" w:color="auto" w:fill="auto"/>
          <w:vertAlign w:val="baseline"/>
        </w:rPr>
        <w:t>的大小</w:t>
      </w:r>
      <w:r>
        <w:rPr>
          <w:rFonts w:ascii="Times New Roman" w:eastAsia="Times New Roman" w:hAnsi="Times New Roman" w:cs="Times New Roman"/>
          <w:color w:val="000000"/>
          <w:sz w:val="21"/>
          <w:shd w:val="clear" w:color="auto" w:fill="auto"/>
          <w:vertAlign w:val="baseline"/>
        </w:rPr>
        <w:t>；</w:t>
      </w:r>
    </w:p>
    <w:p>
      <w:pPr>
        <w:pStyle w:val="Normalbb5b5d9e-bdcb-4e02-8dda-23953e1f1502"/>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与</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碰撞后瞬间</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的速度大小</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i/>
          <w:color w:val="000000"/>
          <w:sz w:val="21"/>
          <w:shd w:val="clear" w:color="auto" w:fill="auto"/>
          <w:vertAlign w:val="subscript"/>
        </w:rPr>
        <w:t>C</w:t>
      </w:r>
      <w:r>
        <w:rPr>
          <w:rFonts w:ascii="Times New Roman" w:eastAsia="Times New Roman" w:hAnsi="Times New Roman" w:cs="Times New Roman"/>
          <w:color w:val="000000"/>
          <w:sz w:val="21"/>
          <w:shd w:val="clear" w:color="auto" w:fill="auto"/>
          <w:vertAlign w:val="baseline"/>
        </w:rPr>
        <w:t>；</w:t>
      </w:r>
    </w:p>
    <w:p>
      <w:pPr>
        <w:pStyle w:val="Normalbb5b5d9e-bdcb-4e02-8dda-23953e1f1502"/>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分析并判断</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与</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是否会发生第二次碰撞</w:t>
      </w:r>
      <w:r>
        <w:rPr>
          <w:rFonts w:ascii="Times New Roman" w:eastAsia="Times New Roman" w:hAnsi="Times New Roman" w:cs="Times New Roman"/>
          <w:color w:val="000000"/>
          <w:sz w:val="21"/>
          <w:shd w:val="clear" w:color="auto" w:fill="auto"/>
          <w:vertAlign w:val="baseline"/>
        </w:rPr>
        <w:t>。</w:t>
      </w:r>
    </w:p>
    <w:p>
      <w:pPr>
        <w:pStyle w:val="Normal7498c446-f2fe-4d9d-8b55-f19fe98ce4e0"/>
        <w:numPr>
          <w:ilvl w:val="0"/>
          <w:numId w:val="0"/>
        </w:numPr>
        <w:spacing w:line="320" w:lineRule="auto"/>
        <w:rPr>
          <w:rFonts w:ascii="Times New Roman" w:eastAsia="宋体" w:cs="Times New Roman"/>
          <w:sz w:val="21"/>
          <w:szCs w:val="21"/>
        </w:rPr>
      </w:pPr>
      <w:r>
        <w:rPr>
          <w:rFonts w:ascii="Times New Roman" w:eastAsia="Times New Roman" w:hAnsi="Times New Roman" w:cs="Times New Roman"/>
          <w:color w:val="000000"/>
          <w:sz w:val="21"/>
          <w:shd w:val="clear" w:color="auto" w:fill="auto"/>
          <w:vertAlign w:val="baseline"/>
        </w:rPr>
        <w:t>16．</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2023</w:t>
      </w:r>
      <w:r>
        <w:rPr>
          <w:rFonts w:ascii="仿宋" w:eastAsia="仿宋" w:hAnsi="仿宋" w:cs="仿宋"/>
          <w:color w:val="000000"/>
          <w:sz w:val="21"/>
          <w:shd w:val="clear" w:color="auto" w:fill="auto"/>
          <w:vertAlign w:val="baseline"/>
        </w:rPr>
        <w:t>天津天津市塘沽区第一中学</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月考</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水平圆盘通过轻杆与竖直悬挂的轻弹簧相连</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整个装置处于静止状态</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套在轻杆上的光滑圆环从圆盘正上方高为</w:t>
      </w:r>
      <w:r>
        <w:rPr>
          <w:rFonts w:ascii="Times New Roman" w:eastAsia="Times New Roman" w:hAnsi="Times New Roman" w:cs="Times New Roman"/>
          <w:i/>
          <w:color w:val="000000"/>
          <w:sz w:val="21"/>
          <w:shd w:val="clear" w:color="auto" w:fill="auto"/>
          <w:vertAlign w:val="baseline"/>
        </w:rPr>
        <w:t>h</w:t>
      </w:r>
      <w:r>
        <w:rPr>
          <w:rFonts w:ascii="宋体" w:eastAsia="宋体" w:hAnsi="宋体" w:cs="宋体"/>
          <w:color w:val="000000"/>
          <w:sz w:val="21"/>
          <w:shd w:val="clear" w:color="auto" w:fill="auto"/>
          <w:vertAlign w:val="baseline"/>
        </w:rPr>
        <w:t>处自由落下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与圆盘碰撞并立刻一起运动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共同下降</w:t>
      </w:r>
      <m:oMath>
        <m:f>
          <m:fPr>
            <m:ctrlPr>
              <w:rPr>
                <w:rFonts w:ascii="Cambria Math" w:eastAsia="宋体" w:hAnsi="Cambria Math" w:cs="Times New Roman"/>
                <w:sz w:val="21"/>
                <w:szCs w:val="21"/>
              </w:rPr>
            </m:ctrlPr>
          </m:fPr>
          <m:num>
            <m:r>
              <w:rPr>
                <w:rFonts w:ascii="Cambria Math" w:eastAsia="宋体" w:hAnsi="Cambria Math" w:cs="Times New Roman"/>
                <w:sz w:val="21"/>
                <w:szCs w:val="21"/>
              </w:rPr>
              <m:t>h</m:t>
            </m:r>
          </m:num>
          <m:den>
            <m:r>
              <m:rPr>
                <m:sty m:val="p"/>
              </m:rPr>
              <w:rPr>
                <w:rFonts w:ascii="Cambria Math" w:eastAsia="宋体" w:hAnsi="Cambria Math" w:cs="Times New Roman"/>
                <w:sz w:val="21"/>
                <w:szCs w:val="21"/>
              </w:rPr>
              <m:t>2</m:t>
            </m:r>
          </m:den>
        </m:f>
      </m:oMath>
      <w:r>
        <w:rPr>
          <w:rFonts w:ascii="宋体" w:eastAsia="宋体" w:hAnsi="宋体" w:cs="宋体"/>
          <w:color w:val="000000"/>
          <w:sz w:val="21"/>
          <w:shd w:val="clear" w:color="auto" w:fill="auto"/>
          <w:vertAlign w:val="baseline"/>
        </w:rPr>
        <w:t>到达最低点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已知圆环质量为</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圆盘质量为</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弹簧始终在弹性限度内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重力加速度为</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不计空气阻力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w:t>
      </w:r>
      <w:r>
        <w:rPr>
          <w:rFonts w:ascii="Times New Roman" w:eastAsia="Times New Roman" w:hAnsi="Times New Roman" w:cs="Times New Roman"/>
          <w:color w:val="000000"/>
          <w:sz w:val="21"/>
          <w:shd w:val="clear" w:color="auto" w:fill="auto"/>
          <w:vertAlign w:val="baseline"/>
        </w:rPr>
        <w:t>：</w:t>
      </w:r>
    </w:p>
    <w:p>
      <w:pPr>
        <w:pStyle w:val="Normal7498c446-f2fe-4d9d-8b55-f19fe98ce4e0"/>
        <w:spacing w:line="320" w:lineRule="auto"/>
        <w:jc w:val="center"/>
        <w:rPr>
          <w:rFonts w:ascii="Times New Roman" w:eastAsia="宋体" w:cs="Times New Roman"/>
          <w:sz w:val="21"/>
          <w:szCs w:val="21"/>
        </w:rPr>
      </w:pPr>
      <w:r w:rsidRPr="00ED5A0B">
        <w:rPr>
          <w:rFonts w:ascii="Times New Roman" w:eastAsia="宋体" w:cs="Times New Roman"/>
          <w:noProof/>
          <w:sz w:val="21"/>
          <w:szCs w:val="21"/>
        </w:rPr>
        <w:drawing>
          <wp:inline distT="0" distB="0" distL="0" distR="0">
            <wp:extent cx="432000" cy="792000"/>
            <wp:effectExtent l="0" t="0" r="0" b="0"/>
            <wp:docPr id="656" name="image171.jpeg"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image171.jpeg"/>
                    <pic:cNvPicPr/>
                  </pic:nvPicPr>
                  <pic:blipFill>
                    <a:blip xmlns:r="http://schemas.openxmlformats.org/officeDocument/2006/relationships" r:embed="rId113"/>
                    <a:stretch>
                      <a:fillRect/>
                    </a:stretch>
                  </pic:blipFill>
                  <pic:spPr>
                    <a:xfrm>
                      <a:off x="0" y="0"/>
                      <a:ext cx="432000" cy="792000"/>
                    </a:xfrm>
                    <a:prstGeom prst="rect">
                      <a:avLst/>
                    </a:prstGeom>
                  </pic:spPr>
                </pic:pic>
              </a:graphicData>
            </a:graphic>
          </wp:inline>
        </w:drawing>
      </w:r>
    </w:p>
    <w:p>
      <w:pPr>
        <w:pStyle w:val="Normal7498c446-f2fe-4d9d-8b55-f19fe98ce4e0"/>
        <w:spacing w:line="320" w:lineRule="auto"/>
        <w:rPr>
          <w:rFonts w:ascii="Times New Roman" w:eastAsia="宋体" w:cs="Times New Roman"/>
          <w:sz w:val="21"/>
          <w:szCs w:val="21"/>
        </w:rPr>
      </w:pP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碰撞过程中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圆环与圆盘组成的系统机械能的减少量</w:t>
      </w:r>
      <w:r>
        <w:rPr>
          <w:rFonts w:ascii="Times New Roman" w:eastAsia="Times New Roman" w:hAnsi="Times New Roman" w:cs="Times New Roman"/>
          <w:color w:val="000000"/>
          <w:sz w:val="21"/>
          <w:shd w:val="clear" w:color="auto" w:fill="auto"/>
          <w:vertAlign w:val="baseline"/>
        </w:rPr>
        <w:t>Δ</w:t>
      </w:r>
      <w:r>
        <w:rPr>
          <w:rFonts w:ascii="Times New Roman" w:eastAsia="Times New Roman" w:hAnsi="Times New Roman" w:cs="Times New Roman"/>
          <w:i/>
          <w:color w:val="000000"/>
          <w:sz w:val="21"/>
          <w:shd w:val="clear" w:color="auto" w:fill="auto"/>
          <w:vertAlign w:val="baseline"/>
        </w:rPr>
        <w:t>E</w:t>
      </w:r>
      <w:r>
        <w:rPr>
          <w:rFonts w:ascii="Times New Roman" w:eastAsia="Times New Roman" w:hAnsi="Times New Roman" w:cs="Times New Roman"/>
          <w:color w:val="000000"/>
          <w:sz w:val="21"/>
          <w:shd w:val="clear" w:color="auto" w:fill="auto"/>
          <w:vertAlign w:val="baseline"/>
        </w:rPr>
        <w:t>；</w:t>
      </w:r>
    </w:p>
    <w:p>
      <w:pPr>
        <w:pStyle w:val="Normal7498c446-f2fe-4d9d-8b55-f19fe98ce4e0"/>
        <w:spacing w:line="320" w:lineRule="auto"/>
        <w:rPr>
          <w:rFonts w:ascii="Times New Roman" w:eastAsia="宋体" w:cs="Times New Roman"/>
          <w:sz w:val="21"/>
          <w:szCs w:val="21"/>
        </w:rPr>
      </w:pP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碰撞后至最低点的过程中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系统克服弹簧弹力做的功</w:t>
      </w:r>
      <w:r>
        <w:rPr>
          <w:rFonts w:ascii="Times New Roman" w:eastAsia="Times New Roman" w:hAnsi="Times New Roman" w:cs="Times New Roman"/>
          <w:i/>
          <w:color w:val="000000"/>
          <w:sz w:val="21"/>
          <w:shd w:val="clear" w:color="auto" w:fill="auto"/>
          <w:vertAlign w:val="baseline"/>
        </w:rPr>
        <w:t>W</w:t>
      </w:r>
      <w:r>
        <w:rPr>
          <w:rFonts w:ascii="Times New Roman" w:eastAsia="Times New Roman" w:hAnsi="Times New Roman" w:cs="Times New Roman"/>
          <w:color w:val="000000"/>
          <w:sz w:val="21"/>
          <w:shd w:val="clear" w:color="auto" w:fill="auto"/>
          <w:vertAlign w:val="baseline"/>
        </w:rPr>
        <w:t>。</w:t>
      </w:r>
    </w:p>
    <w:p>
      <w:pPr>
        <w:pStyle w:val="Normal7498c446-f2fe-4d9d-8b55-f19fe98ce4e0"/>
        <w:numPr>
          <w:ilvl w:val="0"/>
          <w:numId w:val="0"/>
        </w:numPr>
        <w:spacing w:line="320" w:lineRule="auto"/>
        <w:rPr>
          <w:rFonts w:ascii="Times New Roman" w:eastAsia="宋体" w:cs="Times New Roman"/>
          <w:sz w:val="21"/>
          <w:szCs w:val="21"/>
        </w:rPr>
      </w:pPr>
      <w:r>
        <w:rPr>
          <w:rFonts w:ascii="Times New Roman" w:eastAsia="Times New Roman" w:hAnsi="Times New Roman" w:cs="Times New Roman"/>
          <w:color w:val="000000"/>
          <w:sz w:val="21"/>
          <w:shd w:val="clear" w:color="auto" w:fill="auto"/>
          <w:vertAlign w:val="baseline"/>
        </w:rPr>
        <w:t>17．</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2021</w:t>
      </w:r>
      <w:r>
        <w:rPr>
          <w:rFonts w:ascii="仿宋" w:eastAsia="仿宋" w:hAnsi="仿宋" w:cs="仿宋"/>
          <w:color w:val="000000"/>
          <w:sz w:val="21"/>
          <w:shd w:val="clear" w:color="auto" w:fill="auto"/>
          <w:vertAlign w:val="baseline"/>
        </w:rPr>
        <w:t>湖南</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模拟</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一滑板</w:t>
      </w:r>
      <w:r>
        <w:rPr>
          <w:rFonts w:ascii="Times New Roman" w:eastAsia="Times New Roman" w:hAnsi="Times New Roman" w:cs="Times New Roman"/>
          <w:i/>
          <w:color w:val="000000"/>
          <w:sz w:val="21"/>
          <w:shd w:val="clear" w:color="auto" w:fill="auto"/>
          <w:vertAlign w:val="baseline"/>
        </w:rPr>
        <w:t>N</w:t>
      </w:r>
      <w:r>
        <w:rPr>
          <w:rFonts w:ascii="宋体" w:eastAsia="宋体" w:hAnsi="宋体" w:cs="宋体"/>
          <w:color w:val="000000"/>
          <w:sz w:val="21"/>
          <w:shd w:val="clear" w:color="auto" w:fill="auto"/>
          <w:vertAlign w:val="baseline"/>
        </w:rPr>
        <w:t>的上表面由长度为</w:t>
      </w:r>
      <w:r>
        <w:rPr>
          <w:rFonts w:ascii="Times New Roman" w:eastAsia="Times New Roman" w:hAnsi="Times New Roman" w:cs="Times New Roman"/>
          <w:i/>
          <w:color w:val="000000"/>
          <w:sz w:val="21"/>
          <w:shd w:val="clear" w:color="auto" w:fill="auto"/>
          <w:vertAlign w:val="baseline"/>
        </w:rPr>
        <w:t>L</w:t>
      </w:r>
      <w:r>
        <w:rPr>
          <w:rFonts w:ascii="宋体" w:eastAsia="宋体" w:hAnsi="宋体" w:cs="宋体"/>
          <w:color w:val="000000"/>
          <w:sz w:val="21"/>
          <w:shd w:val="clear" w:color="auto" w:fill="auto"/>
          <w:vertAlign w:val="baseline"/>
        </w:rPr>
        <w:t>的水平部分</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和半径为</w:t>
      </w:r>
      <w:r>
        <w:rPr>
          <w:rFonts w:ascii="Times New Roman" w:eastAsia="Times New Roman" w:hAnsi="Times New Roman" w:cs="Times New Roman"/>
          <w:i/>
          <w:color w:val="000000"/>
          <w:sz w:val="21"/>
          <w:shd w:val="clear" w:color="auto" w:fill="auto"/>
          <w:vertAlign w:val="baseline"/>
        </w:rPr>
        <w:t>R</w:t>
      </w:r>
      <w:r>
        <w:rPr>
          <w:rFonts w:ascii="宋体" w:eastAsia="宋体" w:hAnsi="宋体" w:cs="宋体"/>
          <w:color w:val="000000"/>
          <w:sz w:val="21"/>
          <w:shd w:val="clear" w:color="auto" w:fill="auto"/>
          <w:vertAlign w:val="baseline"/>
        </w:rPr>
        <w:t>的四分之一光滑圆弧</w:t>
      </w:r>
      <w:r>
        <w:rPr>
          <w:rFonts w:ascii="Times New Roman" w:eastAsia="Times New Roman" w:hAnsi="Times New Roman" w:cs="Times New Roman"/>
          <w:i/>
          <w:color w:val="000000"/>
          <w:sz w:val="21"/>
          <w:shd w:val="clear" w:color="auto" w:fill="auto"/>
          <w:vertAlign w:val="baseline"/>
        </w:rPr>
        <w:t>BC</w:t>
      </w:r>
      <w:r>
        <w:rPr>
          <w:rFonts w:ascii="宋体" w:eastAsia="宋体" w:hAnsi="宋体" w:cs="宋体"/>
          <w:color w:val="000000"/>
          <w:sz w:val="21"/>
          <w:shd w:val="clear" w:color="auto" w:fill="auto"/>
          <w:vertAlign w:val="baseline"/>
        </w:rPr>
        <w:t>组成</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滑板静止于光滑的水平地面上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物体</w:t>
      </w:r>
      <w:r>
        <w:rPr>
          <w:rFonts w:ascii="Times New Roman" w:eastAsia="Times New Roman" w:hAnsi="Times New Roman" w:cs="Times New Roman"/>
          <w:i/>
          <w:color w:val="000000"/>
          <w:sz w:val="21"/>
          <w:shd w:val="clear" w:color="auto" w:fill="auto"/>
          <w:vertAlign w:val="baseline"/>
        </w:rPr>
        <w:t>P</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可视为质点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置于滑板上面的</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物体</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与滑板水平部分的动摩擦因数为</w:t>
      </w:r>
      <w:r>
        <w:rPr>
          <w:rFonts w:ascii="Times New Roman" w:eastAsia="Times New Roman" w:hAnsi="Times New Roman" w:cs="Times New Roman"/>
          <w:i/>
          <w:color w:val="000000"/>
          <w:sz w:val="21"/>
          <w:shd w:val="clear" w:color="auto" w:fill="auto"/>
          <w:vertAlign w:val="baseline"/>
        </w:rPr>
        <w:t>μ</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μ</w:t>
      </w:r>
      <w:r>
        <w:rPr>
          <w:rFonts w:ascii="Times New Roman" w:eastAsia="Times New Roman" w:hAnsi="Times New Roman" w:cs="Times New Roman"/>
          <w:color w:val="000000"/>
          <w:sz w:val="21"/>
          <w:shd w:val="clear" w:color="auto" w:fill="auto"/>
          <w:vertAlign w:val="baseline"/>
        </w:rPr>
        <w:t>&lt;1)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一根长度为</w:t>
      </w:r>
      <w:r>
        <w:rPr>
          <w:rFonts w:ascii="Times New Roman" w:eastAsia="Times New Roman" w:hAnsi="Times New Roman" w:cs="Times New Roman"/>
          <w:i/>
          <w:color w:val="000000"/>
          <w:sz w:val="21"/>
          <w:shd w:val="clear" w:color="auto" w:fill="auto"/>
          <w:vertAlign w:val="baseline"/>
        </w:rPr>
        <w:t>L</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不可伸长的细线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一端固定于</w:t>
      </w:r>
      <w:r>
        <w:rPr>
          <w:rFonts w:ascii="Times New Roman" w:eastAsia="Times New Roman" w:hAnsi="Times New Roman" w:cs="Times New Roman"/>
          <w:i/>
          <w:color w:val="000000"/>
          <w:sz w:val="21"/>
          <w:shd w:val="clear" w:color="auto" w:fill="auto"/>
          <w:vertAlign w:val="baseline"/>
        </w:rPr>
        <w:t>O'</w:t>
      </w:r>
      <w:r>
        <w:rPr>
          <w:rFonts w:ascii="宋体" w:eastAsia="宋体" w:hAnsi="宋体" w:cs="宋体"/>
          <w:color w:val="000000"/>
          <w:sz w:val="21"/>
          <w:shd w:val="clear" w:color="auto" w:fill="auto"/>
          <w:vertAlign w:val="baseline"/>
        </w:rPr>
        <w:t>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另一端系一质量为</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subscript"/>
        </w:rPr>
        <w:t>0</w:t>
      </w:r>
      <w:r>
        <w:rPr>
          <w:rFonts w:ascii="宋体" w:eastAsia="宋体" w:hAnsi="宋体" w:cs="宋体"/>
          <w:color w:val="000000"/>
          <w:sz w:val="21"/>
          <w:shd w:val="clear" w:color="auto" w:fill="auto"/>
          <w:vertAlign w:val="baseline"/>
        </w:rPr>
        <w:t>的小球</w:t>
      </w:r>
      <w:r>
        <w:rPr>
          <w:rFonts w:ascii="Times New Roman" w:eastAsia="Times New Roman" w:hAnsi="Times New Roman" w:cs="Times New Roman"/>
          <w:i/>
          <w:color w:val="000000"/>
          <w:sz w:val="21"/>
          <w:shd w:val="clear" w:color="auto" w:fill="auto"/>
          <w:vertAlign w:val="baseline"/>
        </w:rPr>
        <w:t>Q</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位于最低点时与物体</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处于同一高度并恰好接触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现将小球</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拉至与</w:t>
      </w:r>
      <w:r>
        <w:rPr>
          <w:rFonts w:ascii="Times New Roman" w:eastAsia="Times New Roman" w:hAnsi="Times New Roman" w:cs="Times New Roman"/>
          <w:i/>
          <w:color w:val="000000"/>
          <w:sz w:val="21"/>
          <w:shd w:val="clear" w:color="auto" w:fill="auto"/>
          <w:vertAlign w:val="baseline"/>
        </w:rPr>
        <w:t>O'</w:t>
      </w:r>
      <w:r>
        <w:rPr>
          <w:rFonts w:ascii="宋体" w:eastAsia="宋体" w:hAnsi="宋体" w:cs="宋体"/>
          <w:color w:val="000000"/>
          <w:sz w:val="21"/>
          <w:shd w:val="clear" w:color="auto" w:fill="auto"/>
          <w:vertAlign w:val="baseline"/>
        </w:rPr>
        <w:t>同一高度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细线处于水平拉直状态</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然后由静止释放</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向下摆动并与物体</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发生弹性碰撞</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碰撞时间极短</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设物体</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的质量为</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滑板的质量为</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p>
    <w:p>
      <w:pPr>
        <w:pStyle w:val="Normal7498c446-f2fe-4d9d-8b55-f19fe98ce4e0"/>
        <w:spacing w:line="320" w:lineRule="auto"/>
        <w:jc w:val="center"/>
        <w:rPr>
          <w:rFonts w:ascii="Times New Roman" w:eastAsia="宋体" w:cs="Times New Roman"/>
          <w:sz w:val="21"/>
          <w:szCs w:val="21"/>
        </w:rPr>
      </w:pPr>
      <w:r w:rsidRPr="00ED5A0B">
        <w:rPr>
          <w:rFonts w:ascii="Times New Roman" w:eastAsia="宋体" w:cs="Times New Roman"/>
          <w:noProof/>
          <w:sz w:val="21"/>
          <w:szCs w:val="21"/>
        </w:rPr>
        <w:drawing>
          <wp:inline distT="0" distB="0" distL="0" distR="0">
            <wp:extent cx="1800000" cy="828000"/>
            <wp:effectExtent l="0" t="0" r="0" b="0"/>
            <wp:docPr id="659" name="image174.jpeg"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image174.jpeg"/>
                    <pic:cNvPicPr/>
                  </pic:nvPicPr>
                  <pic:blipFill>
                    <a:blip xmlns:r="http://schemas.openxmlformats.org/officeDocument/2006/relationships" r:embed="rId114"/>
                    <a:stretch>
                      <a:fillRect/>
                    </a:stretch>
                  </pic:blipFill>
                  <pic:spPr>
                    <a:xfrm>
                      <a:off x="0" y="0"/>
                      <a:ext cx="1800000" cy="828000"/>
                    </a:xfrm>
                    <a:prstGeom prst="rect">
                      <a:avLst/>
                    </a:prstGeom>
                  </pic:spPr>
                </pic:pic>
              </a:graphicData>
            </a:graphic>
          </wp:inline>
        </w:drawing>
      </w:r>
    </w:p>
    <w:p>
      <w:pPr>
        <w:pStyle w:val="Normal7498c446-f2fe-4d9d-8b55-f19fe98ce4e0"/>
        <w:spacing w:line="320" w:lineRule="auto"/>
        <w:rPr>
          <w:rFonts w:ascii="Times New Roman" w:eastAsia="宋体" w:cs="Times New Roman"/>
          <w:sz w:val="21"/>
          <w:szCs w:val="21"/>
        </w:rPr>
      </w:pP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求小球</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与物体</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碰撞前瞬间细线对小球拉力的大小</w:t>
      </w:r>
      <w:r>
        <w:rPr>
          <w:rFonts w:ascii="Times New Roman" w:eastAsia="Times New Roman" w:hAnsi="Times New Roman" w:cs="Times New Roman"/>
          <w:color w:val="000000"/>
          <w:sz w:val="21"/>
          <w:shd w:val="clear" w:color="auto" w:fill="auto"/>
          <w:vertAlign w:val="baseline"/>
        </w:rPr>
        <w:t>；</w:t>
      </w:r>
    </w:p>
    <w:p>
      <w:pPr>
        <w:pStyle w:val="Normal7498c446-f2fe-4d9d-8b55-f19fe98ce4e0"/>
        <w:spacing w:line="320" w:lineRule="auto"/>
        <w:rPr>
          <w:rFonts w:ascii="Times New Roman" w:eastAsia="宋体" w:cs="Times New Roman"/>
          <w:sz w:val="21"/>
          <w:szCs w:val="21"/>
        </w:rPr>
      </w:pP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若物体</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在滑板上向左运动从</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点飞出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求飞出后相对</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点的最大高度</w:t>
      </w:r>
      <w:r>
        <w:rPr>
          <w:rFonts w:ascii="Times New Roman" w:eastAsia="Times New Roman" w:hAnsi="Times New Roman" w:cs="Times New Roman"/>
          <w:color w:val="000000"/>
          <w:sz w:val="21"/>
          <w:shd w:val="clear" w:color="auto" w:fill="auto"/>
          <w:vertAlign w:val="baseline"/>
        </w:rPr>
        <w:t>；</w:t>
      </w:r>
    </w:p>
    <w:p>
      <w:pPr>
        <w:pStyle w:val="Normal7498c446-f2fe-4d9d-8b55-f19fe98ce4e0"/>
        <w:spacing w:line="320" w:lineRule="auto"/>
        <w:rPr>
          <w:rFonts w:ascii="Times New Roman" w:eastAsia="宋体" w:cs="Times New Roman"/>
          <w:sz w:val="21"/>
          <w:szCs w:val="21"/>
        </w:rPr>
      </w:pP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要使物体</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在相对滑板反向运动过程中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相对地面有向右运动的速度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w:t>
      </w:r>
      <m:oMath>
        <m:f>
          <m:fPr>
            <m:ctrlPr>
              <w:rPr>
                <w:rFonts w:ascii="Cambria Math" w:eastAsia="宋体" w:hAnsi="Cambria Math" w:cs="Times New Roman"/>
                <w:sz w:val="21"/>
                <w:szCs w:val="21"/>
              </w:rPr>
            </m:ctrlPr>
          </m:fPr>
          <m:num>
            <m:sSub>
              <m:sSubPr>
                <m:ctrlPr>
                  <w:rPr>
                    <w:rFonts w:ascii="Cambria Math" w:eastAsia="宋体" w:hAnsi="Cambria Math" w:cs="Times New Roman"/>
                    <w:sz w:val="21"/>
                    <w:szCs w:val="21"/>
                  </w:rPr>
                </m:ctrlPr>
              </m:sSubPr>
              <m:e>
                <m:r>
                  <w:rPr>
                    <w:rFonts w:ascii="Cambria Math" w:eastAsia="宋体" w:hAnsi="Cambria Math" w:cs="Times New Roman"/>
                    <w:sz w:val="21"/>
                    <w:szCs w:val="21"/>
                  </w:rPr>
                  <m:t>m</m:t>
                </m:r>
              </m:e>
              <m:sub>
                <m:r>
                  <m:rPr>
                    <m:sty m:val="p"/>
                  </m:rPr>
                  <w:rPr>
                    <w:rFonts w:ascii="Cambria Math" w:eastAsia="宋体" w:hAnsi="Cambria Math" w:cs="Times New Roman"/>
                    <w:sz w:val="21"/>
                    <w:szCs w:val="21"/>
                  </w:rPr>
                  <m:t>0</m:t>
                </m:r>
              </m:sub>
            </m:sSub>
          </m:num>
          <m:den>
            <m:r>
              <w:rPr>
                <w:rFonts w:ascii="Cambria Math" w:eastAsia="宋体" w:hAnsi="Cambria Math" w:cs="Times New Roman"/>
                <w:sz w:val="21"/>
                <w:szCs w:val="21"/>
              </w:rPr>
              <m:t>m</m:t>
            </m:r>
          </m:den>
        </m:f>
      </m:oMath>
      <w:r>
        <w:rPr>
          <w:rFonts w:ascii="宋体" w:eastAsia="宋体" w:hAnsi="宋体" w:cs="宋体"/>
          <w:color w:val="000000"/>
          <w:sz w:val="21"/>
          <w:shd w:val="clear" w:color="auto" w:fill="auto"/>
          <w:vertAlign w:val="baseline"/>
        </w:rPr>
        <w:t>的取值范围</w:t>
      </w:r>
      <w:r>
        <w:rPr>
          <w:rFonts w:ascii="Times New Roman" w:eastAsia="Times New Roman" w:hAnsi="Times New Roman" w:cs="Times New Roman"/>
          <w:color w:val="000000"/>
          <w:sz w:val="21"/>
          <w:shd w:val="clear" w:color="auto" w:fill="auto"/>
          <w:vertAlign w:val="baseline"/>
        </w:rPr>
        <w:t>。</w:t>
      </w:r>
    </w:p>
    <w:p>
      <w:pPr>
        <w:pStyle w:val="Normal7498c446-f2fe-4d9d-8b55-f19fe98ce4e0"/>
        <w:numPr>
          <w:ilvl w:val="0"/>
          <w:numId w:val="0"/>
        </w:numPr>
        <w:spacing w:line="320" w:lineRule="auto"/>
        <w:rPr>
          <w:rFonts w:ascii="Times New Roman" w:eastAsia="宋体" w:cs="Times New Roman"/>
          <w:sz w:val="21"/>
          <w:szCs w:val="21"/>
        </w:rPr>
      </w:pPr>
      <w:r>
        <w:rPr>
          <w:rFonts w:ascii="Times New Roman" w:eastAsia="Times New Roman" w:hAnsi="Times New Roman" w:cs="Times New Roman"/>
          <w:color w:val="000000"/>
          <w:sz w:val="21"/>
          <w:shd w:val="clear" w:color="auto" w:fill="auto"/>
          <w:vertAlign w:val="baseline"/>
        </w:rPr>
        <w:t>18．</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2023</w:t>
      </w:r>
      <w:r>
        <w:rPr>
          <w:rFonts w:ascii="仿宋" w:eastAsia="仿宋" w:hAnsi="仿宋" w:cs="仿宋"/>
          <w:color w:val="000000"/>
          <w:sz w:val="21"/>
          <w:shd w:val="clear" w:color="auto" w:fill="auto"/>
          <w:vertAlign w:val="baseline"/>
        </w:rPr>
        <w:t>云南腾冲一中</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在光滑水平地面上有一辆质量</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98kg</w:t>
      </w:r>
      <w:r>
        <w:rPr>
          <w:rFonts w:ascii="宋体" w:eastAsia="宋体" w:hAnsi="宋体" w:cs="宋体"/>
          <w:color w:val="000000"/>
          <w:sz w:val="21"/>
          <w:shd w:val="clear" w:color="auto" w:fill="auto"/>
          <w:vertAlign w:val="baseline"/>
        </w:rPr>
        <w:t>的平板小车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小车上表面离地高度为</w:t>
      </w:r>
      <w:r>
        <w:rPr>
          <w:rFonts w:ascii="Times New Roman" w:eastAsia="Times New Roman" w:hAnsi="Times New Roman" w:cs="Times New Roman"/>
          <w:i/>
          <w:color w:val="000000"/>
          <w:sz w:val="21"/>
          <w:shd w:val="clear" w:color="auto" w:fill="auto"/>
          <w:vertAlign w:val="baseline"/>
        </w:rPr>
        <w:t>h</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 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小车右端有一个质量</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=1 kg</w:t>
      </w:r>
      <w:r>
        <w:rPr>
          <w:rFonts w:ascii="宋体" w:eastAsia="宋体" w:hAnsi="宋体" w:cs="宋体"/>
          <w:color w:val="000000"/>
          <w:sz w:val="21"/>
          <w:shd w:val="clear" w:color="auto" w:fill="auto"/>
          <w:vertAlign w:val="baseline"/>
        </w:rPr>
        <w:t>的木块</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木块可视为质点</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小车与木块一起静止在地面上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一颗质量</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=20g</w:t>
      </w:r>
      <w:r>
        <w:rPr>
          <w:rFonts w:ascii="宋体" w:eastAsia="宋体" w:hAnsi="宋体" w:cs="宋体"/>
          <w:color w:val="000000"/>
          <w:sz w:val="21"/>
          <w:shd w:val="clear" w:color="auto" w:fill="auto"/>
          <w:vertAlign w:val="baseline"/>
        </w:rPr>
        <w:t>的子弹以</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=300m/s</w:t>
      </w:r>
      <w:r>
        <w:rPr>
          <w:rFonts w:ascii="宋体" w:eastAsia="宋体" w:hAnsi="宋体" w:cs="宋体"/>
          <w:color w:val="000000"/>
          <w:sz w:val="21"/>
          <w:shd w:val="clear" w:color="auto" w:fill="auto"/>
          <w:vertAlign w:val="baseline"/>
        </w:rPr>
        <w:t>的初速度水平向右飞行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瞬间击中小车并留在其中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木块与小车上表面之间的动摩擦因数</w:t>
      </w:r>
      <w:r>
        <w:rPr>
          <w:rFonts w:ascii="Times New Roman" w:eastAsia="Times New Roman" w:hAnsi="Times New Roman" w:cs="Times New Roman"/>
          <w:i/>
          <w:color w:val="000000"/>
          <w:sz w:val="21"/>
          <w:shd w:val="clear" w:color="auto" w:fill="auto"/>
          <w:vertAlign w:val="baseline"/>
        </w:rPr>
        <w:t>μ</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g</w:t>
      </w:r>
      <w:r>
        <w:rPr>
          <w:rFonts w:ascii="宋体" w:eastAsia="宋体" w:hAnsi="宋体" w:cs="宋体"/>
          <w:color w:val="000000"/>
          <w:sz w:val="21"/>
          <w:shd w:val="clear" w:color="auto" w:fill="auto"/>
          <w:vertAlign w:val="baseline"/>
        </w:rPr>
        <w:t>取</w:t>
      </w:r>
      <w:r>
        <w:rPr>
          <w:rFonts w:ascii="Times New Roman" w:eastAsia="Times New Roman" w:hAnsi="Times New Roman" w:cs="Times New Roman"/>
          <w:color w:val="000000"/>
          <w:sz w:val="21"/>
          <w:shd w:val="clear" w:color="auto" w:fill="auto"/>
          <w:vertAlign w:val="baseline"/>
        </w:rPr>
        <w:t>10 m/s</w:t>
      </w:r>
      <w:r>
        <w:rPr>
          <w:rFonts w:ascii="Times New Roman" w:eastAsia="Times New Roman" w:hAnsi="Times New Roman" w:cs="Times New Roman"/>
          <w:color w:val="000000"/>
          <w:sz w:val="21"/>
          <w:shd w:val="clear" w:color="auto" w:fill="auto"/>
          <w:vertAlign w:val="superscript"/>
        </w:rPr>
        <w:t>2</w:t>
      </w:r>
      <w:r>
        <w:rPr>
          <w:rFonts w:ascii="Times New Roman" w:eastAsia="Times New Roman" w:hAnsi="Times New Roman" w:cs="Times New Roman"/>
          <w:color w:val="000000"/>
          <w:sz w:val="21"/>
          <w:shd w:val="clear" w:color="auto" w:fill="auto"/>
          <w:vertAlign w:val="baseline"/>
        </w:rPr>
        <w:t>。</w:t>
      </w:r>
    </w:p>
    <w:p>
      <w:pPr>
        <w:pStyle w:val="Normal7498c446-f2fe-4d9d-8b55-f19fe98ce4e0"/>
        <w:spacing w:line="320" w:lineRule="auto"/>
        <w:jc w:val="center"/>
        <w:rPr>
          <w:rFonts w:ascii="Times New Roman" w:eastAsia="宋体" w:cs="Times New Roman"/>
          <w:sz w:val="21"/>
          <w:szCs w:val="21"/>
        </w:rPr>
      </w:pPr>
      <w:r w:rsidRPr="00B56E50">
        <w:rPr>
          <w:rFonts w:ascii="Times New Roman" w:eastAsia="宋体" w:cs="Times New Roman"/>
          <w:noProof/>
          <w:sz w:val="21"/>
          <w:szCs w:val="21"/>
        </w:rPr>
        <w:drawing>
          <wp:inline distT="0" distB="0" distL="0" distR="0">
            <wp:extent cx="1188000" cy="396000"/>
            <wp:effectExtent l="0" t="0" r="0" b="0"/>
            <wp:docPr id="621" name="image136.jpeg"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image136.jpeg"/>
                    <pic:cNvPicPr/>
                  </pic:nvPicPr>
                  <pic:blipFill>
                    <a:blip xmlns:r="http://schemas.openxmlformats.org/officeDocument/2006/relationships" r:embed="rId115"/>
                    <a:stretch>
                      <a:fillRect/>
                    </a:stretch>
                  </pic:blipFill>
                  <pic:spPr>
                    <a:xfrm>
                      <a:off x="0" y="0"/>
                      <a:ext cx="1188000" cy="396000"/>
                    </a:xfrm>
                    <a:prstGeom prst="rect">
                      <a:avLst/>
                    </a:prstGeom>
                  </pic:spPr>
                </pic:pic>
              </a:graphicData>
            </a:graphic>
          </wp:inline>
        </w:drawing>
      </w:r>
    </w:p>
    <w:p>
      <w:pPr>
        <w:pStyle w:val="Normal7498c446-f2fe-4d9d-8b55-f19fe98ce4e0"/>
        <w:spacing w:line="320" w:lineRule="auto"/>
        <w:rPr>
          <w:rFonts w:ascii="Times New Roman" w:eastAsia="宋体" w:cs="Times New Roman"/>
          <w:sz w:val="21"/>
          <w:szCs w:val="21"/>
        </w:rPr>
      </w:pP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如果木块刚好不从小车上掉下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求小车的长度</w:t>
      </w:r>
      <w:r>
        <w:rPr>
          <w:rFonts w:ascii="Times New Roman" w:eastAsia="Times New Roman" w:hAnsi="Times New Roman" w:cs="Times New Roman"/>
          <w:i/>
          <w:color w:val="000000"/>
          <w:sz w:val="21"/>
          <w:shd w:val="clear" w:color="auto" w:fill="auto"/>
          <w:vertAlign w:val="baseline"/>
        </w:rPr>
        <w:t>L</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p>
    <w:p>
      <w:pPr>
        <w:pStyle w:val="Normal7498c446-f2fe-4d9d-8b55-f19fe98ce4e0"/>
        <w:spacing w:line="320" w:lineRule="auto"/>
        <w:rPr>
          <w:rFonts w:ascii="Times New Roman" w:eastAsia="宋体" w:cs="Times New Roman"/>
          <w:sz w:val="21"/>
          <w:szCs w:val="21"/>
        </w:rPr>
      </w:pP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如果小车长度</w:t>
      </w:r>
      <w:r>
        <w:rPr>
          <w:rFonts w:ascii="Times New Roman" w:eastAsia="Times New Roman" w:hAnsi="Times New Roman" w:cs="Times New Roman"/>
          <w:i/>
          <w:color w:val="000000"/>
          <w:sz w:val="21"/>
          <w:shd w:val="clear" w:color="auto" w:fill="auto"/>
          <w:vertAlign w:val="baseline"/>
        </w:rPr>
        <w:t>L</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25 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求木块落地瞬间与小车左端的水平距离</w:t>
      </w:r>
      <w:r>
        <w:rPr>
          <w:rFonts w:ascii="Times New Roman" w:eastAsia="Times New Roman" w:hAnsi="Times New Roman" w:cs="Times New Roman"/>
          <w:i/>
          <w:color w:val="000000"/>
          <w:sz w:val="21"/>
          <w:shd w:val="clear" w:color="auto" w:fill="auto"/>
          <w:vertAlign w:val="baseline"/>
        </w:rPr>
        <w:t>x</w:t>
      </w:r>
      <w:r>
        <w:rPr>
          <w:rFonts w:ascii="Times New Roman" w:eastAsia="Times New Roman" w:hAnsi="Times New Roman" w:cs="Times New Roman"/>
          <w:color w:val="000000"/>
          <w:sz w:val="21"/>
          <w:shd w:val="clear" w:color="auto" w:fill="auto"/>
          <w:vertAlign w:val="baseline"/>
        </w:rPr>
        <w:t>。</w:t>
      </w:r>
    </w:p>
    <w:p>
      <w:pPr>
        <w:pStyle w:val="Normal7498c446-f2fe-4d9d-8b55-f19fe98ce4e0"/>
        <w:numPr>
          <w:ilvl w:val="0"/>
          <w:numId w:val="0"/>
        </w:numPr>
        <w:spacing w:line="320" w:lineRule="auto"/>
        <w:rPr>
          <w:rFonts w:ascii="Times New Roman" w:eastAsia="宋体" w:cs="Times New Roman"/>
          <w:sz w:val="21"/>
          <w:szCs w:val="21"/>
        </w:rPr>
      </w:pPr>
      <w:r>
        <w:rPr>
          <w:rFonts w:ascii="Times New Roman" w:eastAsia="Times New Roman" w:hAnsi="Times New Roman" w:cs="Times New Roman"/>
          <w:color w:val="000000"/>
          <w:sz w:val="21"/>
          <w:shd w:val="clear" w:color="auto" w:fill="auto"/>
          <w:vertAlign w:val="baseline"/>
        </w:rPr>
        <w:t>19．</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2022</w:t>
      </w:r>
      <w:r>
        <w:rPr>
          <w:rFonts w:ascii="仿宋" w:eastAsia="仿宋" w:hAnsi="仿宋" w:cs="仿宋"/>
          <w:color w:val="000000"/>
          <w:sz w:val="21"/>
          <w:shd w:val="clear" w:color="auto" w:fill="auto"/>
          <w:vertAlign w:val="baseline"/>
        </w:rPr>
        <w:t>云南天人中学</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月考</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如图所示</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CDE</w:t>
      </w:r>
      <w:r>
        <w:rPr>
          <w:rFonts w:ascii="宋体" w:eastAsia="宋体" w:hAnsi="宋体" w:cs="宋体"/>
          <w:color w:val="000000"/>
          <w:sz w:val="21"/>
          <w:shd w:val="clear" w:color="auto" w:fill="auto"/>
          <w:vertAlign w:val="baseline"/>
        </w:rPr>
        <w:t>为光滑的轨道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其中</w:t>
      </w:r>
      <w:r>
        <w:rPr>
          <w:rFonts w:ascii="Times New Roman" w:eastAsia="Times New Roman" w:hAnsi="Times New Roman" w:cs="Times New Roman"/>
          <w:i/>
          <w:color w:val="000000"/>
          <w:sz w:val="21"/>
          <w:shd w:val="clear" w:color="auto" w:fill="auto"/>
          <w:vertAlign w:val="baseline"/>
        </w:rPr>
        <w:t>ED</w:t>
      </w:r>
      <w:r>
        <w:rPr>
          <w:rFonts w:ascii="宋体" w:eastAsia="宋体" w:hAnsi="宋体" w:cs="宋体"/>
          <w:color w:val="000000"/>
          <w:sz w:val="21"/>
          <w:shd w:val="clear" w:color="auto" w:fill="auto"/>
          <w:vertAlign w:val="baseline"/>
        </w:rPr>
        <w:t>是水平的</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CD</w:t>
      </w:r>
      <w:r>
        <w:rPr>
          <w:rFonts w:ascii="宋体" w:eastAsia="宋体" w:hAnsi="宋体" w:cs="宋体"/>
          <w:color w:val="000000"/>
          <w:sz w:val="21"/>
          <w:shd w:val="clear" w:color="auto" w:fill="auto"/>
          <w:vertAlign w:val="baseline"/>
        </w:rPr>
        <w:t>是竖直面内的半圆</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与</w:t>
      </w:r>
      <w:r>
        <w:rPr>
          <w:rFonts w:ascii="Times New Roman" w:eastAsia="Times New Roman" w:hAnsi="Times New Roman" w:cs="Times New Roman"/>
          <w:i/>
          <w:color w:val="000000"/>
          <w:sz w:val="21"/>
          <w:shd w:val="clear" w:color="auto" w:fill="auto"/>
          <w:vertAlign w:val="baseline"/>
        </w:rPr>
        <w:t>ED</w:t>
      </w:r>
      <w:r>
        <w:rPr>
          <w:rFonts w:ascii="宋体" w:eastAsia="宋体" w:hAnsi="宋体" w:cs="宋体"/>
          <w:color w:val="000000"/>
          <w:sz w:val="21"/>
          <w:shd w:val="clear" w:color="auto" w:fill="auto"/>
          <w:vertAlign w:val="baseline"/>
        </w:rPr>
        <w:t>相切于</w:t>
      </w:r>
      <w:r>
        <w:rPr>
          <w:rFonts w:ascii="Times New Roman" w:eastAsia="Times New Roman" w:hAnsi="Times New Roman" w:cs="Times New Roman"/>
          <w:i/>
          <w:color w:val="000000"/>
          <w:sz w:val="21"/>
          <w:shd w:val="clear" w:color="auto" w:fill="auto"/>
          <w:vertAlign w:val="baseline"/>
        </w:rPr>
        <w:t>D</w:t>
      </w:r>
      <w:r>
        <w:rPr>
          <w:rFonts w:ascii="宋体" w:eastAsia="宋体" w:hAnsi="宋体" w:cs="宋体"/>
          <w:color w:val="000000"/>
          <w:sz w:val="21"/>
          <w:shd w:val="clear" w:color="auto" w:fill="auto"/>
          <w:vertAlign w:val="baseline"/>
        </w:rPr>
        <w:t>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且半径</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5m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质量</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1kg</w:t>
      </w:r>
      <w:r>
        <w:rPr>
          <w:rFonts w:ascii="宋体" w:eastAsia="宋体" w:hAnsi="宋体" w:cs="宋体"/>
          <w:color w:val="000000"/>
          <w:sz w:val="21"/>
          <w:shd w:val="clear" w:color="auto" w:fill="auto"/>
          <w:vertAlign w:val="baseline"/>
        </w:rPr>
        <w:t>的滑块</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静止在水平轨道上</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另一质量</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5kg</w:t>
      </w:r>
      <w:r>
        <w:rPr>
          <w:rFonts w:ascii="宋体" w:eastAsia="宋体" w:hAnsi="宋体" w:cs="宋体"/>
          <w:color w:val="000000"/>
          <w:sz w:val="21"/>
          <w:shd w:val="clear" w:color="auto" w:fill="auto"/>
          <w:vertAlign w:val="baseline"/>
        </w:rPr>
        <w:t>的滑块</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前端装有一轻质弹簧以速度</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0</w:t>
      </w:r>
      <w:r>
        <w:rPr>
          <w:rFonts w:ascii="宋体" w:eastAsia="宋体" w:hAnsi="宋体" w:cs="宋体"/>
          <w:color w:val="000000"/>
          <w:sz w:val="21"/>
          <w:shd w:val="clear" w:color="auto" w:fill="auto"/>
          <w:vertAlign w:val="baseline"/>
        </w:rPr>
        <w:t>向左运动并与滑块</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发生弹性正碰</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若相碰后滑块</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能过半圆轨道最高点</w:t>
      </w:r>
      <w:r>
        <w:rPr>
          <w:rFonts w:ascii="Times New Roman" w:eastAsia="Times New Roman" w:hAnsi="Times New Roman" w:cs="Times New Roman"/>
          <w:i/>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重力加速度</w:t>
      </w:r>
      <w:r>
        <w:rPr>
          <w:rFonts w:ascii="Times New Roman" w:eastAsia="Times New Roman" w:hAnsi="Times New Roman" w:cs="Times New Roman"/>
          <w:i/>
          <w:color w:val="000000"/>
          <w:sz w:val="21"/>
          <w:shd w:val="clear" w:color="auto" w:fill="auto"/>
          <w:vertAlign w:val="baseline"/>
        </w:rPr>
        <w:t>g</w:t>
      </w:r>
      <w:r>
        <w:rPr>
          <w:rFonts w:ascii="宋体" w:eastAsia="宋体" w:hAnsi="宋体" w:cs="宋体"/>
          <w:color w:val="000000"/>
          <w:sz w:val="21"/>
          <w:shd w:val="clear" w:color="auto" w:fill="auto"/>
          <w:vertAlign w:val="baseline"/>
        </w:rPr>
        <w:t>取</w:t>
      </w:r>
      <w:r>
        <w:rPr>
          <w:rFonts w:ascii="Times New Roman" w:eastAsia="Times New Roman" w:hAnsi="Times New Roman" w:cs="Times New Roman"/>
          <w:color w:val="000000"/>
          <w:sz w:val="21"/>
          <w:shd w:val="clear" w:color="auto" w:fill="auto"/>
          <w:vertAlign w:val="baseline"/>
        </w:rPr>
        <w:t>10 m/s</w:t>
      </w:r>
      <w:r>
        <w:rPr>
          <w:rFonts w:ascii="Times New Roman" w:eastAsia="Times New Roman" w:hAnsi="Times New Roman" w:cs="Times New Roman"/>
          <w:color w:val="000000"/>
          <w:sz w:val="21"/>
          <w:shd w:val="clear" w:color="auto" w:fill="auto"/>
          <w:vertAlign w:val="superscript"/>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均可视为质点</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color w:val="000000"/>
          <w:sz w:val="21"/>
          <w:shd w:val="clear" w:color="auto" w:fill="auto"/>
          <w:vertAlign w:val="baseline"/>
        </w:rPr>
        <w:t>：</w:t>
      </w:r>
    </w:p>
    <w:p>
      <w:pPr>
        <w:pStyle w:val="Normal7498c446-f2fe-4d9d-8b55-f19fe98ce4e0"/>
        <w:spacing w:line="320" w:lineRule="auto"/>
        <w:jc w:val="center"/>
        <w:rPr>
          <w:rFonts w:ascii="Times New Roman" w:eastAsia="宋体" w:cs="Times New Roman"/>
          <w:sz w:val="21"/>
          <w:szCs w:val="21"/>
        </w:rPr>
      </w:pPr>
      <w:r w:rsidRPr="00B56E50">
        <w:rPr>
          <w:rFonts w:ascii="Times New Roman" w:eastAsia="宋体" w:cs="Times New Roman"/>
          <w:noProof/>
          <w:sz w:val="21"/>
          <w:szCs w:val="21"/>
        </w:rPr>
        <w:drawing>
          <wp:inline distT="0" distB="0" distL="0" distR="0">
            <wp:extent cx="1548000" cy="828000"/>
            <wp:effectExtent l="0" t="0" r="0" b="0"/>
            <wp:docPr id="618" name="image133.jpeg"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image133.jpeg"/>
                    <pic:cNvPicPr/>
                  </pic:nvPicPr>
                  <pic:blipFill>
                    <a:blip xmlns:r="http://schemas.openxmlformats.org/officeDocument/2006/relationships" r:embed="rId116"/>
                    <a:stretch>
                      <a:fillRect/>
                    </a:stretch>
                  </pic:blipFill>
                  <pic:spPr>
                    <a:xfrm>
                      <a:off x="0" y="0"/>
                      <a:ext cx="1548000" cy="828000"/>
                    </a:xfrm>
                    <a:prstGeom prst="rect">
                      <a:avLst/>
                    </a:prstGeom>
                  </pic:spPr>
                </pic:pic>
              </a:graphicData>
            </a:graphic>
          </wp:inline>
        </w:drawing>
      </w:r>
    </w:p>
    <w:p>
      <w:pPr>
        <w:pStyle w:val="Normal7498c446-f2fe-4d9d-8b55-f19fe98ce4e0"/>
        <w:spacing w:line="320" w:lineRule="auto"/>
        <w:rPr>
          <w:rFonts w:ascii="Times New Roman" w:eastAsia="宋体" w:cs="Times New Roman"/>
          <w:sz w:val="21"/>
          <w:szCs w:val="21"/>
        </w:rPr>
      </w:pP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滑块</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至少要以多大速度向前运动</w:t>
      </w:r>
      <w:r>
        <w:rPr>
          <w:rFonts w:ascii="Times New Roman" w:eastAsia="Times New Roman" w:hAnsi="Times New Roman" w:cs="Times New Roman"/>
          <w:color w:val="000000"/>
          <w:sz w:val="21"/>
          <w:shd w:val="clear" w:color="auto" w:fill="auto"/>
          <w:vertAlign w:val="baseline"/>
        </w:rPr>
        <w:t>?</w:t>
      </w:r>
    </w:p>
    <w:p>
      <w:pPr>
        <w:pStyle w:val="Normal7498c446-f2fe-4d9d-8b55-f19fe98ce4e0"/>
        <w:spacing w:line="320" w:lineRule="auto"/>
        <w:rPr>
          <w:rFonts w:ascii="Times New Roman" w:eastAsia="宋体" w:cs="Times New Roman"/>
          <w:sz w:val="21"/>
          <w:szCs w:val="21"/>
        </w:rPr>
      </w:pP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如果滑块</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恰好能过</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滑块</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与滑块</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相碰后轻质弹簧的最大弹性势能为多少</w:t>
      </w:r>
      <w:r>
        <w:rPr>
          <w:rFonts w:ascii="Times New Roman" w:eastAsia="Times New Roman" w:hAnsi="Times New Roman" w:cs="Times New Roman"/>
          <w:color w:val="000000"/>
          <w:sz w:val="21"/>
          <w:shd w:val="clear" w:color="auto" w:fill="auto"/>
          <w:vertAlign w:val="baseline"/>
        </w:rPr>
        <w:t>?</w:t>
      </w:r>
    </w:p>
    <w:p>
      <w:pPr>
        <w:pStyle w:val="Normal4af73990-7cfd-4ba7-8fb2-e9cfcea0d6f1"/>
        <w:numPr>
          <w:ilvl w:val="0"/>
          <w:numId w:val="0"/>
        </w:numPr>
        <w:spacing w:line="320" w:lineRule="auto"/>
        <w:jc w:val="left"/>
        <w:textAlignment w:val="center"/>
      </w:pPr>
      <w:r>
        <w:rPr>
          <w:rFonts w:ascii="Times New Roman" w:eastAsia="Times New Roman" w:hAnsi="Times New Roman" w:cs="Times New Roman"/>
          <w:color w:val="000000"/>
          <w:sz w:val="21"/>
          <w:shd w:val="clear" w:color="auto" w:fill="auto"/>
          <w:vertAlign w:val="baseline"/>
        </w:rPr>
        <w:t>20．</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2025</w:t>
      </w:r>
      <w:r>
        <w:rPr>
          <w:rFonts w:ascii="仿宋" w:eastAsia="仿宋" w:hAnsi="仿宋" w:cs="仿宋"/>
          <w:color w:val="000000"/>
          <w:sz w:val="21"/>
          <w:shd w:val="clear" w:color="auto" w:fill="auto"/>
          <w:vertAlign w:val="baseline"/>
        </w:rPr>
        <w:t>黑龙江牡丹江二中</w:t>
      </w:r>
      <w:r>
        <w:rPr>
          <w:rFonts w:ascii="仿宋" w:eastAsia="仿宋" w:hAnsi="仿宋" w:cs="仿宋"/>
          <w:color w:val="000000"/>
          <w:sz w:val="21"/>
          <w:shd w:val="clear" w:color="auto" w:fill="auto"/>
          <w:vertAlign w:val="baseline"/>
        </w:rPr>
        <w:t>·</w:t>
      </w:r>
      <w:r>
        <w:rPr>
          <w:rFonts w:ascii="仿宋" w:eastAsia="仿宋" w:hAnsi="仿宋" w:cs="仿宋"/>
          <w:color w:val="000000"/>
          <w:sz w:val="21"/>
          <w:shd w:val="clear" w:color="auto" w:fill="auto"/>
          <w:vertAlign w:val="baseline"/>
        </w:rPr>
        <w:t>期末</w:t>
      </w:r>
      <w:r>
        <w:rPr>
          <w:rFonts w:ascii="仿宋" w:eastAsia="仿宋" w:hAnsi="仿宋" w:cs="仿宋"/>
          <w:color w:val="000000"/>
          <w:sz w:val="21"/>
          <w:shd w:val="clear" w:color="auto" w:fill="auto"/>
          <w:vertAlign w:val="baseline"/>
        </w:rPr>
        <w:t>]</w:t>
      </w:r>
      <w:r>
        <w:rPr>
          <w:rFonts w:ascii="宋体" w:eastAsia="宋体" w:hAnsi="宋体" w:cs="宋体"/>
          <w:color w:val="000000"/>
          <w:sz w:val="21"/>
          <w:shd w:val="clear" w:color="auto" w:fill="auto"/>
          <w:vertAlign w:val="baseline"/>
        </w:rPr>
        <w:t>某固定装置如图所示</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AB</w:t>
      </w:r>
      <w:r>
        <w:rPr>
          <w:rFonts w:ascii="宋体" w:eastAsia="宋体" w:hAnsi="宋体" w:cs="宋体"/>
          <w:color w:val="000000"/>
          <w:sz w:val="21"/>
          <w:shd w:val="clear" w:color="auto" w:fill="auto"/>
          <w:vertAlign w:val="baseline"/>
        </w:rPr>
        <w:t>段是半径</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=0.2m</w:t>
      </w:r>
      <w:r>
        <w:rPr>
          <w:rFonts w:ascii="宋体" w:eastAsia="宋体" w:hAnsi="宋体" w:cs="宋体"/>
          <w:color w:val="000000"/>
          <w:sz w:val="21"/>
          <w:shd w:val="clear" w:color="auto" w:fill="auto"/>
          <w:vertAlign w:val="baseline"/>
        </w:rPr>
        <w:t>的</w:t>
      </w:r>
      <w:r>
        <w:object>
          <v:shape id="_x0000_i1072" type="#_x0000_t75" alt="试题资源网 stzy.com" style="width:9.75pt;height:24pt" o:oleicon="f" o:ole="">
            <v:imagedata r:id="rId117" o:title="eqId56d266a04f3dc7483eddbc26c5e487db"/>
          </v:shape>
          <o:OLEObject Type="Embed" ProgID="Equation.DSMT4" ShapeID="_x0000_i1072" DrawAspect="Content" ObjectID="_1816770677" r:id="rId118"/>
        </w:object>
      </w:r>
      <w:r>
        <w:rPr>
          <w:rFonts w:ascii="宋体" w:eastAsia="宋体" w:hAnsi="宋体" w:cs="宋体"/>
          <w:color w:val="000000"/>
          <w:sz w:val="21"/>
          <w:shd w:val="clear" w:color="auto" w:fill="auto"/>
          <w:vertAlign w:val="baseline"/>
        </w:rPr>
        <w:t>光滑圆弧</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BC</w:t>
      </w:r>
      <w:r>
        <w:rPr>
          <w:rFonts w:ascii="宋体" w:eastAsia="宋体" w:hAnsi="宋体" w:cs="宋体"/>
          <w:color w:val="000000"/>
          <w:sz w:val="21"/>
          <w:shd w:val="clear" w:color="auto" w:fill="auto"/>
          <w:vertAlign w:val="baseline"/>
        </w:rPr>
        <w:t>段为粗糙水平面并在</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点与圆弧平滑连接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一质量</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=0.2kg</w:t>
      </w:r>
      <w:r>
        <w:rPr>
          <w:rFonts w:ascii="宋体" w:eastAsia="宋体" w:hAnsi="宋体" w:cs="宋体"/>
          <w:color w:val="000000"/>
          <w:sz w:val="21"/>
          <w:shd w:val="clear" w:color="auto" w:fill="auto"/>
          <w:vertAlign w:val="baseline"/>
        </w:rPr>
        <w:t>的</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号物块锁定在水平固定的弹簧枪内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不计物块与枪间的摩擦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物块尺寸略小于枪的内径</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另一质量</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=1kg</w:t>
      </w:r>
      <w:r>
        <w:rPr>
          <w:rFonts w:ascii="宋体" w:eastAsia="宋体" w:hAnsi="宋体" w:cs="宋体"/>
          <w:color w:val="000000"/>
          <w:sz w:val="21"/>
          <w:shd w:val="clear" w:color="auto" w:fill="auto"/>
          <w:vertAlign w:val="baseline"/>
        </w:rPr>
        <w:t>的</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号物块静止于</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两物块形状尺寸完全相同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现解除锁定</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号物块从</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点被水平弹出后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点与</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号物块发生弹性碰撞</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碰撞时间不计</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号物块第一次被碰后恰好能滑到圆弧顶端</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两物块均可视为质点且与</w:t>
      </w:r>
      <w:r>
        <w:rPr>
          <w:rFonts w:ascii="Times New Roman" w:eastAsia="Times New Roman" w:hAnsi="Times New Roman" w:cs="Times New Roman"/>
          <w:i/>
          <w:color w:val="000000"/>
          <w:sz w:val="21"/>
          <w:shd w:val="clear" w:color="auto" w:fill="auto"/>
          <w:vertAlign w:val="baseline"/>
        </w:rPr>
        <w:t>BC</w:t>
      </w:r>
      <w:r>
        <w:rPr>
          <w:rFonts w:ascii="宋体" w:eastAsia="宋体" w:hAnsi="宋体" w:cs="宋体"/>
          <w:color w:val="000000"/>
          <w:sz w:val="21"/>
          <w:shd w:val="clear" w:color="auto" w:fill="auto"/>
          <w:vertAlign w:val="baseline"/>
        </w:rPr>
        <w:t>段间的动摩擦因数均为</w:t>
      </w:r>
      <w:r>
        <w:rPr>
          <w:rFonts w:ascii="Times New Roman" w:eastAsia="Times New Roman" w:hAnsi="Times New Roman" w:cs="Times New Roman"/>
          <w:i/>
          <w:color w:val="000000"/>
          <w:sz w:val="21"/>
          <w:shd w:val="clear" w:color="auto" w:fill="auto"/>
          <w:vertAlign w:val="baseline"/>
        </w:rPr>
        <w:t>μ</w:t>
      </w:r>
      <w:r>
        <w:rPr>
          <w:rFonts w:ascii="Times New Roman" w:eastAsia="Times New Roman" w:hAnsi="Times New Roman" w:cs="Times New Roman"/>
          <w:color w:val="000000"/>
          <w:sz w:val="21"/>
          <w:shd w:val="clear" w:color="auto" w:fill="auto"/>
          <w:vertAlign w:val="baseline"/>
        </w:rPr>
        <w:t>=0.2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重力加速度</w:t>
      </w:r>
      <w:r>
        <w:rPr>
          <w:rFonts w:ascii="Times New Roman" w:eastAsia="Times New Roman" w:hAnsi="Times New Roman" w:cs="Times New Roman"/>
          <w:i/>
          <w:color w:val="000000"/>
          <w:sz w:val="21"/>
          <w:shd w:val="clear" w:color="auto" w:fill="auto"/>
          <w:vertAlign w:val="baseline"/>
        </w:rPr>
        <w:t>g</w:t>
      </w:r>
      <w:r>
        <w:rPr>
          <w:rFonts w:ascii="宋体" w:eastAsia="宋体" w:hAnsi="宋体" w:cs="宋体"/>
          <w:color w:val="000000"/>
          <w:sz w:val="21"/>
          <w:shd w:val="clear" w:color="auto" w:fill="auto"/>
          <w:vertAlign w:val="baseline"/>
        </w:rPr>
        <w:t>取</w:t>
      </w:r>
      <w:r>
        <w:object>
          <v:shape id="_x0000_i1073" type="#_x0000_t75" alt="试题资源网 stzy.com" style="width:31.5pt;height:14.25pt" o:oleicon="f" o:ole="">
            <v:imagedata r:id="rId119" o:title="eqId9c4ee1b7d06ac4c703e4c086b425c9c5"/>
          </v:shape>
          <o:OLEObject Type="Embed" ProgID="Equation.DSMT4" ShapeID="_x0000_i1073" DrawAspect="Content" ObjectID="_1816770678" r:id="rId12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弹簧始终在弹性限度内</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不计空气阻力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w:t>
      </w:r>
      <w:r>
        <w:rPr>
          <w:rFonts w:ascii="Times New Roman" w:eastAsia="Times New Roman" w:hAnsi="Times New Roman" w:cs="Times New Roman"/>
          <w:color w:val="000000"/>
          <w:sz w:val="21"/>
          <w:shd w:val="clear" w:color="auto" w:fill="auto"/>
          <w:vertAlign w:val="baseline"/>
        </w:rPr>
        <w:t>：</w:t>
      </w:r>
    </w:p>
    <w:p>
      <w:pPr>
        <w:pStyle w:val="Normal4af73990-7cfd-4ba7-8fb2-e9cfcea0d6f1"/>
        <w:spacing w:line="320" w:lineRule="auto"/>
        <w:textAlignment w:val="center"/>
      </w:pPr>
      <w:r>
        <w:rPr>
          <w:rFonts w:eastAsia="Times New Roman"/>
          <w:noProof/>
          <w:kern w:val="0"/>
          <w:sz w:val="24"/>
          <w:szCs w:val="24"/>
        </w:rPr>
        <w:drawing>
          <wp:inline distT="0" distB="0" distL="114300" distR="114300">
            <wp:extent cx="2752725" cy="981075"/>
            <wp:effectExtent l="0" t="0" r="0" b="0"/>
            <wp:docPr id="106" name="_x0000_i3662"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_x0000_i3662"/>
                    <pic:cNvPicPr/>
                  </pic:nvPicPr>
                  <pic:blipFill>
                    <a:blip xmlns:r="http://schemas.openxmlformats.org/officeDocument/2006/relationships" r:embed="rId121"/>
                    <a:stretch>
                      <a:fillRect/>
                    </a:stretch>
                  </pic:blipFill>
                  <pic:spPr>
                    <a:xfrm>
                      <a:off x="0" y="0"/>
                      <a:ext cx="2752725" cy="981075"/>
                    </a:xfrm>
                    <a:prstGeom prst="rect">
                      <a:avLst/>
                    </a:prstGeom>
                  </pic:spPr>
                </pic:pic>
              </a:graphicData>
            </a:graphic>
          </wp:inline>
        </w:drawing>
      </w:r>
    </w:p>
    <w:p>
      <w:pPr>
        <w:pStyle w:val="Normal4af73990-7cfd-4ba7-8fb2-e9cfcea0d6f1"/>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两物块在</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点发生第一次碰撞后瞬时</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号物块的速度</w:t>
      </w:r>
      <w:r>
        <w:rPr>
          <w:rFonts w:ascii="Times New Roman" w:eastAsia="Times New Roman" w:hAnsi="Times New Roman" w:cs="Times New Roman"/>
          <w:color w:val="000000"/>
          <w:sz w:val="21"/>
          <w:shd w:val="clear" w:color="auto" w:fill="auto"/>
          <w:vertAlign w:val="baseline"/>
        </w:rPr>
        <w:t>；</w:t>
      </w:r>
    </w:p>
    <w:p>
      <w:pPr>
        <w:pStyle w:val="Normal4af73990-7cfd-4ba7-8fb2-e9cfcea0d6f1"/>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若两物块恰好不能发生第二次碰撞</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求</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号物块被锁定时弹簧枪的弹性势能</w:t>
      </w:r>
      <w:r>
        <w:rPr>
          <w:rFonts w:ascii="Times New Roman" w:eastAsia="Times New Roman" w:hAnsi="Times New Roman" w:cs="Times New Roman"/>
          <w:color w:val="000000"/>
          <w:sz w:val="21"/>
          <w:shd w:val="clear" w:color="auto" w:fill="auto"/>
          <w:vertAlign w:val="baseline"/>
        </w:rPr>
        <w:t>。</w:t>
      </w:r>
    </w:p>
    <w:p>
      <w:pPr>
        <w:pStyle w:val="subTitleStyle88c0bed5-a165-4578-84c2-e1f65a8df355"/>
        <w:spacing w:before="600" w:after="600" w:afterAutospacing="0"/>
        <w:jc w:val="center"/>
      </w:pPr>
      <w:r>
        <w:br w:type="page"/>
      </w:r>
      <w:r>
        <w:t>参考答案</w:t>
      </w:r>
    </w:p>
    <w:p>
      <w:pPr>
        <w:pStyle w:val="Normal5e253bbb-c63f-4e56-9fa7-d66e70c09d50"/>
        <w:spacing w:line="320" w:lineRule="auto"/>
        <w:jc w:val="left"/>
        <w:textAlignment w:val="center"/>
      </w:pP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p>
    <w:p>
      <w:pPr>
        <w:pStyle w:val="Normal5e253bbb-c63f-4e56-9fa7-d66e70c09d50"/>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根据动量守恒定律有</w:t>
      </w:r>
      <w:r>
        <w:object>
          <v:shape id="_x0000_i1074" type="#_x0000_t75" alt="试题资源网 stzy.com" style="width:118.5pt;height:18pt" o:oleicon="f" o:ole="">
            <v:imagedata r:id="rId122" o:title="eqId8c30074fdedfa901d63700689f3ba916"/>
          </v:shape>
          <o:OLEObject Type="Embed" ProgID="Equation.DSMT4" ShapeID="_x0000_i1074" DrawAspect="Content" ObjectID="_1816710353" r:id="rId12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爆炸时间忽略不计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若爆炸后甲速度方向向左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w:t>
      </w:r>
      <w:r>
        <w:object>
          <v:shape id="_x0000_i1075" type="#_x0000_t75" alt="试题资源网 stzy.com" style="width:9.75pt;height:15pt" o:oleicon="f" o:ole="">
            <v:imagedata r:id="rId124" o:title="eqIdf44c235d8b49207ad3f2d77dc5d6cf20"/>
          </v:shape>
          <o:OLEObject Type="Embed" ProgID="Equation.DSMT4" ShapeID="_x0000_i1075" DrawAspect="Content" ObjectID="_1816710354" r:id="rId125"/>
        </w:object>
      </w:r>
      <w:r>
        <w:rPr>
          <w:rFonts w:ascii="宋体" w:eastAsia="宋体" w:hAnsi="宋体" w:cs="宋体"/>
          <w:color w:val="000000"/>
          <w:sz w:val="21"/>
          <w:shd w:val="clear" w:color="auto" w:fill="auto"/>
          <w:vertAlign w:val="baseline"/>
        </w:rPr>
        <w:t>为负值</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则有</w:t>
      </w:r>
      <w:r>
        <w:object>
          <v:shape id="_x0000_i1076" type="#_x0000_t75" alt="试题资源网 stzy.com" style="width:50.25pt;height:15.75pt" o:oleicon="f" o:ole="">
            <v:imagedata r:id="rId126" o:title="eqId7a014208b9e5e6afb871ddcc4e7e8ce1"/>
          </v:shape>
          <o:OLEObject Type="Embed" ProgID="Equation.DSMT4" ShapeID="_x0000_i1076" DrawAspect="Content" ObjectID="_1816710355" r:id="rId12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077" type="#_x0000_t75" alt="试题资源网 stzy.com" style="width:55.5pt;height:15.75pt" o:oleicon="f" o:ole="">
            <v:imagedata r:id="rId128" o:title="eqId3cc0fbb72405c96d48c2f9cac622ecf0"/>
          </v:shape>
          <o:OLEObject Type="Embed" ProgID="Equation.DSMT4" ShapeID="_x0000_i1077" DrawAspect="Content" ObjectID="_1816710356" r:id="rId129"/>
        </w:object>
      </w:r>
      <w:r>
        <w:rPr>
          <w:rFonts w:ascii="Times New Roman" w:eastAsia="Times New Roman" w:hAnsi="Times New Roman" w:cs="Times New Roman"/>
          <w:color w:val="000000"/>
          <w:sz w:val="21"/>
          <w:shd w:val="clear" w:color="auto" w:fill="auto"/>
          <w:vertAlign w:val="baseline"/>
        </w:rPr>
        <w:t>，</w:t>
      </w:r>
      <w:r>
        <w:object>
          <v:shape id="_x0000_i1078" type="#_x0000_t75" alt="试题资源网 stzy.com" style="width:51pt;height:15.75pt" o:oleicon="f" o:ole="">
            <v:imagedata r:id="rId130" o:title="eqId1feef8a52375efeda7c72b0f5a89ea42"/>
          </v:shape>
          <o:OLEObject Type="Embed" ProgID="Equation.DSMT4" ShapeID="_x0000_i1078" DrawAspect="Content" ObjectID="_1816710357" r:id="rId13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若爆炸后甲速度方向向右</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w:t>
      </w:r>
      <w:r>
        <w:object>
          <v:shape id="_x0000_i1079" type="#_x0000_t75" alt="试题资源网 stzy.com" style="width:9.75pt;height:15pt" o:oleicon="f" o:ole="">
            <v:imagedata r:id="rId124" o:title="eqIdf44c235d8b49207ad3f2d77dc5d6cf20"/>
          </v:shape>
          <o:OLEObject Type="Embed" ProgID="Equation.DSMT4" ShapeID="_x0000_i1079" DrawAspect="Content" ObjectID="_1816710358" r:id="rId132"/>
        </w:object>
      </w:r>
      <w:r>
        <w:rPr>
          <w:rFonts w:ascii="宋体" w:eastAsia="宋体" w:hAnsi="宋体" w:cs="宋体"/>
          <w:color w:val="000000"/>
          <w:sz w:val="21"/>
          <w:shd w:val="clear" w:color="auto" w:fill="auto"/>
          <w:vertAlign w:val="baseline"/>
        </w:rPr>
        <w:t>为正值</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则有</w:t>
      </w:r>
      <w:r>
        <w:object>
          <v:shape id="_x0000_i1080" type="#_x0000_t75" alt="试题资源网 stzy.com" style="width:50.25pt;height:15.75pt" o:oleicon="f" o:ole="">
            <v:imagedata r:id="rId126" o:title="eqId7a014208b9e5e6afb871ddcc4e7e8ce1"/>
          </v:shape>
          <o:OLEObject Type="Embed" ProgID="Equation.DSMT4" ShapeID="_x0000_i1080" DrawAspect="Content" ObjectID="_1816710359" r:id="rId13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081" type="#_x0000_t75" alt="试题资源网 stzy.com" style="width:55.5pt;height:15.75pt" o:oleicon="f" o:ole="">
            <v:imagedata r:id="rId128" o:title="eqId3cc0fbb72405c96d48c2f9cac622ecf0"/>
          </v:shape>
          <o:OLEObject Type="Embed" ProgID="Equation.DSMT4" ShapeID="_x0000_i1081" DrawAspect="Content" ObjectID="_1816710360" r:id="rId134"/>
        </w:object>
      </w:r>
      <w:r>
        <w:rPr>
          <w:rFonts w:ascii="Times New Roman" w:eastAsia="Times New Roman" w:hAnsi="Times New Roman" w:cs="Times New Roman"/>
          <w:color w:val="000000"/>
          <w:sz w:val="21"/>
          <w:shd w:val="clear" w:color="auto" w:fill="auto"/>
          <w:vertAlign w:val="baseline"/>
        </w:rPr>
        <w:t>，</w:t>
      </w:r>
      <w:r>
        <w:object>
          <v:shape id="_x0000_i1082" type="#_x0000_t75" alt="试题资源网 stzy.com" style="width:51pt;height:15.75pt" o:oleicon="f" o:ole="">
            <v:imagedata r:id="rId130" o:title="eqId1feef8a52375efeda7c72b0f5a89ea42"/>
          </v:shape>
          <o:OLEObject Type="Embed" ProgID="Equation.DSMT4" ShapeID="_x0000_i1082" DrawAspect="Content" ObjectID="_1816710361" r:id="rId13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爆炸后甲速度方向向右的情景不成立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即爆炸后甲速度方向向左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速度应取</w:t>
      </w:r>
      <w:r>
        <w:object>
          <v:shape id="_x0000_i1083" type="#_x0000_t75" alt="试题资源网 stzy.com" style="width:55.5pt;height:15.75pt" o:oleicon="f" o:ole="">
            <v:imagedata r:id="rId128" o:title="eqId3cc0fbb72405c96d48c2f9cac622ecf0"/>
          </v:shape>
          <o:OLEObject Type="Embed" ProgID="Equation.DSMT4" ShapeID="_x0000_i1083" DrawAspect="Content" ObjectID="_1816710362" r:id="rId136"/>
        </w:object>
      </w:r>
      <w:r>
        <w:rPr>
          <w:rFonts w:ascii="Times New Roman" w:eastAsia="Times New Roman" w:hAnsi="Times New Roman" w:cs="Times New Roman"/>
          <w:color w:val="000000"/>
          <w:sz w:val="21"/>
          <w:shd w:val="clear" w:color="auto" w:fill="auto"/>
          <w:vertAlign w:val="baseline"/>
        </w:rPr>
        <w:t>，</w:t>
      </w:r>
      <w:r>
        <w:object>
          <v:shape id="_x0000_i1084" type="#_x0000_t75" alt="试题资源网 stzy.com" style="width:51pt;height:15.75pt" o:oleicon="f" o:ole="">
            <v:imagedata r:id="rId130" o:title="eqId1feef8a52375efeda7c72b0f5a89ea42"/>
          </v:shape>
          <o:OLEObject Type="Embed" ProgID="Equation.DSMT4" ShapeID="_x0000_i1084" DrawAspect="Content" ObjectID="_1816710363" r:id="rId13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即分离时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甲</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乙两球的速度方向相反</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甲球的速度大小为</w:t>
      </w:r>
      <w:r>
        <w:rPr>
          <w:rFonts w:ascii="Times New Roman" w:eastAsia="Times New Roman" w:hAnsi="Times New Roman" w:cs="Times New Roman"/>
          <w:color w:val="000000"/>
          <w:sz w:val="21"/>
          <w:shd w:val="clear" w:color="auto" w:fill="auto"/>
          <w:vertAlign w:val="baseline"/>
        </w:rPr>
        <w:t>0.1m/s</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方向水平向左</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结合上述可知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刚分离时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乙球的速度大小为</w:t>
      </w:r>
      <w:r>
        <w:rPr>
          <w:rFonts w:ascii="Times New Roman" w:eastAsia="Times New Roman" w:hAnsi="Times New Roman" w:cs="Times New Roman"/>
          <w:color w:val="000000"/>
          <w:sz w:val="21"/>
          <w:shd w:val="clear" w:color="auto" w:fill="auto"/>
          <w:vertAlign w:val="baseline"/>
        </w:rPr>
        <w:t>0.8m/s</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爆炸过程中释放的能量为</w:t>
      </w:r>
      <w:r>
        <w:object>
          <v:shape id="_x0000_i1085" type="#_x0000_t75" alt="试题资源网 stzy.com" style="width:162.75pt;height:27pt" o:oleicon="f" o:ole="">
            <v:imagedata r:id="rId138" o:title="eqId2901c16c70cd0b96ba530c714488b321"/>
          </v:shape>
          <o:OLEObject Type="Embed" ProgID="Equation.DSMT4" ShapeID="_x0000_i1085" DrawAspect="Content" ObjectID="_1816710364" r:id="rId13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结合上述解得</w:t>
      </w:r>
      <w:r>
        <w:object>
          <v:shape id="_x0000_i1086" type="#_x0000_t75" alt="试题资源网 stzy.com" style="width:49.5pt;height:12.75pt" o:oleicon="f" o:ole="">
            <v:imagedata r:id="rId140" o:title="eqId20ac5516a77ab071fc1026b670e23c6b"/>
          </v:shape>
          <o:OLEObject Type="Embed" ProgID="Equation.DSMT4" ShapeID="_x0000_i1086" DrawAspect="Content" ObjectID="_1816710365" r:id="rId141"/>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5e253bbb-c63f-4e56-9fa7-d66e70c09d50"/>
        <w:spacing w:line="320" w:lineRule="auto"/>
        <w:jc w:val="center"/>
        <w:textAlignment w:val="center"/>
        <w:rPr>
          <w:rFonts w:ascii="黑体" w:eastAsia="黑体" w:hAnsi="黑体" w:cs="黑体"/>
          <w:b/>
          <w:color w:val="000000"/>
          <w:sz w:val="30"/>
        </w:rPr>
      </w:pPr>
    </w:p>
    <w:p>
      <w:pPr>
        <w:pStyle w:val="Normald742d592-82f9-4f49-bd20-2d0b48e823b1"/>
        <w:spacing w:line="320" w:lineRule="auto"/>
        <w:jc w:val="left"/>
        <w:textAlignment w:val="center"/>
      </w:pP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p>
    <w:p>
      <w:pPr>
        <w:pStyle w:val="Normald742d592-82f9-4f49-bd20-2d0b48e823b1"/>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碰前</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自由下落</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根据动能定理有</w:t>
      </w:r>
      <w:r>
        <w:object>
          <v:shape id="_x0000_i1087" type="#_x0000_t75" alt="试题资源网 stzy.com" style="width:56.4pt;height:27pt" o:oleicon="f" o:ole="">
            <v:imagedata r:id="rId142" o:title="eqId6423bd1147b6905df841623c898c02e7"/>
          </v:shape>
          <o:OLEObject Type="Embed" ProgID="Equation.DSMT4" ShapeID="_x0000_i1087" DrawAspect="Content" ObjectID="_1816767541" r:id="rId14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088" type="#_x0000_t75" alt="试题资源网 stzy.com" style="width:47.4pt;height:18pt" o:oleicon="f" o:ole="">
            <v:imagedata r:id="rId144" o:title="eqIde2dfceadcd46033d69d80d4497e5fbc2"/>
          </v:shape>
          <o:OLEObject Type="Embed" ProgID="Equation.DSMT4" ShapeID="_x0000_i1088" DrawAspect="Content" ObjectID="_1816767542" r:id="rId145"/>
        </w:objec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碰后立刻一起以相同的速度</w:t>
      </w:r>
      <w:r>
        <w:object>
          <v:shape id="_x0000_i1089" type="#_x0000_t75" alt="试题资源网 stzy.com" style="width:10.8pt;height:16.8pt" o:oleicon="f" o:ole="">
            <v:imagedata r:id="rId146" o:title="eqId6f58888df91890a19a1aa7511d19703f"/>
          </v:shape>
          <o:OLEObject Type="Embed" ProgID="Equation.DSMT4" ShapeID="_x0000_i1089" DrawAspect="Content" ObjectID="_1816767543" r:id="rId147"/>
        </w:object>
      </w:r>
      <w:r>
        <w:rPr>
          <w:rFonts w:ascii="宋体" w:eastAsia="宋体" w:hAnsi="宋体" w:cs="宋体"/>
          <w:color w:val="000000"/>
          <w:sz w:val="21"/>
          <w:shd w:val="clear" w:color="auto" w:fill="auto"/>
          <w:vertAlign w:val="baseline"/>
        </w:rPr>
        <w:t>向下运动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系统所受合力向下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090" type="#_x0000_t75" alt="试题资源网 stzy.com" style="width:69.6pt;height:13.8pt" o:oleicon="f" o:ole="">
            <v:imagedata r:id="rId148" o:title="eqIde71fd31d75d8e72e097a15098b11a925"/>
          </v:shape>
          <o:OLEObject Type="Embed" ProgID="Equation.DSMT4" ShapeID="_x0000_i1090" DrawAspect="Content" ObjectID="_1816767544" r:id="rId14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由于弹簧弹力变大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碰后</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一起先向下做加速度减小的加速运动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结合上述</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当加速度减为零时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速度达到最大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此时的位置为简谐运动的平衡位置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和</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恰好不分离时</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之间弹力为</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的加速度为重力加速度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的加速度也为重力加速度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在最高点时弹簧刚好达到原长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加速度为</w:t>
      </w:r>
      <w:r>
        <w:object>
          <v:shape id="_x0000_i1091" type="#_x0000_t75" alt="试题资源网 stzy.com" style="width:9.6pt;height:10.2pt" o:oleicon="f" o:ole="">
            <v:imagedata r:id="rId15" o:title="eqId276509f01529d982ab21e479a4619268"/>
          </v:shape>
          <o:OLEObject Type="Embed" ProgID="Equation.DSMT4" ShapeID="_x0000_i1091" DrawAspect="Content" ObjectID="_1816767545" r:id="rId15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根据简谐运动的对称性可知</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一起运动过程中加速度的最大值为</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结合上述</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根据简谐运动的对称性可知</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运动到最低点时的加速度也为</w:t>
      </w:r>
      <w:r>
        <w:object>
          <v:shape id="_x0000_i1092" type="#_x0000_t75" alt="试题资源网 stzy.com" style="width:9.6pt;height:10.2pt" o:oleicon="f" o:ole="">
            <v:imagedata r:id="rId15" o:title="eqId276509f01529d982ab21e479a4619268"/>
          </v:shape>
          <o:OLEObject Type="Embed" ProgID="Equation.DSMT4" ShapeID="_x0000_i1092" DrawAspect="Content" ObjectID="_1816767546" r:id="rId15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此时根据牛顿第二定律有</w:t>
      </w:r>
      <w:r>
        <w:object>
          <v:shape id="_x0000_i1093" type="#_x0000_t75" alt="试题资源网 stzy.com" style="width:69.6pt;height:14.4pt" o:oleicon="f" o:ole="">
            <v:imagedata r:id="rId152" o:title="eqId37616cfe32df2dcb0a427a5a47da3843"/>
          </v:shape>
          <o:OLEObject Type="Embed" ProgID="Equation.DSMT4" ShapeID="_x0000_i1093" DrawAspect="Content" ObjectID="_1816767547" r:id="rId15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运动至最低点时弹簧弹力大小为</w:t>
      </w:r>
      <w:r>
        <w:object>
          <v:shape id="_x0000_i1094" type="#_x0000_t75" alt="试题资源网 stzy.com" style="width:42pt;height:14.4pt" o:oleicon="f" o:ole="">
            <v:imagedata r:id="rId154" o:title="eqIdd7fcd8c257e5a5170f1de000a9a50902"/>
          </v:shape>
          <o:OLEObject Type="Embed" ProgID="Equation.DSMT4" ShapeID="_x0000_i1094" DrawAspect="Content" ObjectID="_1816767548" r:id="rId15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碰撞过程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根据动量守恒定律有</w:t>
      </w:r>
      <w:r>
        <w:object>
          <v:shape id="_x0000_i1095" type="#_x0000_t75" alt="试题资源网 stzy.com" style="width:47.4pt;height:15.6pt" o:oleicon="f" o:ole="">
            <v:imagedata r:id="rId156" o:title="eqId4d112a3d0716c6cb0b50daf6856b7bad"/>
          </v:shape>
          <o:OLEObject Type="Embed" ProgID="Equation.DSMT4" ShapeID="_x0000_i1095" DrawAspect="Content" ObjectID="_1816767549" r:id="rId15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碰撞过程中损失的机械能为</w:t>
      </w:r>
      <w:r>
        <w:object>
          <v:shape id="_x0000_i1096" type="#_x0000_t75" alt="试题资源网 stzy.com" style="width:98.4pt;height:27.6pt" o:oleicon="f" o:ole="">
            <v:imagedata r:id="rId158" o:title="eqId7ca7dc966ba89ea376423a813fb7ed8a"/>
          </v:shape>
          <o:OLEObject Type="Embed" ProgID="Equation.DSMT4" ShapeID="_x0000_i1096" DrawAspect="Content" ObjectID="_1816767550" r:id="rId159"/>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开始处于静止时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根据平衡条件有</w:t>
      </w:r>
      <w:r>
        <w:object>
          <v:shape id="_x0000_i1097" type="#_x0000_t75" alt="试题资源网 stzy.com" style="width:39.6pt;height:13.8pt" o:oleicon="f" o:ole="">
            <v:imagedata r:id="rId160" o:title="eqIdec442c78f23641b85ab16eadcda543d1"/>
          </v:shape>
          <o:OLEObject Type="Embed" ProgID="Equation.DSMT4" ShapeID="_x0000_i1097" DrawAspect="Content" ObjectID="_1816767551" r:id="rId16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结合上述</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碰撞后至运动到最高点时弹簧恰好处于原长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该过程有</w:t>
      </w:r>
      <w:r>
        <w:object>
          <v:shape id="_x0000_i1098" type="#_x0000_t75" alt="试题资源网 stzy.com" style="width:88.8pt;height:28.8pt" o:oleicon="f" o:ole="">
            <v:imagedata r:id="rId162" o:title="eqId96beb3b3aee255153494aa8a79d98d5b"/>
          </v:shape>
          <o:OLEObject Type="Embed" ProgID="Equation.DSMT4" ShapeID="_x0000_i1098" DrawAspect="Content" ObjectID="_1816767552" r:id="rId16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099" type="#_x0000_t75" alt="试题资源网 stzy.com" style="width:57pt;height:28.8pt" o:oleicon="f" o:ole="">
            <v:imagedata r:id="rId164" o:title="eqId253bf449b69a21b95b2a877a44fba46b"/>
          </v:shape>
          <o:OLEObject Type="Embed" ProgID="Equation.DSMT4" ShapeID="_x0000_i1099" DrawAspect="Content" ObjectID="_1816767553" r:id="rId16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d742d592-82f9-4f49-bd20-2d0b48e823b1"/>
        <w:spacing w:line="320" w:lineRule="auto"/>
        <w:jc w:val="center"/>
        <w:textAlignment w:val="center"/>
        <w:rPr>
          <w:rFonts w:ascii="黑体" w:eastAsia="黑体" w:hAnsi="黑体" w:cs="黑体" w:hint="eastAsia"/>
          <w:b/>
          <w:color w:val="000000"/>
          <w:sz w:val="30"/>
        </w:rPr>
      </w:pPr>
    </w:p>
    <w:p>
      <w:pPr>
        <w:pStyle w:val="Normalf477f60a-cbb7-4ff2-a621-5ced575ddf32"/>
        <w:spacing w:line="320" w:lineRule="auto"/>
        <w:jc w:val="left"/>
        <w:textAlignment w:val="center"/>
      </w:pP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p>
    <w:p>
      <w:pPr>
        <w:pStyle w:val="Normalf477f60a-cbb7-4ff2-a621-5ced575ddf32"/>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物块稳定时的速度大小为</w:t>
      </w:r>
      <w:r>
        <w:object>
          <v:shape id="_x0000_i1100" type="#_x0000_t75" alt="试题资源网 stzy.com" style="width:9.6pt;height:14.4pt" o:oleicon="f" o:ole="">
            <v:imagedata r:id="rId166" o:title="eqId2b8eb8b7e76222aa22b1e556931afe4d"/>
          </v:shape>
          <o:OLEObject Type="Embed" ProgID="Equation.DSMT4" ShapeID="_x0000_i1100" DrawAspect="Content" ObjectID="_1815934098" r:id="rId16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根据动量守恒</w:t>
      </w:r>
      <w:r>
        <w:rPr>
          <w:rFonts w:ascii="宋体" w:eastAsia="宋体" w:hAnsi="宋体" w:cs="宋体"/>
          <w:color w:val="000000"/>
          <w:sz w:val="21"/>
          <w:shd w:val="clear" w:color="auto" w:fill="auto"/>
          <w:vertAlign w:val="baseline"/>
        </w:rPr>
        <w:t>定律</w:t>
      </w:r>
      <w:r>
        <w:rPr>
          <w:rFonts w:ascii="宋体" w:eastAsia="宋体" w:hAnsi="宋体" w:cs="宋体"/>
          <w:color w:val="000000"/>
          <w:sz w:val="21"/>
          <w:shd w:val="clear" w:color="auto" w:fill="auto"/>
          <w:vertAlign w:val="baseline"/>
        </w:rPr>
        <w:t>有</w:t>
      </w:r>
      <w:r>
        <w:object>
          <v:shape id="_x0000_i1101" type="#_x0000_t75" alt="试题资源网 stzy.com" style="width:84.6pt;height:18pt" o:oleicon="f" o:ole="">
            <v:imagedata r:id="rId168" o:title="eqIddf95a13af6ae1a21a3660bd90d1eb5f4"/>
          </v:shape>
          <o:OLEObject Type="Embed" ProgID="Equation.DSMT4" ShapeID="_x0000_i1101" DrawAspect="Content" ObjectID="_1815934099" r:id="rId16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102" type="#_x0000_t75" alt="试题资源网 stzy.com" style="width:65.4pt;height:30.6pt" o:oleicon="f" o:ole="">
            <v:imagedata r:id="rId170" o:title="eqIda550aeccf003ac6edf3ebb0342927046"/>
          </v:shape>
          <o:OLEObject Type="Embed" ProgID="Equation.DSMT4" ShapeID="_x0000_i1102" DrawAspect="Content" ObjectID="_1815934100" r:id="rId171"/>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设打入第</w:t>
      </w:r>
      <w:r>
        <w:rPr>
          <w:rFonts w:ascii="Times New Roman" w:eastAsia="Times New Roman" w:hAnsi="Times New Roman" w:cs="Times New Roman"/>
          <w:color w:val="000000"/>
          <w:sz w:val="21"/>
          <w:shd w:val="clear" w:color="auto" w:fill="auto"/>
          <w:vertAlign w:val="baseline"/>
        </w:rPr>
        <w:t>4</w:t>
      </w:r>
      <w:r>
        <w:rPr>
          <w:rFonts w:ascii="宋体" w:eastAsia="宋体" w:hAnsi="宋体" w:cs="宋体"/>
          <w:color w:val="000000"/>
          <w:sz w:val="21"/>
          <w:shd w:val="clear" w:color="auto" w:fill="auto"/>
          <w:vertAlign w:val="baseline"/>
        </w:rPr>
        <w:t>颗子弹后木块速度为</w:t>
      </w:r>
      <w:r>
        <w:object>
          <v:shape id="_x0000_i1103" type="#_x0000_t75" alt="试题资源网 stzy.com" style="width:11.4pt;height:16.8pt" o:oleicon="f" o:ole="">
            <v:imagedata r:id="rId172" o:title="eqId602d1b2e4f1ba4784c0030ad379dc914"/>
          </v:shape>
          <o:OLEObject Type="Embed" ProgID="Equation.DSMT4" ShapeID="_x0000_i1103" DrawAspect="Content" ObjectID="_1815934101" r:id="rId17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根据动量守恒</w:t>
      </w:r>
      <w:r>
        <w:rPr>
          <w:rFonts w:ascii="宋体" w:eastAsia="宋体" w:hAnsi="宋体" w:cs="宋体"/>
          <w:color w:val="000000"/>
          <w:sz w:val="21"/>
          <w:shd w:val="clear" w:color="auto" w:fill="auto"/>
          <w:vertAlign w:val="baseline"/>
        </w:rPr>
        <w:t>定律</w:t>
      </w:r>
      <w:r>
        <w:rPr>
          <w:rFonts w:ascii="宋体" w:eastAsia="宋体" w:hAnsi="宋体" w:cs="宋体"/>
          <w:color w:val="000000"/>
          <w:sz w:val="21"/>
          <w:shd w:val="clear" w:color="auto" w:fill="auto"/>
          <w:vertAlign w:val="baseline"/>
        </w:rPr>
        <w:t>有</w:t>
      </w:r>
      <w:r>
        <w:object>
          <v:shape id="_x0000_i1104" type="#_x0000_t75" alt="试题资源网 stzy.com" style="width:86.4pt;height:18pt" o:oleicon="f" o:ole="">
            <v:imagedata r:id="rId174" o:title="eqId2c6f46b27edd3000454371daca05da70"/>
          </v:shape>
          <o:OLEObject Type="Embed" ProgID="Equation.DSMT4" ShapeID="_x0000_i1104" DrawAspect="Content" ObjectID="_1815934102" r:id="rId17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105" type="#_x0000_t75" alt="试题资源网 stzy.com" style="width:66pt;height:30.6pt" o:oleicon="f" o:ole="">
            <v:imagedata r:id="rId176" o:title="eqIdc94f0a0076a1d68a38eaad0089287832"/>
          </v:shape>
          <o:OLEObject Type="Embed" ProgID="Equation.DSMT4" ShapeID="_x0000_i1105" DrawAspect="Content" ObjectID="_1815934103" r:id="rId17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根据动量定理可知第</w:t>
      </w:r>
      <w:r>
        <w:rPr>
          <w:rFonts w:ascii="Times New Roman" w:eastAsia="Times New Roman" w:hAnsi="Times New Roman" w:cs="Times New Roman"/>
          <w:color w:val="000000"/>
          <w:sz w:val="21"/>
          <w:shd w:val="clear" w:color="auto" w:fill="auto"/>
          <w:vertAlign w:val="baseline"/>
        </w:rPr>
        <w:t>5</w:t>
      </w:r>
      <w:r>
        <w:rPr>
          <w:rFonts w:ascii="宋体" w:eastAsia="宋体" w:hAnsi="宋体" w:cs="宋体"/>
          <w:color w:val="000000"/>
          <w:sz w:val="21"/>
          <w:shd w:val="clear" w:color="auto" w:fill="auto"/>
          <w:vertAlign w:val="baseline"/>
        </w:rPr>
        <w:t>颗子弹对物块的冲量大小为</w:t>
      </w:r>
      <w:r>
        <w:object>
          <v:shape id="_x0000_i1106" type="#_x0000_t75" alt="试题资源网 stzy.com" style="width:62.4pt;height:15.6pt" o:oleicon="f" o:ole="">
            <v:imagedata r:id="rId178" o:title="eqIdef7979e8abf6f097bdbd56781ae4f663"/>
          </v:shape>
          <o:OLEObject Type="Embed" ProgID="Equation.DSMT4" ShapeID="_x0000_i1106" DrawAspect="Content" ObjectID="_1815934104" r:id="rId17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联立解得</w:t>
      </w:r>
      <w:r>
        <w:object>
          <v:shape id="_x0000_i1107" type="#_x0000_t75" alt="试题资源网 stzy.com" style="width:113.4pt;height:30.6pt" o:oleicon="f" o:ole="">
            <v:imagedata r:id="rId180" o:title="eqIdea43551e8c40b25df7d5507edbed37e8"/>
          </v:shape>
          <o:OLEObject Type="Embed" ProgID="Equation.DSMT4" ShapeID="_x0000_i1107" DrawAspect="Content" ObjectID="_1815934105" r:id="rId181"/>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w:t>
      </w:r>
      <w:r>
        <w:rPr>
          <w:rFonts w:ascii="Times New Roman" w:eastAsia="Times New Roman" w:hAnsi="Times New Roman" w:cs="Times New Roman"/>
          <w:color w:val="000000"/>
          <w:sz w:val="21"/>
          <w:shd w:val="clear" w:color="auto" w:fill="auto"/>
          <w:vertAlign w:val="baseline"/>
        </w:rPr>
        <w:t>AB</w:t>
      </w:r>
      <w:r>
        <w:rPr>
          <w:rFonts w:ascii="宋体" w:eastAsia="宋体" w:hAnsi="宋体" w:cs="宋体"/>
          <w:color w:val="000000"/>
          <w:sz w:val="21"/>
          <w:shd w:val="clear" w:color="auto" w:fill="auto"/>
          <w:vertAlign w:val="baseline"/>
        </w:rPr>
        <w:t>选项可知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随着子弹的打入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物块速度越来越大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子弹与物块的相对速度越来越小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可知子弹打入物块后与物块的相对路程越来越小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w:t>
      </w:r>
      <w:r>
        <w:object>
          <v:shape id="_x0000_i1108" type="#_x0000_t75" alt="试题资源网 stzy.com" style="width:30.6pt;height:14.4pt" o:oleicon="f" o:ole="">
            <v:imagedata r:id="rId182" o:title="eqId99073909b4b082ff96855597b2886a0e"/>
          </v:shape>
          <o:OLEObject Type="Embed" ProgID="Equation.DSMT4" ShapeID="_x0000_i1108" DrawAspect="Content" ObjectID="_1815934106" r:id="rId18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可知产生的热量越来越少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根据功能关系可知损失的机械能越来越小</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f477f60a-cbb7-4ff2-a621-5ced575ddf32"/>
        <w:spacing w:line="320" w:lineRule="auto"/>
        <w:jc w:val="center"/>
        <w:textAlignment w:val="center"/>
        <w:rPr>
          <w:rFonts w:ascii="黑体" w:eastAsia="黑体" w:hAnsi="黑体" w:cs="黑体" w:hint="eastAsia"/>
          <w:b/>
          <w:color w:val="000000"/>
          <w:sz w:val="30"/>
        </w:rPr>
      </w:pPr>
    </w:p>
    <w:p>
      <w:pPr>
        <w:pStyle w:val="Normalf477f60a-cbb7-4ff2-a621-5ced575ddf32"/>
        <w:spacing w:line="320" w:lineRule="auto"/>
        <w:ind w:left="300"/>
        <w:jc w:val="left"/>
        <w:textAlignment w:val="center"/>
      </w:pPr>
    </w:p>
    <w:p>
      <w:pPr>
        <w:pStyle w:val="Normalbe8f5244-4e95-4b14-a803-18d4c409a08b"/>
        <w:spacing w:line="320" w:lineRule="auto"/>
        <w:jc w:val="left"/>
        <w:textAlignment w:val="center"/>
      </w:pPr>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p>
    <w:p>
      <w:pPr>
        <w:pStyle w:val="Normalbe8f5244-4e95-4b14-a803-18d4c409a08b"/>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取栅栏中相邻两根小细杆</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板心</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从位于杆</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的正上方到位于杆</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的正上方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圆板绕杆定轴转动惯量为</w:t>
      </w:r>
      <w:r>
        <w:object>
          <v:shape id="_x0000_i1109" type="#_x0000_t75" alt="试题资源网 stzy.com" style="width:96pt;height:27pt" o:oleicon="f" o:ole="">
            <v:imagedata r:id="rId184" o:title="eqId653294b9fda39e2e1eb12b9027eeb6ca"/>
          </v:shape>
          <o:OLEObject Type="Embed" ProgID="Equation.DSMT4" ShapeID="_x0000_i1109" DrawAspect="Content" ObjectID="_1775074465" r:id="rId185"/>
        </w:objec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位于</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正上方时圆板动能为</w:t>
      </w:r>
      <w:r>
        <w:object>
          <v:shape id="_x0000_i1110" type="#_x0000_t75" alt="试题资源网 stzy.com" style="width:102.75pt;height:32.25pt" o:oleicon="f" o:ole="">
            <v:imagedata r:id="rId186" o:title="eqId67a881527990180eff21179f6d446945"/>
          </v:shape>
          <o:OLEObject Type="Embed" ProgID="Equation.DSMT4" ShapeID="_x0000_i1110" DrawAspect="Content" ObjectID="_1775074466" r:id="rId187"/>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到达</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杆连线中点正上方前瞬间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速度为</w:t>
      </w:r>
      <w:r>
        <w:object>
          <v:shape id="_x0000_i1111" type="#_x0000_t75" alt="试题资源网 stzy.com" style="width:10.5pt;height:12.75pt" o:oleicon="f" o:ole="">
            <v:imagedata r:id="rId188" o:title="eqId8eb8260ab5b58df4a4a7ed7f457e5b77"/>
          </v:shape>
          <o:OLEObject Type="Embed" ProgID="Equation.DSMT4" ShapeID="_x0000_i1111" DrawAspect="Content" ObjectID="_1775074467" r:id="rId18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动能为</w:t>
      </w:r>
      <w:r>
        <w:object>
          <v:shape id="_x0000_i1112" type="#_x0000_t75" alt="试题资源网 stzy.com" style="width:155.25pt;height:30pt" o:oleicon="f" o:ole="">
            <v:imagedata r:id="rId190" o:title="eqId9f7f34fafca8e6e3083f5e5b8337c4b7"/>
          </v:shape>
          <o:OLEObject Type="Embed" ProgID="Equation.DSMT4" ShapeID="_x0000_i1112" DrawAspect="Content" ObjectID="_1775074468" r:id="rId19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将圆板与</w:t>
      </w:r>
      <w:r>
        <w:object>
          <v:shape id="_x0000_i1113" type="#_x0000_t75" alt="试题资源网 stzy.com" style="width:9.75pt;height:10.5pt" o:oleicon="f" o:ole="">
            <v:imagedata r:id="rId192" o:title="eqId7f9e8449aad35c5d840a3395ea86df6d"/>
          </v:shape>
          <o:OLEObject Type="Embed" ProgID="Equation.DSMT4" ShapeID="_x0000_i1113" DrawAspect="Content" ObjectID="_1775074469" r:id="rId193"/>
        </w:object>
      </w:r>
      <w:r>
        <w:rPr>
          <w:rFonts w:ascii="宋体" w:eastAsia="宋体" w:hAnsi="宋体" w:cs="宋体"/>
          <w:color w:val="000000"/>
          <w:sz w:val="21"/>
          <w:shd w:val="clear" w:color="auto" w:fill="auto"/>
          <w:vertAlign w:val="baseline"/>
        </w:rPr>
        <w:t>杆完全非弹性碰撞后瞬间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绕</w:t>
      </w:r>
      <w:r>
        <w:object>
          <v:shape id="_x0000_i1114" type="#_x0000_t75" alt="试题资源网 stzy.com" style="width:9.75pt;height:10.5pt" o:oleicon="f" o:ole="">
            <v:imagedata r:id="rId192" o:title="eqId7f9e8449aad35c5d840a3395ea86df6d"/>
          </v:shape>
          <o:OLEObject Type="Embed" ProgID="Equation.DSMT4" ShapeID="_x0000_i1114" DrawAspect="Content" ObjectID="_1775074470" r:id="rId194"/>
        </w:object>
      </w:r>
      <w:r>
        <w:rPr>
          <w:rFonts w:ascii="宋体" w:eastAsia="宋体" w:hAnsi="宋体" w:cs="宋体"/>
          <w:color w:val="000000"/>
          <w:sz w:val="21"/>
          <w:shd w:val="clear" w:color="auto" w:fill="auto"/>
          <w:vertAlign w:val="baseline"/>
        </w:rPr>
        <w:t>杆的转动角速度记为</w:t>
      </w:r>
      <w:r>
        <w:object>
          <v:shape id="_x0000_i1115" type="#_x0000_t75" alt="试题资源网 stzy.com" style="width:14.25pt;height:15.75pt" o:oleicon="f" o:ole="">
            <v:imagedata r:id="rId195" o:title="eqId3d5db01031c9427d8cfa93fb76f6b7c9"/>
          </v:shape>
          <o:OLEObject Type="Embed" ProgID="Equation.DSMT4" ShapeID="_x0000_i1115" DrawAspect="Content" ObjectID="_1775074471" r:id="rId19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据角动量守恒</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w:r>
        <w:object>
          <v:shape id="_x0000_i1116" type="#_x0000_t75" alt="试题资源网 stzy.com" style="width:75.75pt;height:15pt" o:oleicon="f" o:ole="">
            <v:imagedata r:id="rId197" o:title="eqId19aa584fd7d25e16c8a3060f114b483c"/>
          </v:shape>
          <o:OLEObject Type="Embed" ProgID="Equation.DSMT4" ShapeID="_x0000_i1116" DrawAspect="Content" ObjectID="_1775074472" r:id="rId198"/>
        </w:object>
      </w:r>
      <w:r>
        <w:rPr>
          <w:rFonts w:ascii="Times New Roman" w:eastAsia="Times New Roman" w:hAnsi="Times New Roman" w:cs="Times New Roman"/>
          <w:color w:val="000000"/>
          <w:sz w:val="21"/>
          <w:shd w:val="clear" w:color="auto" w:fill="auto"/>
          <w:vertAlign w:val="baseline"/>
        </w:rPr>
        <w:t>，</w:t>
      </w:r>
      <w:r>
        <w:object>
          <v:shape id="_x0000_i1117" type="#_x0000_t75" alt="试题资源网 stzy.com" style="width:31.5pt;height:24.75pt" o:oleicon="f" o:ole="">
            <v:imagedata r:id="rId199" o:title="eqId28d0f6dce063bb3f78b3365307e01f19"/>
          </v:shape>
          <o:OLEObject Type="Embed" ProgID="Equation.DSMT4" ShapeID="_x0000_i1117" DrawAspect="Content" ObjectID="_1775074473" r:id="rId200"/>
        </w:object>
      </w:r>
      <w:r>
        <w:rPr>
          <w:rFonts w:ascii="Times New Roman" w:eastAsia="Times New Roman" w:hAnsi="Times New Roman" w:cs="Times New Roman"/>
          <w:color w:val="000000"/>
          <w:sz w:val="21"/>
          <w:shd w:val="clear" w:color="auto" w:fill="auto"/>
          <w:vertAlign w:val="baseline"/>
        </w:rPr>
        <w:t>，</w:t>
      </w:r>
      <w:r>
        <w:object>
          <v:shape id="_x0000_i1118" type="#_x0000_t75" alt="试题资源网 stzy.com" style="width:46.5pt;height:15pt" o:oleicon="f" o:ole="">
            <v:imagedata r:id="rId201" o:title="eqIdd9651715d749e642840253455063ec36"/>
          </v:shape>
          <o:OLEObject Type="Embed" ProgID="Equation.DSMT4" ShapeID="_x0000_i1118" DrawAspect="Content" ObjectID="_1775074474" r:id="rId20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可得</w:t>
      </w:r>
      <w:r>
        <w:object>
          <v:shape id="_x0000_i1119" type="#_x0000_t75" alt="试题资源网 stzy.com" style="width:303.6pt;height:30pt" o:oleicon="f" o:ole="">
            <v:imagedata r:id="rId203" o:title="eqIdd8b43eb06a10eeb267db6a6108a78c8c"/>
          </v:shape>
          <o:OLEObject Type="Embed" ProgID="Equation.DSMT4" ShapeID="_x0000_i1119" DrawAspect="Content" ObjectID="_1775074475" r:id="rId20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则有</w:t>
      </w:r>
      <w:r>
        <w:object>
          <v:shape id="_x0000_i1120" type="#_x0000_t75" alt="试题资源网 stzy.com" style="width:93.75pt;height:29.25pt" o:oleicon="f" o:ole="">
            <v:imagedata r:id="rId205" o:title="eqIdc12392e4a9fe2bdb5a38c488a02b88b2"/>
          </v:shape>
          <o:OLEObject Type="Embed" ProgID="Equation.DSMT4" ShapeID="_x0000_i1120" DrawAspect="Content" ObjectID="_1775074476" r:id="rId20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此时圆盘动能为</w:t>
      </w:r>
      <w:r>
        <w:object>
          <v:shape id="_x0000_i1121" type="#_x0000_t75" alt="试题资源网 stzy.com" style="width:120.75pt;height:29.25pt" o:oleicon="f" o:ole="">
            <v:imagedata r:id="rId207" o:title="eqIdc2a5434c347d1f048b135ef7350439eb"/>
          </v:shape>
          <o:OLEObject Type="Embed" ProgID="Equation.DSMT4" ShapeID="_x0000_i1121" DrawAspect="Content" ObjectID="_1775074477" r:id="rId208"/>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转动</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杆正上方时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速度又增为</w:t>
      </w:r>
      <w:r>
        <w:object>
          <v:shape id="_x0000_i1122" type="#_x0000_t75" alt="试题资源网 stzy.com" style="width:8.25pt;height:9.75pt" o:oleicon="f" o:ole="">
            <v:imagedata r:id="rId209" o:title="eqIdbc13a607ac0c7f76d252d7cb1bb040fd"/>
          </v:shape>
          <o:OLEObject Type="Embed" ProgID="Equation.DSMT4" ShapeID="_x0000_i1122" DrawAspect="Content" ObjectID="_1775074478" r:id="rId21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由机械能定理得</w:t>
      </w:r>
      <w:r>
        <w:object>
          <v:shape id="_x0000_i1123" type="#_x0000_t75" alt="试题资源网 stzy.com" style="width:151.5pt;height:27.75pt" o:oleicon="f" o:ole="">
            <v:imagedata r:id="rId211" o:title="eqIde9c4d6a832a9a7da8435d6ca8c618fc9"/>
          </v:shape>
          <o:OLEObject Type="Embed" ProgID="Equation.DSMT4" ShapeID="_x0000_i1123" DrawAspect="Content" ObjectID="_1775074479" r:id="rId21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联立以上各式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消去</w:t>
      </w:r>
      <w:r>
        <w:object>
          <v:shape id="_x0000_i1124" type="#_x0000_t75" alt="试题资源网 stzy.com" style="width:30pt;height:27pt" o:oleicon="f" o:ole="">
            <v:imagedata r:id="rId213" o:title="eqIde303f66bf5e8cedb336f34af46962ede"/>
          </v:shape>
          <o:OLEObject Type="Embed" ProgID="Equation.DSMT4" ShapeID="_x0000_i1124" DrawAspect="Content" ObjectID="_1775074480" r:id="rId21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可得</w:t>
      </w:r>
      <w:r>
        <w:object>
          <v:shape id="_x0000_i1125" type="#_x0000_t75" alt="试题资源网 stzy.com" style="width:462.88pt;height:33pt" o:oleicon="f" o:ole="">
            <v:imagedata r:id="rId215" o:title="eqIdb7768a63c030d5cb48005da3ebf1630c"/>
          </v:shape>
          <o:OLEObject Type="Embed" ProgID="Equation.DSMT4" ShapeID="_x0000_i1125" DrawAspect="Content" ObjectID="_1775074481" r:id="rId216"/>
        </w:object>
      </w:r>
      <w:r>
        <w:rPr>
          <w:rFonts w:ascii="宋体" w:eastAsia="宋体" w:hAnsi="宋体" w:cs="宋体"/>
          <w:color w:val="000000"/>
          <w:sz w:val="21"/>
          <w:shd w:val="clear" w:color="auto" w:fill="auto"/>
          <w:vertAlign w:val="baseline"/>
        </w:rPr>
        <w:t>取近似</w:t>
      </w:r>
      <w:r>
        <w:object>
          <v:shape id="_x0000_i1126" type="#_x0000_t75" alt="试题资源网 stzy.com" style="width:160.5pt;height:32.25pt" o:oleicon="f" o:ole="">
            <v:imagedata r:id="rId217" o:title="eqId8d63b0189d26df8a63babd59c554f940"/>
          </v:shape>
          <o:OLEObject Type="Embed" ProgID="Equation.DSMT4" ShapeID="_x0000_i1126" DrawAspect="Content" ObjectID="_1775074482" r:id="rId21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又有</w:t>
      </w:r>
      <w:r>
        <w:object>
          <v:shape id="_x0000_i1127" type="#_x0000_t75" alt="试题资源网 stzy.com" style="width:66pt;height:27pt" o:oleicon="f" o:ole="">
            <v:imagedata r:id="rId219" o:title="eqId5c34709c4976759287571cd26ba8057e"/>
          </v:shape>
          <o:OLEObject Type="Embed" ProgID="Equation.DSMT4" ShapeID="_x0000_i1127" DrawAspect="Content" ObjectID="_1775074483" r:id="rId220"/>
        </w:object>
      </w:r>
      <w:r>
        <w:rPr>
          <w:rFonts w:ascii="Times New Roman" w:eastAsia="Times New Roman" w:hAnsi="Times New Roman" w:cs="Times New Roman"/>
          <w:color w:val="000000"/>
          <w:sz w:val="21"/>
          <w:shd w:val="clear" w:color="auto" w:fill="auto"/>
          <w:vertAlign w:val="baseline"/>
        </w:rPr>
        <w:t>，</w:t>
      </w:r>
      <w:r>
        <w:object>
          <v:shape id="_x0000_i1128" type="#_x0000_t75" alt="试题资源网 stzy.com" style="width:26.25pt;height:27pt" o:oleicon="f" o:ole="">
            <v:imagedata r:id="rId221" o:title="eqId72fca463313f4f4e72619103448daef9"/>
          </v:shape>
          <o:OLEObject Type="Embed" ProgID="Equation.DSMT4" ShapeID="_x0000_i1128" DrawAspect="Content" ObjectID="_1775074484" r:id="rId222"/>
        </w:object>
      </w:r>
      <w:r>
        <w:rPr>
          <w:rFonts w:ascii="宋体" w:eastAsia="宋体" w:hAnsi="宋体" w:cs="宋体"/>
          <w:color w:val="000000"/>
          <w:sz w:val="21"/>
          <w:shd w:val="clear" w:color="auto" w:fill="auto"/>
          <w:vertAlign w:val="baseline"/>
        </w:rPr>
        <w:t>代入上式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并忽略高阶小量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得</w:t>
      </w:r>
      <w:r>
        <w:object>
          <v:shape id="_x0000_i1129" type="#_x0000_t75" alt="试题资源网 stzy.com" style="width:57.75pt;height:27pt" o:oleicon="f" o:ole="">
            <v:imagedata r:id="rId223" o:title="eqId4ceeb41ad432e1123507769dc818d7f1"/>
          </v:shape>
          <o:OLEObject Type="Embed" ProgID="Equation.DSMT4" ShapeID="_x0000_i1129" DrawAspect="Content" ObjectID="_1775074485" r:id="rId224"/>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BCD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be8f5244-4e95-4b14-a803-18d4c409a08b"/>
        <w:spacing w:line="320" w:lineRule="auto"/>
        <w:jc w:val="left"/>
        <w:textAlignment w:val="center"/>
        <w:rPr>
          <w:rFonts w:ascii="黑体" w:eastAsia="黑体" w:hAnsi="黑体" w:cs="黑体"/>
          <w:b/>
          <w:sz w:val="30"/>
        </w:rPr>
      </w:pPr>
    </w:p>
    <w:p>
      <w:pPr>
        <w:pStyle w:val="Normalbe8f5244-4e95-4b14-a803-18d4c409a08b"/>
        <w:spacing w:line="320" w:lineRule="auto"/>
        <w:jc w:val="left"/>
        <w:textAlignment w:val="center"/>
      </w:pPr>
      <w:r>
        <w:rPr>
          <w:rFonts w:ascii="Times New Roman" w:eastAsia="Times New Roman" w:hAnsi="Times New Roman" w:cs="Times New Roman"/>
          <w:color w:val="000000"/>
          <w:sz w:val="21"/>
          <w:shd w:val="clear" w:color="auto" w:fill="auto"/>
          <w:vertAlign w:val="baseline"/>
        </w:rPr>
        <w:t>5．</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p>
    <w:p>
      <w:pPr>
        <w:pStyle w:val="Normalbe8f5244-4e95-4b14-a803-18d4c409a08b"/>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取砂石堆顶部上方极短时间</w:t>
      </w:r>
      <w:r>
        <w:rPr>
          <w:rFonts w:ascii="Times New Roman" w:eastAsia="Times New Roman" w:hAnsi="Times New Roman" w:cs="Times New Roman"/>
          <w:color w:val="000000"/>
          <w:sz w:val="21"/>
          <w:shd w:val="clear" w:color="auto" w:fill="auto"/>
          <w:vertAlign w:val="baseline"/>
        </w:rPr>
        <w:t>Δ</w:t>
      </w:r>
      <w:r>
        <w:rPr>
          <w:rFonts w:ascii="Times New Roman" w:eastAsia="Times New Roman" w:hAnsi="Times New Roman" w:cs="Times New Roman"/>
          <w:i/>
          <w:color w:val="000000"/>
          <w:sz w:val="21"/>
          <w:shd w:val="clear" w:color="auto" w:fill="auto"/>
          <w:vertAlign w:val="baseline"/>
        </w:rPr>
        <w:t>t</w:t>
      </w:r>
      <w:r>
        <w:rPr>
          <w:rFonts w:ascii="宋体" w:eastAsia="宋体" w:hAnsi="宋体" w:cs="宋体"/>
          <w:color w:val="000000"/>
          <w:sz w:val="21"/>
          <w:shd w:val="clear" w:color="auto" w:fill="auto"/>
          <w:vertAlign w:val="baseline"/>
        </w:rPr>
        <w:t>内的砂石柱为研究对象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根据自由落体运动规律</w:t>
      </w:r>
    </w:p>
    <w:p>
      <w:pPr>
        <w:pStyle w:val="Normalbe8f5244-4e95-4b14-a803-18d4c409a08b"/>
        <w:spacing w:line="320" w:lineRule="auto"/>
        <w:jc w:val="center"/>
        <w:textAlignment w:val="center"/>
      </w:pPr>
      <w:r>
        <w:object>
          <v:shape id="_x0000_i2328" o:spid="_x0000_i1130" type="#_x0000_t75" alt="试题资源网 stzy.com" style="width:42pt;height:15.75pt" o:oleicon="f" o:ole="">
            <v:imagedata r:id="rId225" o:title=""/>
            <o:lock v:ext="edit" aspectratio="t"/>
          </v:shape>
          <o:OLEObject Type="Embed" ProgID="Equation.DSMT4" ShapeID="_x0000_i2328" DrawAspect="Content" ObjectID="_46229614" r:id="rId226"/>
        </w:object>
      </w:r>
    </w:p>
    <w:p>
      <w:pPr>
        <w:pStyle w:val="Normalbe8f5244-4e95-4b14-a803-18d4c409a08b"/>
        <w:spacing w:line="320" w:lineRule="auto"/>
        <w:jc w:val="left"/>
        <w:textAlignment w:val="center"/>
      </w:pPr>
      <w:r>
        <w:rPr>
          <w:rFonts w:ascii="宋体" w:eastAsia="宋体" w:hAnsi="宋体" w:cs="宋体"/>
          <w:color w:val="000000"/>
          <w:sz w:val="21"/>
          <w:shd w:val="clear" w:color="auto" w:fill="auto"/>
          <w:vertAlign w:val="baseline"/>
        </w:rPr>
        <w:t>可得落到砂石堆顶部的速度为</w:t>
      </w:r>
    </w:p>
    <w:p>
      <w:pPr>
        <w:pStyle w:val="Normalbe8f5244-4e95-4b14-a803-18d4c409a08b"/>
        <w:spacing w:line="320" w:lineRule="auto"/>
        <w:jc w:val="center"/>
        <w:textAlignment w:val="center"/>
      </w:pPr>
      <w:r>
        <w:object>
          <v:shape id="_x0000_i2330" o:spid="_x0000_i1131" type="#_x0000_t75" alt="试题资源网 stzy.com" style="width:46.5pt;height:18pt" o:oleicon="f" o:ole="">
            <v:imagedata r:id="rId227" o:title=""/>
            <o:lock v:ext="edit" aspectratio="t"/>
          </v:shape>
          <o:OLEObject Type="Embed" ProgID="Equation.DSMT4" ShapeID="_x0000_i2330" DrawAspect="Content" ObjectID="_537268380" r:id="rId228"/>
        </w:object>
      </w:r>
    </w:p>
    <w:p>
      <w:pPr>
        <w:pStyle w:val="Normalbe8f5244-4e95-4b14-a803-18d4c409a08b"/>
        <w:spacing w:line="320" w:lineRule="auto"/>
        <w:jc w:val="left"/>
        <w:textAlignment w:val="center"/>
      </w:pPr>
      <w:r>
        <w:rPr>
          <w:rFonts w:ascii="宋体" w:eastAsia="宋体" w:hAnsi="宋体" w:cs="宋体"/>
          <w:color w:val="000000"/>
          <w:sz w:val="21"/>
          <w:shd w:val="clear" w:color="auto" w:fill="auto"/>
          <w:vertAlign w:val="baseline"/>
        </w:rPr>
        <w:t>落在砂石堆顶部后极短时间</w:t>
      </w:r>
      <w:r>
        <w:rPr>
          <w:rFonts w:ascii="Times New Roman" w:eastAsia="Times New Roman" w:hAnsi="Times New Roman" w:cs="Times New Roman"/>
          <w:color w:val="000000"/>
          <w:sz w:val="21"/>
          <w:shd w:val="clear" w:color="auto" w:fill="auto"/>
          <w:vertAlign w:val="baseline"/>
        </w:rPr>
        <w:t>Δ</w:t>
      </w:r>
      <w:r>
        <w:rPr>
          <w:rFonts w:ascii="Times New Roman" w:eastAsia="Times New Roman" w:hAnsi="Times New Roman" w:cs="Times New Roman"/>
          <w:i/>
          <w:color w:val="000000"/>
          <w:sz w:val="21"/>
          <w:shd w:val="clear" w:color="auto" w:fill="auto"/>
          <w:vertAlign w:val="baseline"/>
        </w:rPr>
        <w:t>t</w:t>
      </w:r>
      <w:r>
        <w:rPr>
          <w:rFonts w:ascii="宋体" w:eastAsia="宋体" w:hAnsi="宋体" w:cs="宋体"/>
          <w:color w:val="000000"/>
          <w:sz w:val="21"/>
          <w:shd w:val="clear" w:color="auto" w:fill="auto"/>
          <w:vertAlign w:val="baseline"/>
        </w:rPr>
        <w:t>内速度减为零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此时极短时间趋于</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重力忽略不计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由动量定理得</w:t>
      </w:r>
    </w:p>
    <w:p>
      <w:pPr>
        <w:pStyle w:val="Normalbe8f5244-4e95-4b14-a803-18d4c409a08b"/>
        <w:spacing w:line="320" w:lineRule="auto"/>
        <w:jc w:val="center"/>
        <w:textAlignment w:val="center"/>
      </w:pPr>
      <w:r>
        <w:object>
          <v:shape id="_x0000_i2332" o:spid="_x0000_i1132" type="#_x0000_t75" alt="试题资源网 stzy.com" style="width:74.25pt;height:15.75pt" o:oleicon="f" o:ole="">
            <v:imagedata r:id="rId229" o:title=""/>
            <o:lock v:ext="edit" aspectratio="t"/>
          </v:shape>
          <o:OLEObject Type="Embed" ProgID="Equation.DSMT4" ShapeID="_x0000_i2332" DrawAspect="Content" ObjectID="_517928861" r:id="rId230"/>
        </w:object>
      </w:r>
    </w:p>
    <w:p>
      <w:pPr>
        <w:pStyle w:val="Normalbe8f5244-4e95-4b14-a803-18d4c409a08b"/>
        <w:spacing w:line="320" w:lineRule="auto"/>
        <w:jc w:val="left"/>
        <w:textAlignment w:val="center"/>
      </w:pPr>
      <w:r>
        <w:rPr>
          <w:rFonts w:ascii="宋体" w:eastAsia="宋体" w:hAnsi="宋体" w:cs="宋体"/>
          <w:color w:val="000000"/>
          <w:sz w:val="21"/>
          <w:shd w:val="clear" w:color="auto" w:fill="auto"/>
          <w:vertAlign w:val="baseline"/>
        </w:rPr>
        <w:t>解得砂石</w:t>
      </w:r>
      <w:r>
        <w:rPr>
          <w:rFonts w:ascii="宋体" w:eastAsia="宋体" w:hAnsi="宋体" w:cs="宋体"/>
          <w:color w:val="000000"/>
          <w:sz w:val="21"/>
          <w:shd w:val="clear" w:color="auto" w:fill="auto"/>
          <w:vertAlign w:val="baseline"/>
        </w:rPr>
        <w:t>堆受到</w:t>
      </w:r>
      <w:r>
        <w:rPr>
          <w:rFonts w:ascii="宋体" w:eastAsia="宋体" w:hAnsi="宋体" w:cs="宋体"/>
          <w:color w:val="000000"/>
          <w:sz w:val="21"/>
          <w:shd w:val="clear" w:color="auto" w:fill="auto"/>
          <w:vertAlign w:val="baseline"/>
        </w:rPr>
        <w:t>的冲击力为</w:t>
      </w:r>
    </w:p>
    <w:p>
      <w:pPr>
        <w:pStyle w:val="Normalbe8f5244-4e95-4b14-a803-18d4c409a08b"/>
        <w:spacing w:line="320" w:lineRule="auto"/>
        <w:jc w:val="center"/>
        <w:textAlignment w:val="center"/>
      </w:pPr>
      <w:r>
        <w:object>
          <v:shape id="_x0000_i2334" o:spid="_x0000_i1133" type="#_x0000_t75" alt="试题资源网 stzy.com" style="width:61.5pt;height:17.25pt" o:oleicon="f" o:ole="">
            <v:imagedata r:id="rId231" o:title=""/>
            <o:lock v:ext="edit" aspectratio="t"/>
          </v:shape>
          <o:OLEObject Type="Embed" ProgID="Equation.DSMT4" ShapeID="_x0000_i2334" DrawAspect="Content" ObjectID="_392821480" r:id="rId232"/>
        </w:object>
      </w:r>
    </w:p>
    <w:p>
      <w:pPr>
        <w:pStyle w:val="Normalbe8f5244-4e95-4b14-a803-18d4c409a08b"/>
        <w:spacing w:line="320" w:lineRule="auto"/>
        <w:jc w:val="left"/>
        <w:textAlignment w:val="center"/>
      </w:pP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be8f5244-4e95-4b14-a803-18d4c409a08b"/>
        <w:spacing w:line="320" w:lineRule="auto"/>
        <w:jc w:val="left"/>
        <w:textAlignment w:val="center"/>
      </w:pP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刚关闭阀门</w:t>
      </w:r>
      <w:r>
        <w:rPr>
          <w:rFonts w:ascii="Times New Roman" w:eastAsia="Times New Roman" w:hAnsi="Times New Roman" w:cs="Times New Roman"/>
          <w:color w:val="000000"/>
          <w:sz w:val="21"/>
          <w:shd w:val="clear" w:color="auto" w:fill="auto"/>
          <w:vertAlign w:val="baseline"/>
        </w:rPr>
        <w:t>K</w:t>
      </w:r>
      <w:r>
        <w:rPr>
          <w:rFonts w:ascii="宋体" w:eastAsia="宋体" w:hAnsi="宋体" w:cs="宋体"/>
          <w:color w:val="000000"/>
          <w:sz w:val="21"/>
          <w:shd w:val="clear" w:color="auto" w:fill="auto"/>
          <w:vertAlign w:val="baseline"/>
        </w:rPr>
        <w:t>时托盘秤受到的总压力为</w:t>
      </w:r>
    </w:p>
    <w:p>
      <w:pPr>
        <w:pStyle w:val="Normalbe8f5244-4e95-4b14-a803-18d4c409a08b"/>
        <w:spacing w:line="320" w:lineRule="auto"/>
        <w:jc w:val="center"/>
        <w:textAlignment w:val="center"/>
      </w:pPr>
      <w:r>
        <w:object>
          <v:shape id="_x0000_i2336" o:spid="_x0000_i1134" type="#_x0000_t75" alt="试题资源网 stzy.com" style="width:56.25pt;height:15.75pt" o:oleicon="f" o:ole="">
            <v:imagedata r:id="rId233" o:title=""/>
            <o:lock v:ext="edit" aspectratio="t"/>
          </v:shape>
          <o:OLEObject Type="Embed" ProgID="Equation.DSMT4" ShapeID="_x0000_i2336" DrawAspect="Content" ObjectID="_599162088" r:id="rId234"/>
        </w:object>
      </w:r>
    </w:p>
    <w:p>
      <w:pPr>
        <w:pStyle w:val="Normalbe8f5244-4e95-4b14-a803-18d4c409a08b"/>
        <w:spacing w:line="320" w:lineRule="auto"/>
        <w:jc w:val="left"/>
        <w:textAlignment w:val="center"/>
      </w:pPr>
      <w:r>
        <w:rPr>
          <w:rFonts w:ascii="宋体" w:eastAsia="宋体" w:hAnsi="宋体" w:cs="宋体"/>
          <w:color w:val="000000"/>
          <w:sz w:val="21"/>
          <w:shd w:val="clear" w:color="auto" w:fill="auto"/>
          <w:vertAlign w:val="baseline"/>
        </w:rPr>
        <w:t>所以托盘秤的示数为</w:t>
      </w:r>
    </w:p>
    <w:p>
      <w:pPr>
        <w:pStyle w:val="Normalbe8f5244-4e95-4b14-a803-18d4c409a08b"/>
        <w:spacing w:line="320" w:lineRule="auto"/>
        <w:jc w:val="center"/>
        <w:textAlignment w:val="center"/>
      </w:pPr>
      <w:r>
        <w:object>
          <v:shape id="_x0000_i2338" o:spid="_x0000_i1135" type="#_x0000_t75" alt="试题资源网 stzy.com" style="width:81pt;height:32.25pt" o:oleicon="f" o:ole="">
            <v:imagedata r:id="rId235" o:title=""/>
            <o:lock v:ext="edit" aspectratio="t"/>
          </v:shape>
          <o:OLEObject Type="Embed" ProgID="Equation.DSMT4" ShapeID="_x0000_i2338" DrawAspect="Content" ObjectID="_1007098696" r:id="rId236"/>
        </w:object>
      </w:r>
    </w:p>
    <w:p>
      <w:pPr>
        <w:pStyle w:val="Normalbe8f5244-4e95-4b14-a803-18d4c409a08b"/>
        <w:spacing w:line="320" w:lineRule="auto"/>
        <w:jc w:val="left"/>
        <w:textAlignment w:val="center"/>
      </w:pP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be8f5244-4e95-4b14-a803-18d4c409a08b"/>
        <w:spacing w:line="320" w:lineRule="auto"/>
        <w:jc w:val="left"/>
        <w:textAlignment w:val="center"/>
      </w:pP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刚下落时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托盘秤的示数为</w:t>
      </w:r>
    </w:p>
    <w:p>
      <w:pPr>
        <w:pStyle w:val="Normalbe8f5244-4e95-4b14-a803-18d4c409a08b"/>
        <w:spacing w:line="320" w:lineRule="auto"/>
        <w:jc w:val="center"/>
        <w:textAlignment w:val="center"/>
      </w:pPr>
      <w:r>
        <w:object>
          <v:shape id="_x0000_i2340" o:spid="_x0000_i1136" type="#_x0000_t75" alt="试题资源网 stzy.com" style="width:99.75pt;height:33pt" o:oleicon="f" o:ole="">
            <v:imagedata r:id="rId237" o:title=""/>
            <o:lock v:ext="edit" aspectratio="t"/>
          </v:shape>
          <o:OLEObject Type="Embed" ProgID="Equation.DSMT4" ShapeID="_x0000_i2340" DrawAspect="Content" ObjectID="_930041515" r:id="rId238"/>
        </w:object>
      </w:r>
    </w:p>
    <w:p>
      <w:pPr>
        <w:pStyle w:val="Normalbe8f5244-4e95-4b14-a803-18d4c409a08b"/>
        <w:spacing w:line="320" w:lineRule="auto"/>
        <w:jc w:val="left"/>
        <w:textAlignment w:val="center"/>
      </w:pPr>
      <w:r>
        <w:rPr>
          <w:rFonts w:ascii="宋体" w:eastAsia="宋体" w:hAnsi="宋体" w:cs="宋体"/>
          <w:color w:val="000000"/>
          <w:sz w:val="21"/>
          <w:shd w:val="clear" w:color="auto" w:fill="auto"/>
          <w:vertAlign w:val="baseline"/>
        </w:rPr>
        <w:t>下路一定时间后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落砂变多</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示数大于</w:t>
      </w:r>
      <w:r>
        <w:object>
          <v:shape id="_x0000_i2342" o:spid="_x0000_i1137" type="#_x0000_t75" alt="试题资源网 stzy.com" style="width:56.25pt;height:32.25pt" o:oleicon="f" o:ole="">
            <v:imagedata r:id="rId239" o:title=""/>
            <o:lock v:ext="edit" aspectratio="t"/>
          </v:shape>
          <o:OLEObject Type="Embed" ProgID="Equation.DSMT4" ShapeID="_x0000_i2342" DrawAspect="Content" ObjectID="_34422625" r:id="rId24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be8f5244-4e95-4b14-a803-18d4c409a08b"/>
        <w:spacing w:line="320" w:lineRule="auto"/>
        <w:jc w:val="left"/>
        <w:textAlignment w:val="center"/>
      </w:pPr>
      <w:r>
        <w:rPr>
          <w:rFonts w:ascii="Times New Roman" w:eastAsia="Times New Roman" w:hAnsi="Times New Roman" w:cs="Times New Roman"/>
          <w:color w:val="000000"/>
          <w:sz w:val="21"/>
          <w:shd w:val="clear" w:color="auto" w:fill="auto"/>
          <w:vertAlign w:val="baseline"/>
        </w:rPr>
        <w:t>D</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细砂石柱的总质量为</w:t>
      </w:r>
    </w:p>
    <w:p>
      <w:pPr>
        <w:pStyle w:val="Normalbe8f5244-4e95-4b14-a803-18d4c409a08b"/>
        <w:spacing w:line="320" w:lineRule="auto"/>
        <w:jc w:val="center"/>
        <w:textAlignment w:val="center"/>
      </w:pPr>
      <w:r>
        <w:object>
          <v:shape id="_x0000_i2344" o:spid="_x0000_i1138" type="#_x0000_t75" alt="试题资源网 stzy.com" style="width:64.5pt;height:33pt" o:oleicon="f" o:ole="">
            <v:imagedata r:id="rId241" o:title=""/>
            <o:lock v:ext="edit" aspectratio="t"/>
          </v:shape>
          <o:OLEObject Type="Embed" ProgID="Equation.DSMT4" ShapeID="_x0000_i2344" DrawAspect="Content" ObjectID="_679674194" r:id="rId242"/>
        </w:object>
      </w:r>
    </w:p>
    <w:p>
      <w:pPr>
        <w:pStyle w:val="Normalbe8f5244-4e95-4b14-a803-18d4c409a08b"/>
        <w:spacing w:line="320" w:lineRule="auto"/>
        <w:jc w:val="left"/>
        <w:textAlignment w:val="center"/>
      </w:pPr>
      <w:r>
        <w:rPr>
          <w:rFonts w:ascii="宋体" w:eastAsia="宋体" w:hAnsi="宋体" w:cs="宋体"/>
          <w:color w:val="000000"/>
          <w:sz w:val="21"/>
          <w:shd w:val="clear" w:color="auto" w:fill="auto"/>
          <w:vertAlign w:val="baseline"/>
        </w:rPr>
        <w:t>最终托盘内</w:t>
      </w:r>
      <w:r>
        <w:rPr>
          <w:rFonts w:ascii="宋体" w:eastAsia="宋体" w:hAnsi="宋体" w:cs="宋体"/>
          <w:color w:val="000000"/>
          <w:sz w:val="21"/>
          <w:shd w:val="clear" w:color="auto" w:fill="auto"/>
          <w:vertAlign w:val="baseline"/>
        </w:rPr>
        <w:t>细砂石</w:t>
      </w:r>
      <w:r>
        <w:rPr>
          <w:rFonts w:ascii="宋体" w:eastAsia="宋体" w:hAnsi="宋体" w:cs="宋体"/>
          <w:color w:val="000000"/>
          <w:sz w:val="21"/>
          <w:shd w:val="clear" w:color="auto" w:fill="auto"/>
          <w:vertAlign w:val="baseline"/>
        </w:rPr>
        <w:t>的总重力为</w:t>
      </w:r>
    </w:p>
    <w:p>
      <w:pPr>
        <w:pStyle w:val="Normalbe8f5244-4e95-4b14-a803-18d4c409a08b"/>
        <w:spacing w:line="320" w:lineRule="auto"/>
        <w:jc w:val="center"/>
        <w:textAlignment w:val="center"/>
      </w:pPr>
      <w:r>
        <w:object>
          <v:shape id="_x0000_i2346" o:spid="_x0000_i1139" type="#_x0000_t75" alt="试题资源网 stzy.com" style="width:196.5pt;height:32.25pt" o:oleicon="f" o:ole="">
            <v:imagedata r:id="rId243" o:title=""/>
            <o:lock v:ext="edit" aspectratio="t"/>
          </v:shape>
          <o:OLEObject Type="Embed" ProgID="Equation.DSMT4" ShapeID="_x0000_i2346" DrawAspect="Content" ObjectID="_1666915350" r:id="rId244"/>
        </w:object>
      </w:r>
    </w:p>
    <w:p>
      <w:pPr>
        <w:pStyle w:val="Normalbe8f5244-4e95-4b14-a803-18d4c409a08b"/>
        <w:spacing w:line="320" w:lineRule="auto"/>
        <w:jc w:val="left"/>
        <w:textAlignment w:val="center"/>
      </w:pPr>
      <w:r>
        <w:rPr>
          <w:rFonts w:ascii="宋体" w:eastAsia="宋体" w:hAnsi="宋体" w:cs="宋体"/>
          <w:color w:val="000000"/>
          <w:sz w:val="21"/>
          <w:shd w:val="clear" w:color="auto" w:fill="auto"/>
          <w:vertAlign w:val="baseline"/>
        </w:rPr>
        <w:t>最终示数</w:t>
      </w:r>
    </w:p>
    <w:p>
      <w:pPr>
        <w:pStyle w:val="Normalbe8f5244-4e95-4b14-a803-18d4c409a08b"/>
        <w:spacing w:line="320" w:lineRule="auto"/>
        <w:jc w:val="center"/>
        <w:textAlignment w:val="center"/>
      </w:pPr>
      <w:r>
        <w:object>
          <v:shape id="_x0000_i2348" o:spid="_x0000_i1140" type="#_x0000_t75" alt="试题资源网 stzy.com" style="width:111.75pt;height:32.25pt" o:oleicon="f" o:ole="">
            <v:imagedata r:id="rId245" o:title=""/>
            <o:lock v:ext="edit" aspectratio="t"/>
          </v:shape>
          <o:OLEObject Type="Embed" ProgID="Equation.DSMT4" ShapeID="_x0000_i2348" DrawAspect="Content" ObjectID="_1983502734" r:id="rId246"/>
        </w:object>
      </w:r>
    </w:p>
    <w:p>
      <w:pPr>
        <w:pStyle w:val="Normalbe8f5244-4e95-4b14-a803-18d4c409a08b"/>
        <w:spacing w:line="320" w:lineRule="auto"/>
        <w:jc w:val="left"/>
        <w:textAlignment w:val="center"/>
      </w:pPr>
      <w:r>
        <w:rPr>
          <w:rFonts w:ascii="宋体" w:eastAsia="宋体" w:hAnsi="宋体" w:cs="宋体"/>
          <w:color w:val="000000"/>
          <w:sz w:val="21"/>
          <w:shd w:val="clear" w:color="auto" w:fill="auto"/>
          <w:vertAlign w:val="baseline"/>
        </w:rPr>
        <w:t>由以上分析可知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细砂石柱全部落完时托盘秤的示数与刚关闭阀门</w:t>
      </w:r>
      <w:r>
        <w:rPr>
          <w:rFonts w:ascii="Times New Roman" w:eastAsia="Times New Roman" w:hAnsi="Times New Roman" w:cs="Times New Roman"/>
          <w:color w:val="000000"/>
          <w:sz w:val="21"/>
          <w:shd w:val="clear" w:color="auto" w:fill="auto"/>
          <w:vertAlign w:val="baseline"/>
        </w:rPr>
        <w:t>K</w:t>
      </w:r>
      <w:r>
        <w:rPr>
          <w:rFonts w:ascii="宋体" w:eastAsia="宋体" w:hAnsi="宋体" w:cs="宋体"/>
          <w:color w:val="000000"/>
          <w:sz w:val="21"/>
          <w:shd w:val="clear" w:color="auto" w:fill="auto"/>
          <w:vertAlign w:val="baseline"/>
        </w:rPr>
        <w:t>时托盘秤的示数相等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be8f5244-4e95-4b14-a803-18d4c409a08b"/>
        <w:spacing w:line="320" w:lineRule="auto"/>
        <w:jc w:val="left"/>
        <w:textAlignment w:val="center"/>
      </w:pPr>
      <w:r>
        <w:rPr>
          <w:rFonts w:ascii="宋体" w:eastAsia="宋体" w:hAnsi="宋体" w:cs="宋体"/>
          <w:color w:val="000000"/>
          <w:sz w:val="21"/>
          <w:shd w:val="clear" w:color="auto" w:fill="auto"/>
          <w:vertAlign w:val="baseline"/>
        </w:rPr>
        <w:t>故选</w:t>
      </w: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p>
    <w:p>
      <w:pPr>
        <w:pStyle w:val="Normalbe8f5244-4e95-4b14-a803-18d4c409a08b"/>
        <w:spacing w:line="320" w:lineRule="auto"/>
        <w:jc w:val="center"/>
        <w:textAlignment w:val="center"/>
        <w:rPr>
          <w:rFonts w:ascii="黑体" w:eastAsia="黑体" w:hAnsi="黑体" w:cs="黑体"/>
          <w:b/>
          <w:sz w:val="30"/>
        </w:rPr>
      </w:pPr>
    </w:p>
    <w:p>
      <w:pPr>
        <w:pStyle w:val="Normalaa34678f-fe3d-421f-910f-d729cf7fda9d"/>
        <w:spacing w:line="320" w:lineRule="auto"/>
        <w:jc w:val="left"/>
        <w:textAlignment w:val="center"/>
      </w:pPr>
      <w:r>
        <w:rPr>
          <w:rFonts w:ascii="Times New Roman" w:eastAsia="Times New Roman" w:hAnsi="Times New Roman" w:cs="Times New Roman"/>
          <w:color w:val="000000"/>
          <w:sz w:val="21"/>
          <w:shd w:val="clear" w:color="auto" w:fill="auto"/>
          <w:vertAlign w:val="baseline"/>
        </w:rPr>
        <w:t>6．</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BD</w:t>
      </w:r>
    </w:p>
    <w:p>
      <w:pPr>
        <w:pStyle w:val="Normalaa34678f-fe3d-421f-910f-d729cf7fda9d"/>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P</w:t>
      </w:r>
      <w:r>
        <w:rPr>
          <w:rFonts w:ascii="宋体" w:eastAsia="宋体" w:hAnsi="宋体" w:cs="宋体"/>
          <w:color w:val="000000"/>
          <w:sz w:val="21"/>
          <w:shd w:val="clear" w:color="auto" w:fill="auto"/>
          <w:vertAlign w:val="baseline"/>
        </w:rPr>
        <w:t>球抛出后经过时间</w:t>
      </w:r>
      <w:r>
        <w:rPr>
          <w:rFonts w:ascii="Times New Roman" w:eastAsia="Times New Roman" w:hAnsi="Times New Roman" w:cs="Times New Roman"/>
          <w:i/>
          <w:color w:val="000000"/>
          <w:sz w:val="21"/>
          <w:shd w:val="clear" w:color="auto" w:fill="auto"/>
          <w:vertAlign w:val="baseline"/>
        </w:rPr>
        <w:t>t</w:t>
      </w:r>
      <w:r>
        <w:rPr>
          <w:rFonts w:ascii="宋体" w:eastAsia="宋体" w:hAnsi="宋体" w:cs="宋体"/>
          <w:color w:val="000000"/>
          <w:sz w:val="21"/>
          <w:shd w:val="clear" w:color="auto" w:fill="auto"/>
          <w:vertAlign w:val="baseline"/>
        </w:rPr>
        <w:t>与</w:t>
      </w:r>
      <w:r>
        <w:rPr>
          <w:rFonts w:ascii="Times New Roman" w:eastAsia="Times New Roman" w:hAnsi="Times New Roman" w:cs="Times New Roman"/>
          <w:color w:val="000000"/>
          <w:sz w:val="21"/>
          <w:shd w:val="clear" w:color="auto" w:fill="auto"/>
          <w:vertAlign w:val="baseline"/>
        </w:rPr>
        <w:t>Q</w:t>
      </w:r>
      <w:r>
        <w:rPr>
          <w:rFonts w:ascii="宋体" w:eastAsia="宋体" w:hAnsi="宋体" w:cs="宋体"/>
          <w:color w:val="000000"/>
          <w:sz w:val="21"/>
          <w:shd w:val="clear" w:color="auto" w:fill="auto"/>
          <w:vertAlign w:val="baseline"/>
        </w:rPr>
        <w:t>球发生碰撞</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则有</w:t>
      </w:r>
      <w:r>
        <w:object>
          <v:shape id="_x0000_i1141" type="#_x0000_t75" alt="试题资源网 stzy.com" style="width:28.2pt;height:15.6pt" o:oleicon="f" o:ole="">
            <v:imagedata r:id="rId247" o:title="eqIdba5308ab3423ce22564826c87049187c"/>
          </v:shape>
          <o:OLEObject Type="Embed" ProgID="Equation.DSMT4" ShapeID="_x0000_i1141" DrawAspect="Content" ObjectID="_1816758689" r:id="rId248"/>
        </w:object>
      </w:r>
      <w:r>
        <w:rPr>
          <w:rFonts w:ascii="Times New Roman" w:eastAsia="Times New Roman" w:hAnsi="Times New Roman" w:cs="Times New Roman"/>
          <w:color w:val="000000"/>
          <w:sz w:val="21"/>
          <w:shd w:val="clear" w:color="auto" w:fill="auto"/>
          <w:vertAlign w:val="baseline"/>
        </w:rPr>
        <w:t>，</w:t>
      </w:r>
      <w:r>
        <w:object>
          <v:shape id="_x0000_i1142" type="#_x0000_t75" alt="试题资源网 stzy.com" style="width:30.6pt;height:16.2pt" o:oleicon="f" o:ole="">
            <v:imagedata r:id="rId249" o:title="eqId601e01cdaab1f254801600800287803f"/>
          </v:shape>
          <o:OLEObject Type="Embed" ProgID="Equation.DSMT4" ShapeID="_x0000_i1142" DrawAspect="Content" ObjectID="_1816758690" r:id="rId25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解得第一次碰撞前瞬间</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P</w:t>
      </w:r>
      <w:r>
        <w:rPr>
          <w:rFonts w:ascii="宋体" w:eastAsia="宋体" w:hAnsi="宋体" w:cs="宋体"/>
          <w:color w:val="000000"/>
          <w:sz w:val="21"/>
          <w:shd w:val="clear" w:color="auto" w:fill="auto"/>
          <w:vertAlign w:val="baseline"/>
        </w:rPr>
        <w:t>球的竖直速度大小为</w:t>
      </w:r>
      <w:r>
        <w:object>
          <v:shape id="_x0000_i1143" type="#_x0000_t75" alt="试题资源网 stzy.com" style="width:34.2pt;height:30pt" o:oleicon="f" o:ole="">
            <v:imagedata r:id="rId251" o:title="eqId84b9bbfa23e9a18c6f022ae92cb9ce03"/>
          </v:shape>
          <o:OLEObject Type="Embed" ProgID="Equation.DSMT4" ShapeID="_x0000_i1143" DrawAspect="Content" ObjectID="_1816758691" r:id="rId25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P</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Q</w:t>
      </w:r>
      <w:r>
        <w:rPr>
          <w:rFonts w:ascii="宋体" w:eastAsia="宋体" w:hAnsi="宋体" w:cs="宋体"/>
          <w:color w:val="000000"/>
          <w:sz w:val="21"/>
          <w:shd w:val="clear" w:color="auto" w:fill="auto"/>
          <w:vertAlign w:val="baseline"/>
        </w:rPr>
        <w:t>两球第一次碰撞过程中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以水平向右的方向为正方向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水平方向动量守恒</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系统机械能守恒</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object>
          <v:shape id="_x0000_i1144" type="#_x0000_t75" alt="试题资源网 stzy.com" style="width:82.8pt;height:16.8pt" o:oleicon="f" o:ole="">
            <v:imagedata r:id="rId253" o:title="eqIdab24b0367cf3f6d002fadca5afdee09a"/>
          </v:shape>
          <o:OLEObject Type="Embed" ProgID="Equation.DSMT4" ShapeID="_x0000_i1144" DrawAspect="Content" ObjectID="_1816758692" r:id="rId254"/>
        </w:object>
      </w:r>
      <w:r>
        <w:rPr>
          <w:rFonts w:ascii="Times New Roman" w:eastAsia="Times New Roman" w:hAnsi="Times New Roman" w:cs="Times New Roman"/>
          <w:color w:val="000000"/>
          <w:sz w:val="21"/>
          <w:shd w:val="clear" w:color="auto" w:fill="auto"/>
          <w:vertAlign w:val="baseline"/>
        </w:rPr>
        <w:t>，</w:t>
      </w:r>
      <w:r>
        <w:object>
          <v:shape id="_x0000_i1145" type="#_x0000_t75" alt="试题资源网 stzy.com" style="width:247.3pt;height:27pt" o:oleicon="f" o:ole="">
            <v:imagedata r:id="rId255" o:title="eqIdcee088e0ce6c9d1d9167984170f2c17d"/>
          </v:shape>
          <o:OLEObject Type="Embed" ProgID="Equation.DSMT4" ShapeID="_x0000_i1145" DrawAspect="Content" ObjectID="_1816758693" r:id="rId25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146" type="#_x0000_t75" alt="试题资源网 stzy.com" style="width:48.6pt;height:27pt" o:oleicon="f" o:ole="">
            <v:imagedata r:id="rId257" o:title="eqIddb5bef32b9606c22299f787b7e74a168"/>
          </v:shape>
          <o:OLEObject Type="Embed" ProgID="Equation.DSMT4" ShapeID="_x0000_i1146" DrawAspect="Content" ObjectID="_1816758694" r:id="rId258"/>
        </w:object>
      </w:r>
      <w:r>
        <w:rPr>
          <w:rFonts w:ascii="Times New Roman" w:eastAsia="Times New Roman" w:hAnsi="Times New Roman" w:cs="Times New Roman"/>
          <w:color w:val="000000"/>
          <w:sz w:val="21"/>
          <w:shd w:val="clear" w:color="auto" w:fill="auto"/>
          <w:vertAlign w:val="baseline"/>
        </w:rPr>
        <w:t>，</w:t>
      </w:r>
      <w:r>
        <w:object>
          <v:shape id="_x0000_i1147" type="#_x0000_t75" alt="试题资源网 stzy.com" style="width:42pt;height:27pt" o:oleicon="f" o:ole="">
            <v:imagedata r:id="rId259" o:title="eqIde29662d4a98c6f0764fb4c8a9b47ed98"/>
          </v:shape>
          <o:OLEObject Type="Embed" ProgID="Equation.DSMT4" ShapeID="_x0000_i1147" DrawAspect="Content" ObjectID="_1816758695" r:id="rId26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第一次碰撞过程中</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P</w:t>
      </w:r>
      <w:r>
        <w:rPr>
          <w:rFonts w:ascii="宋体" w:eastAsia="宋体" w:hAnsi="宋体" w:cs="宋体"/>
          <w:color w:val="000000"/>
          <w:sz w:val="21"/>
          <w:shd w:val="clear" w:color="auto" w:fill="auto"/>
          <w:vertAlign w:val="baseline"/>
        </w:rPr>
        <w:t>球对</w:t>
      </w:r>
      <w:r>
        <w:rPr>
          <w:rFonts w:ascii="Times New Roman" w:eastAsia="Times New Roman" w:hAnsi="Times New Roman" w:cs="Times New Roman"/>
          <w:color w:val="000000"/>
          <w:sz w:val="21"/>
          <w:shd w:val="clear" w:color="auto" w:fill="auto"/>
          <w:vertAlign w:val="baseline"/>
        </w:rPr>
        <w:t>Q</w:t>
      </w:r>
      <w:r>
        <w:rPr>
          <w:rFonts w:ascii="宋体" w:eastAsia="宋体" w:hAnsi="宋体" w:cs="宋体"/>
          <w:color w:val="000000"/>
          <w:sz w:val="21"/>
          <w:shd w:val="clear" w:color="auto" w:fill="auto"/>
          <w:vertAlign w:val="baseline"/>
        </w:rPr>
        <w:t>球的冲量大小为</w:t>
      </w:r>
      <w:r>
        <w:object>
          <v:shape id="_x0000_i1148" type="#_x0000_t75" alt="试题资源网 stzy.com" style="width:88.2pt;height:27pt" o:oleicon="f" o:ole="">
            <v:imagedata r:id="rId261" o:title="eqId4bf84c3afa2a3e6ec28b6756ec92ef3f"/>
          </v:shape>
          <o:OLEObject Type="Embed" ProgID="Equation.DSMT4" ShapeID="_x0000_i1148" DrawAspect="Content" ObjectID="_1816758696" r:id="rId26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结合上述</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第一次碰撞后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开始水平方向</w:t>
      </w:r>
      <w:r>
        <w:rPr>
          <w:rFonts w:ascii="Times New Roman" w:eastAsia="Times New Roman" w:hAnsi="Times New Roman" w:cs="Times New Roman"/>
          <w:color w:val="000000"/>
          <w:sz w:val="21"/>
          <w:shd w:val="clear" w:color="auto" w:fill="auto"/>
          <w:vertAlign w:val="baseline"/>
        </w:rPr>
        <w:t>P</w:t>
      </w:r>
      <w:r>
        <w:rPr>
          <w:rFonts w:ascii="宋体" w:eastAsia="宋体" w:hAnsi="宋体" w:cs="宋体"/>
          <w:color w:val="000000"/>
          <w:sz w:val="21"/>
          <w:shd w:val="clear" w:color="auto" w:fill="auto"/>
          <w:vertAlign w:val="baseline"/>
        </w:rPr>
        <w:t>向左以</w:t>
      </w:r>
      <w:r>
        <w:object>
          <v:shape id="_x0000_i1149" type="#_x0000_t75" alt="试题资源网 stzy.com" style="width:19.2pt;height:27.6pt" o:oleicon="f" o:ole="">
            <v:imagedata r:id="rId54" o:title="eqId3bb38ceb4442676499a7abf4507bc3b0"/>
          </v:shape>
          <o:OLEObject Type="Embed" ProgID="Equation.DSMT4" ShapeID="_x0000_i1149" DrawAspect="Content" ObjectID="_1816758697" r:id="rId263"/>
        </w:object>
      </w:r>
      <w:r>
        <w:rPr>
          <w:rFonts w:ascii="宋体" w:eastAsia="宋体" w:hAnsi="宋体" w:cs="宋体"/>
          <w:color w:val="000000"/>
          <w:sz w:val="21"/>
          <w:shd w:val="clear" w:color="auto" w:fill="auto"/>
          <w:vertAlign w:val="baseline"/>
        </w:rPr>
        <w:t>匀速运动</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Q</w:t>
      </w:r>
      <w:r>
        <w:rPr>
          <w:rFonts w:ascii="宋体" w:eastAsia="宋体" w:hAnsi="宋体" w:cs="宋体"/>
          <w:color w:val="000000"/>
          <w:sz w:val="21"/>
          <w:shd w:val="clear" w:color="auto" w:fill="auto"/>
          <w:vertAlign w:val="baseline"/>
        </w:rPr>
        <w:t>向右以</w:t>
      </w:r>
      <w:r>
        <w:object>
          <v:shape id="_x0000_i1150" type="#_x0000_t75" alt="试题资源网 stzy.com" style="width:19.2pt;height:27.6pt" o:oleicon="f" o:ole="">
            <v:imagedata r:id="rId54" o:title="eqId3bb38ceb4442676499a7abf4507bc3b0"/>
          </v:shape>
          <o:OLEObject Type="Embed" ProgID="Equation.DSMT4" ShapeID="_x0000_i1150" DrawAspect="Content" ObjectID="_1816758698" r:id="rId264"/>
        </w:object>
      </w:r>
      <w:r>
        <w:rPr>
          <w:rFonts w:ascii="宋体" w:eastAsia="宋体" w:hAnsi="宋体" w:cs="宋体"/>
          <w:color w:val="000000"/>
          <w:sz w:val="21"/>
          <w:shd w:val="clear" w:color="auto" w:fill="auto"/>
          <w:vertAlign w:val="baseline"/>
        </w:rPr>
        <w:t>匀速运动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轻绳随后恢复原</w:t>
      </w:r>
      <w:r>
        <w:rPr>
          <w:rFonts w:ascii="宋体" w:eastAsia="宋体" w:hAnsi="宋体" w:cs="宋体"/>
          <w:color w:val="000000"/>
          <w:sz w:val="21"/>
          <w:shd w:val="clear" w:color="auto" w:fill="auto"/>
          <w:vertAlign w:val="baseline"/>
        </w:rPr>
        <w:t>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绳开始处于拉伸</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之后绳再次达到原长</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两球第二次碰撞前水平速度均不变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w:t>
      </w:r>
      <w:r>
        <w:rPr>
          <w:rFonts w:ascii="Times New Roman" w:eastAsia="Times New Roman" w:hAnsi="Times New Roman" w:cs="Times New Roman"/>
          <w:color w:val="000000"/>
          <w:sz w:val="21"/>
          <w:shd w:val="clear" w:color="auto" w:fill="auto"/>
          <w:vertAlign w:val="baseline"/>
        </w:rPr>
        <w:t>P</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Q</w:t>
      </w:r>
      <w:r>
        <w:rPr>
          <w:rFonts w:ascii="宋体" w:eastAsia="宋体" w:hAnsi="宋体" w:cs="宋体"/>
          <w:color w:val="000000"/>
          <w:sz w:val="21"/>
          <w:shd w:val="clear" w:color="auto" w:fill="auto"/>
          <w:vertAlign w:val="baseline"/>
        </w:rPr>
        <w:t>两球第二次碰撞前的速度分别为</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P2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Q2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以水平向右的方向为正方向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由水平方向动量守恒和系统机械能守恒得</w:t>
      </w:r>
      <w:r>
        <w:object>
          <v:shape id="_x0000_i1151" type="#_x0000_t75" alt="试题资源网 stzy.com" style="width:122.4pt;height:16.8pt" o:oleicon="f" o:ole="">
            <v:imagedata r:id="rId265" o:title="eqId8dc45d76730856addce57b5c4ee2dfdf"/>
          </v:shape>
          <o:OLEObject Type="Embed" ProgID="Equation.DSMT4" ShapeID="_x0000_i1151" DrawAspect="Content" ObjectID="_1816758699" r:id="rId266"/>
        </w:object>
      </w:r>
      <w:r>
        <w:rPr>
          <w:rFonts w:ascii="Times New Roman" w:eastAsia="Times New Roman" w:hAnsi="Times New Roman" w:cs="Times New Roman"/>
          <w:color w:val="000000"/>
          <w:sz w:val="21"/>
          <w:shd w:val="clear" w:color="auto" w:fill="auto"/>
          <w:vertAlign w:val="baseline"/>
        </w:rPr>
        <w:t>，</w:t>
      </w:r>
      <w:r>
        <w:object>
          <v:shape id="_x0000_i1152" type="#_x0000_t75" alt="试题资源网 stzy.com" style="width:289.8pt;height:27pt" o:oleicon="f" o:ole="">
            <v:imagedata r:id="rId267" o:title="eqId03bfd5a1e2628bd57dab9a9b840c8761"/>
          </v:shape>
          <o:OLEObject Type="Embed" ProgID="Equation.DSMT4" ShapeID="_x0000_i1152" DrawAspect="Content" ObjectID="_1816758700" r:id="rId26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153" type="#_x0000_t75" alt="试题资源网 stzy.com" style="width:35.4pt;height:16.2pt" o:oleicon="f" o:ole="">
            <v:imagedata r:id="rId269" o:title="eqIdd0068097ae1839b468d24da1a5e708fa"/>
          </v:shape>
          <o:OLEObject Type="Embed" ProgID="Equation.DSMT4" ShapeID="_x0000_i1153" DrawAspect="Content" ObjectID="_1816758701" r:id="rId270"/>
        </w:object>
      </w:r>
      <w:r>
        <w:rPr>
          <w:rFonts w:ascii="Times New Roman" w:eastAsia="Times New Roman" w:hAnsi="Times New Roman" w:cs="Times New Roman"/>
          <w:color w:val="000000"/>
          <w:sz w:val="21"/>
          <w:shd w:val="clear" w:color="auto" w:fill="auto"/>
          <w:vertAlign w:val="baseline"/>
        </w:rPr>
        <w:t>，</w:t>
      </w:r>
      <w:r>
        <w:object>
          <v:shape id="_x0000_i1154" type="#_x0000_t75" alt="试题资源网 stzy.com" style="width:33.6pt;height:16.8pt" o:oleicon="f" o:ole="">
            <v:imagedata r:id="rId271" o:title="eqId0c29cddd33f8c6bd17a11fbaf1205233"/>
          </v:shape>
          <o:OLEObject Type="Embed" ProgID="Equation.DSMT4" ShapeID="_x0000_i1154" DrawAspect="Content" ObjectID="_1816758702" r:id="rId27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即第二次碰撞前瞬时</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P</w:t>
      </w:r>
      <w:r>
        <w:rPr>
          <w:rFonts w:ascii="宋体" w:eastAsia="宋体" w:hAnsi="宋体" w:cs="宋体"/>
          <w:color w:val="000000"/>
          <w:sz w:val="21"/>
          <w:shd w:val="clear" w:color="auto" w:fill="auto"/>
          <w:vertAlign w:val="baseline"/>
        </w:rPr>
        <w:t>球的水平速度大小为</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结合上述</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两球第一次碰后到第二次碰前过程中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根据动能定理</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轻绳对</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球做的功</w:t>
      </w:r>
      <w:r>
        <w:object>
          <v:shape id="_x0000_i1155" type="#_x0000_t75" alt="试题资源网 stzy.com" style="width:156pt;height:27pt" o:oleicon="f" o:ole="">
            <v:imagedata r:id="rId273" o:title="eqId5ab38b9dfa165b9d73ef612b6dd52609"/>
          </v:shape>
          <o:OLEObject Type="Embed" ProgID="Equation.DSMT4" ShapeID="_x0000_i1155" DrawAspect="Content" ObjectID="_1816758703" r:id="rId27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aa34678f-fe3d-421f-910f-d729cf7fda9d"/>
        <w:spacing w:line="320" w:lineRule="auto"/>
        <w:jc w:val="center"/>
        <w:textAlignment w:val="center"/>
        <w:rPr>
          <w:rFonts w:ascii="黑体" w:eastAsia="黑体" w:hAnsi="黑体" w:cs="黑体" w:hint="eastAsia"/>
          <w:b/>
          <w:color w:val="000000"/>
          <w:sz w:val="30"/>
        </w:rPr>
      </w:pPr>
    </w:p>
    <w:p>
      <w:pPr>
        <w:pStyle w:val="Normal13c9fbf7-6cf8-4007-b9f8-118d674b410f"/>
        <w:spacing w:line="320" w:lineRule="auto"/>
        <w:jc w:val="left"/>
        <w:textAlignment w:val="center"/>
      </w:pPr>
      <w:r>
        <w:rPr>
          <w:rFonts w:ascii="Times New Roman" w:eastAsia="Times New Roman" w:hAnsi="Times New Roman" w:cs="Times New Roman"/>
          <w:color w:val="000000"/>
          <w:sz w:val="21"/>
          <w:shd w:val="clear" w:color="auto" w:fill="auto"/>
          <w:vertAlign w:val="baseline"/>
        </w:rPr>
        <w:t>7．</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BC</w:t>
      </w:r>
    </w:p>
    <w:p>
      <w:pPr>
        <w:pStyle w:val="Normal13c9fbf7-6cf8-4007-b9f8-118d674b410f"/>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弹簧第一次恢复原长的过程中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只有弹簧弹力做功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所以物块</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及弹簧组成的系统机械能守恒</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由于墙壁对物块</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的弹力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所以系统所受合外力不为</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系统不满足动量守恒</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弹簧第一次恢复原长过程中</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的速度一直为零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由功能关系和机械能守恒可得</w:t>
      </w:r>
      <w:r>
        <w:object>
          <v:shape id="_x0000_i1156" type="#_x0000_t75" alt="试题资源网 stzy.com" style="width:54.75pt;height:27pt" o:oleicon="f" o:ole="">
            <v:imagedata r:id="rId275" o:title="eqId9559b3ac5fd4a465c3adfb098f7c149f"/>
          </v:shape>
          <o:OLEObject Type="Embed" ProgID="Equation.DSMT4" ShapeID="_x0000_i1156" DrawAspect="Content" ObjectID="_1816707283" r:id="rId27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157" type="#_x0000_t75" alt="试题资源网 stzy.com" style="width:47.25pt;height:15.75pt" o:oleicon="f" o:ole="">
            <v:imagedata r:id="rId277" o:title="eqId6b07894b9c51757ea8136644df450cc1"/>
          </v:shape>
          <o:OLEObject Type="Embed" ProgID="Equation.DSMT4" ShapeID="_x0000_i1157" DrawAspect="Content" ObjectID="_1816707284" r:id="rId27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由于</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静止不动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因此墙对</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的冲量大小等于弹簧对</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的冲量大小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弹簧对</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的冲量大小等于弹簧对</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的冲量大小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则有</w:t>
      </w:r>
      <w:r>
        <w:object>
          <v:shape id="_x0000_i1158" type="#_x0000_t75" alt="试题资源网 stzy.com" style="width:92.25pt;height:15.75pt" o:oleicon="f" o:ole="">
            <v:imagedata r:id="rId279" o:title="eqIda3f59421beb839f7637408980fa01197"/>
          </v:shape>
          <o:OLEObject Type="Embed" ProgID="Equation.DSMT4" ShapeID="_x0000_i1158" DrawAspect="Content" ObjectID="_1816707285" r:id="rId280"/>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由弹簧振子的周期公式可得</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做简谐运动的周期为</w:t>
      </w:r>
      <w:r>
        <w:object>
          <v:shape id="_x0000_i1159" type="#_x0000_t75" alt="试题资源网 stzy.com" style="width:79.5pt;height:30.75pt" o:oleicon="f" o:ole="">
            <v:imagedata r:id="rId281" o:title="eqId841bed8fd34f5f46b3ff4fdd7955f9ff"/>
          </v:shape>
          <o:OLEObject Type="Embed" ProgID="Equation.DSMT4" ShapeID="_x0000_i1159" DrawAspect="Content" ObjectID="_1816707286" r:id="rId28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弹簧第一次恢复原长的时间为</w:t>
      </w:r>
      <w:r>
        <w:object>
          <v:shape id="_x0000_i1160" type="#_x0000_t75" alt="试题资源网 stzy.com" style="width:60pt;height:27pt" o:oleicon="f" o:ole="">
            <v:imagedata r:id="rId283" o:title="eqId3be4d6ecb2045ebfbf3375ee48d12a52"/>
          </v:shape>
          <o:OLEObject Type="Embed" ProgID="Equation.DSMT4" ShapeID="_x0000_i1160" DrawAspect="Content" ObjectID="_1816707287" r:id="rId28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w:t>
      </w:r>
      <w:r>
        <w:object>
          <v:shape id="_x0000_i1161" type="#_x0000_t75" alt="试题资源网 stzy.com" style="width:35.25pt;height:15pt" o:oleicon="f" o:ole="">
            <v:imagedata r:id="rId285" o:title="eqId34c0da13ad5d473a1064bcaa54ea5900"/>
          </v:shape>
          <o:OLEObject Type="Embed" ProgID="Equation.DSMT4" ShapeID="_x0000_i1161" DrawAspect="Content" ObjectID="_1816707288" r:id="rId28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162" type="#_x0000_t75" alt="试题资源网 stzy.com" style="width:66pt;height:27pt" o:oleicon="f" o:ole="">
            <v:imagedata r:id="rId287" o:title="eqId0694c2c02b91b87ad0e7c43deb267005"/>
          </v:shape>
          <o:OLEObject Type="Embed" ProgID="Equation.DSMT4" ShapeID="_x0000_i1162" DrawAspect="Content" ObjectID="_1816707289" r:id="rId288"/>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弹簧第二次恢复原长过程中</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加速</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减速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弹簧第二次恢复原长时</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的速度最大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由动量守恒得</w:t>
      </w:r>
      <w:r>
        <w:object>
          <v:shape id="_x0000_i1163" type="#_x0000_t75" alt="试题资源网 stzy.com" style="width:87.75pt;height:15.75pt" o:oleicon="f" o:ole="">
            <v:imagedata r:id="rId289" o:title="eqIdfec5b5a57e4242b461a69fa9d67f5ddd"/>
          </v:shape>
          <o:OLEObject Type="Embed" ProgID="Equation.DSMT4" ShapeID="_x0000_i1163" DrawAspect="Content" ObjectID="_1816707290" r:id="rId29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由机械能守恒得</w:t>
      </w:r>
      <w:r>
        <w:object>
          <v:shape id="_x0000_i1164" type="#_x0000_t75" alt="试题资源网 stzy.com" style="width:116.25pt;height:27.75pt" o:oleicon="f" o:ole="">
            <v:imagedata r:id="rId291" o:title="eqId9e7f401deeba7a106581d37a128271a0"/>
          </v:shape>
          <o:OLEObject Type="Embed" ProgID="Equation.DSMT4" ShapeID="_x0000_i1164" DrawAspect="Content" ObjectID="_1816707291" r:id="rId29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165" type="#_x0000_t75" alt="试题资源网 stzy.com" style="width:56.25pt;height:15.75pt" o:oleicon="f" o:ole="">
            <v:imagedata r:id="rId293" o:title="eqIdc8b619276c3985e50cb2d6bd55ef380f"/>
          </v:shape>
          <o:OLEObject Type="Embed" ProgID="Equation.DSMT4" ShapeID="_x0000_i1165" DrawAspect="Content" ObjectID="_1816707292" r:id="rId294"/>
        </w:object>
      </w:r>
      <w:r>
        <w:rPr>
          <w:rFonts w:ascii="Times New Roman" w:eastAsia="Times New Roman" w:hAnsi="Times New Roman" w:cs="Times New Roman"/>
          <w:color w:val="000000"/>
          <w:sz w:val="21"/>
          <w:shd w:val="clear" w:color="auto" w:fill="auto"/>
          <w:vertAlign w:val="baseline"/>
        </w:rPr>
        <w:t>，</w:t>
      </w:r>
      <w:r>
        <w:object>
          <v:shape id="_x0000_i1166" type="#_x0000_t75" alt="试题资源网 stzy.com" style="width:61.5pt;height:15.75pt" o:oleicon="f" o:ole="">
            <v:imagedata r:id="rId295" o:title="eqIdd1dbc19a4e7830d06e2b9a97caee26ea"/>
          </v:shape>
          <o:OLEObject Type="Embed" ProgID="Equation.DSMT4" ShapeID="_x0000_i1166" DrawAspect="Content" ObjectID="_1816707293" r:id="rId296"/>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36ec38d9-176a-4942-8712-5813a8943b15"/>
        <w:spacing w:line="320" w:lineRule="auto"/>
        <w:jc w:val="left"/>
        <w:textAlignment w:val="center"/>
      </w:pPr>
      <w:r>
        <w:rPr>
          <w:rFonts w:ascii="Times New Roman" w:eastAsia="Times New Roman" w:hAnsi="Times New Roman" w:cs="Times New Roman"/>
          <w:color w:val="000000"/>
          <w:sz w:val="21"/>
          <w:shd w:val="clear" w:color="auto" w:fill="auto"/>
          <w:vertAlign w:val="baseline"/>
        </w:rPr>
        <w:t>8．</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BC</w:t>
      </w:r>
    </w:p>
    <w:p>
      <w:pPr>
        <w:pStyle w:val="Normal36ec38d9-176a-4942-8712-5813a8943b15"/>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电势能等于将电荷移到无穷远</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电场力做的功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系统的电势能可认为分别将</w:t>
      </w:r>
      <w:r>
        <w:rPr>
          <w:rFonts w:ascii="Times New Roman" w:eastAsia="Times New Roman" w:hAnsi="Times New Roman" w:cs="Times New Roman"/>
          <w:color w:val="000000"/>
          <w:sz w:val="21"/>
          <w:shd w:val="clear" w:color="auto" w:fill="auto"/>
          <w:vertAlign w:val="baseline"/>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小球搬到无穷远电场力做的功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初始时刻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先将</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球移到无穷远</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电场力做功为</w:t>
      </w:r>
      <w:r>
        <w:object>
          <v:shape id="_x0000_i1167" type="#_x0000_t75" alt="试题资源网 stzy.com" style="width:109.8pt;height:29.1pt" o:oleicon="f" o:ole="">
            <v:imagedata r:id="rId297" o:title="eqId0a8455bd285d637b40f03882c6e3fb97"/>
          </v:shape>
          <o:OLEObject Type="Embed" ProgID="Equation.DSMT4" ShapeID="_x0000_i1167" DrawAspect="Content" ObjectID="_1816988016" r:id="rId29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再将</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球移到无穷远</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电场力做功为</w:t>
      </w:r>
      <w:r>
        <w:object>
          <v:shape id="_x0000_i1168" type="#_x0000_t75" alt="试题资源网 stzy.com" style="width:75.65pt;height:29.1pt" o:oleicon="f" o:ole="">
            <v:imagedata r:id="rId299" o:title="eqId39f96df42975cc040140eeee539a29a3"/>
          </v:shape>
          <o:OLEObject Type="Embed" ProgID="Equation.DSMT4" ShapeID="_x0000_i1168" DrawAspect="Content" ObjectID="_1816988017" r:id="rId300"/>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系统的电势能等于电场力做的总功</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则初始时刻</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系统所具有的电势能为</w:t>
      </w:r>
      <w:r>
        <w:object>
          <v:shape id="_x0000_i1169" type="#_x0000_t75" alt="试题资源网 stzy.com" style="width:92.35pt;height:29.1pt" o:oleicon="f" o:ole="">
            <v:imagedata r:id="rId301" o:title="eqIdaac2fad77965f6df17ae02bc6e57b845"/>
          </v:shape>
          <o:OLEObject Type="Embed" ProgID="Equation.DSMT4" ShapeID="_x0000_i1169" DrawAspect="Content" ObjectID="_1816988018" r:id="rId30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由于系统所处的水平面光滑绝缘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系统不受外力作用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故解除</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的锁定后</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系统满足动量守恒</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图乙状态时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根据对称性有</w:t>
      </w:r>
      <w:r>
        <w:object>
          <v:shape id="_x0000_i1170" type="#_x0000_t75" alt="试题资源网 stzy.com" style="width:29.1pt;height:16pt" o:oleicon="f" o:ole="">
            <v:imagedata r:id="rId303" o:title="eqId89630a8a8f86a50b3582c33a429a14df"/>
          </v:shape>
          <o:OLEObject Type="Embed" ProgID="Equation.DSMT4" ShapeID="_x0000_i1170" DrawAspect="Content" ObjectID="_1816988019" r:id="rId304"/>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根据动量守恒可得</w:t>
      </w:r>
      <w:r>
        <w:object>
          <v:shape id="_x0000_i1171" type="#_x0000_t75" alt="试题资源网 stzy.com" style="width:70.55pt;height:16pt" o:oleicon="f" o:ole="">
            <v:imagedata r:id="rId305" o:title="eqId50d8f9ea8ff5c3beed52a3994ebfd546"/>
          </v:shape>
          <o:OLEObject Type="Embed" ProgID="Equation.DSMT4" ShapeID="_x0000_i1171" DrawAspect="Content" ObjectID="_1816988020" r:id="rId30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可得图乙中三球的速度满足</w:t>
      </w:r>
      <w:r>
        <w:object>
          <v:shape id="_x0000_i1172" type="#_x0000_t75" alt="试题资源网 stzy.com" style="width:57.45pt;height:27.65pt" o:oleicon="f" o:ole="">
            <v:imagedata r:id="rId84" o:title="eqId16afb612b3ea7c7cce5b4cce5371efa4"/>
          </v:shape>
          <o:OLEObject Type="Embed" ProgID="Equation.DSMT4" ShapeID="_x0000_i1172" DrawAspect="Content" ObjectID="_1816988021" r:id="rId30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图乙状态时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将</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球移到无穷远</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电场力做功为</w:t>
      </w:r>
      <w:r>
        <w:object>
          <v:shape id="_x0000_i1173" type="#_x0000_t75" alt="试题资源网 stzy.com" style="width:114.2pt;height:29.1pt" o:oleicon="f" o:ole="">
            <v:imagedata r:id="rId308" o:title="eqIdbd267d21fce9c7db1478571c1b6b7e84"/>
          </v:shape>
          <o:OLEObject Type="Embed" ProgID="Equation.DSMT4" ShapeID="_x0000_i1173" DrawAspect="Content" ObjectID="_1816988022" r:id="rId30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再将</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球移到无穷远</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电场力做功为</w:t>
      </w:r>
      <w:r>
        <w:object>
          <v:shape id="_x0000_i1174" type="#_x0000_t75" alt="试题资源网 stzy.com" style="width:75.65pt;height:29.1pt" o:oleicon="f" o:ole="">
            <v:imagedata r:id="rId310" o:title="eqId8a556523f004a79f7a6910253404c901"/>
          </v:shape>
          <o:OLEObject Type="Embed" ProgID="Equation.DSMT4" ShapeID="_x0000_i1174" DrawAspect="Content" ObjectID="_1816988023" r:id="rId31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故乙图状态系统的电势能为</w:t>
      </w:r>
      <w:r>
        <w:object>
          <v:shape id="_x0000_i1175" type="#_x0000_t75" alt="试题资源网 stzy.com" style="width:91.65pt;height:29.1pt" o:oleicon="f" o:ole="">
            <v:imagedata r:id="rId312" o:title="eqIdaeb42f2b18374f6e673295ff83446836"/>
          </v:shape>
          <o:OLEObject Type="Embed" ProgID="Equation.DSMT4" ShapeID="_x0000_i1175" DrawAspect="Content" ObjectID="_1816988024" r:id="rId31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根据能量守恒可知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图乙状态与图甲状态相比</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系统的机械能增加了</w:t>
      </w:r>
      <w:r>
        <w:object>
          <v:shape id="_x0000_i1176" type="#_x0000_t75" alt="试题资源网 stzy.com" style="width:113.45pt;height:29.1pt" o:oleicon="f" o:ole="">
            <v:imagedata r:id="rId314" o:title="eqIde7e2942a88de822812a4daffd4a23798"/>
          </v:shape>
          <o:OLEObject Type="Embed" ProgID="Equation.DSMT4" ShapeID="_x0000_i1176" DrawAspect="Content" ObjectID="_1816988025" r:id="rId31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由能量守恒定律有</w:t>
      </w:r>
      <w:r>
        <w:object>
          <v:shape id="_x0000_i1177" type="#_x0000_t75" alt="试题资源网 stzy.com" style="width:167.25pt;height:29.1pt" o:oleicon="f" o:ole="">
            <v:imagedata r:id="rId316" o:title="eqIdaefdcdc72a8daaf390060435f5f2dce0"/>
          </v:shape>
          <o:OLEObject Type="Embed" ProgID="Equation.DSMT4" ShapeID="_x0000_i1177" DrawAspect="Content" ObjectID="_1816988026" r:id="rId31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又</w:t>
      </w:r>
      <w:r>
        <w:object>
          <v:shape id="_x0000_i1178" type="#_x0000_t75" alt="试题资源网 stzy.com" style="width:57.45pt;height:27.65pt" o:oleicon="f" o:ole="">
            <v:imagedata r:id="rId84" o:title="eqId16afb612b3ea7c7cce5b4cce5371efa4"/>
          </v:shape>
          <o:OLEObject Type="Embed" ProgID="Equation.DSMT4" ShapeID="_x0000_i1178" DrawAspect="Content" ObjectID="_1816988027" r:id="rId318"/>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联立解得图乙状态时</w:t>
      </w:r>
      <w:r>
        <w:rPr>
          <w:rFonts w:ascii="Times New Roman" w:eastAsia="Times New Roman" w:hAnsi="Times New Roman" w:cs="Times New Roman"/>
          <w:color w:val="000000"/>
          <w:sz w:val="21"/>
          <w:shd w:val="clear" w:color="auto" w:fill="auto"/>
          <w:vertAlign w:val="baseline"/>
        </w:rPr>
        <w:t>，</w:t>
      </w:r>
      <w:r>
        <w:object>
          <v:shape id="_x0000_i1179" type="#_x0000_t75" alt="试题资源网 stzy.com" style="width:10.9pt;height:11.65pt" o:oleicon="f" o:ole="">
            <v:imagedata r:id="rId86" o:title="eqIdea1e8babee63bfc889ae5a34632284bc"/>
          </v:shape>
          <o:OLEObject Type="Embed" ProgID="Equation.DSMT4" ShapeID="_x0000_i1179" DrawAspect="Content" ObjectID="_1816988028" r:id="rId319"/>
        </w:object>
      </w:r>
      <w:r>
        <w:rPr>
          <w:rFonts w:ascii="宋体" w:eastAsia="宋体" w:hAnsi="宋体" w:cs="宋体"/>
          <w:color w:val="000000"/>
          <w:sz w:val="21"/>
          <w:shd w:val="clear" w:color="auto" w:fill="auto"/>
          <w:vertAlign w:val="baseline"/>
        </w:rPr>
        <w:t>球的速度大小为</w:t>
      </w:r>
      <w:r>
        <w:object>
          <v:shape id="_x0000_i1180" type="#_x0000_t75" alt="试题资源网 stzy.com" style="width:51.65pt;height:31.25pt" o:oleicon="f" o:ole="">
            <v:imagedata r:id="rId320" o:title="eqId30a2f2060de240987595a9f04f04b587"/>
          </v:shape>
          <o:OLEObject Type="Embed" ProgID="Equation.DSMT4" ShapeID="_x0000_i1180" DrawAspect="Content" ObjectID="_1816988029" r:id="rId32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36ec38d9-176a-4942-8712-5813a8943b15"/>
        <w:spacing w:line="320" w:lineRule="auto"/>
        <w:jc w:val="center"/>
        <w:textAlignment w:val="center"/>
        <w:rPr>
          <w:rFonts w:ascii="黑体" w:eastAsia="黑体" w:hAnsi="黑体" w:cs="黑体" w:hint="eastAsia"/>
          <w:b/>
          <w:color w:val="000000"/>
          <w:sz w:val="30"/>
        </w:rPr>
      </w:pPr>
    </w:p>
    <w:p>
      <w:pPr>
        <w:pStyle w:val="1"/>
        <w:widowControl/>
        <w:spacing w:line="320" w:lineRule="auto"/>
        <w:jc w:val="left"/>
        <w:rPr>
          <w:rFonts w:ascii="Times New Roman" w:eastAsia="宋体" w:hAnsi="Times New Roman" w:cs="Times New Roman"/>
          <w:color w:val="000000"/>
          <w:kern w:val="0"/>
          <w:sz w:val="28"/>
          <w:szCs w:val="28"/>
        </w:rPr>
      </w:pPr>
      <w:r>
        <w:rPr>
          <w:rFonts w:ascii="Times New Roman" w:eastAsia="Times New Roman" w:hAnsi="Times New Roman" w:cs="Times New Roman"/>
          <w:color w:val="000000"/>
          <w:sz w:val="21"/>
          <w:shd w:val="clear" w:color="auto" w:fill="auto"/>
          <w:vertAlign w:val="baseline"/>
        </w:rPr>
        <w:t>9．</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】BCD　</w:t>
      </w:r>
    </w:p>
    <w:p>
      <w:pPr>
        <w:pStyle w:val="1"/>
        <w:widowControl/>
        <w:spacing w:line="320" w:lineRule="auto"/>
        <w:jc w:val="left"/>
        <w:rPr>
          <w:rFonts w:ascii="Times New Roman" w:eastAsia="宋体" w:hAnsi="Times New Roman" w:cs="Times New Roman"/>
          <w:color w:val="000000"/>
          <w:kern w:val="0"/>
          <w:sz w:val="28"/>
          <w:szCs w:val="28"/>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小球摆动过程中</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组成的系统水平方向不受外力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水平方向动量守恒</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但竖直方向动量不守恒</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下落过程中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系统水平方向动量守恒</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取水平向左为正方向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由动量守恒定律可得</w:t>
      </w:r>
      <w:r>
        <w:rPr>
          <w:rFonts w:ascii="Times New Roman" w:eastAsia="Times New Roman" w:hAnsi="Times New Roman" w:cs="Times New Roman"/>
          <w:i/>
          <w:color w:val="000000"/>
          <w:sz w:val="21"/>
          <w:shd w:val="clear" w:color="auto" w:fill="auto"/>
          <w:vertAlign w:val="baseline"/>
        </w:rPr>
        <w:t>Mv</w:t>
      </w:r>
      <w:r>
        <w:rPr>
          <w:rFonts w:ascii="Times New Roman" w:eastAsia="Times New Roman" w:hAnsi="Times New Roman" w:cs="Times New Roman"/>
          <w:i/>
          <w:color w:val="000000"/>
          <w:sz w:val="21"/>
          <w:shd w:val="clear" w:color="auto" w:fill="auto"/>
          <w:vertAlign w:val="subscript"/>
        </w:rPr>
        <w:t>C</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mv</w:t>
      </w:r>
      <w:r>
        <w:rPr>
          <w:rFonts w:ascii="Times New Roman" w:eastAsia="Times New Roman" w:hAnsi="Times New Roman" w:cs="Times New Roman"/>
          <w:i/>
          <w:color w:val="000000"/>
          <w:sz w:val="21"/>
          <w:shd w:val="clear" w:color="auto" w:fill="auto"/>
          <w:vertAlign w:val="subscript"/>
        </w:rPr>
        <w:t>AB</w:t>
      </w:r>
      <w:r>
        <w:rPr>
          <w:rFonts w:ascii="Times New Roman" w:eastAsia="Times New Roman" w:hAnsi="Times New Roman" w:cs="Times New Roman"/>
          <w:color w:val="000000"/>
          <w:sz w:val="21"/>
          <w:shd w:val="clear" w:color="auto" w:fill="auto"/>
          <w:vertAlign w:val="baseline"/>
        </w:rPr>
        <w:t>=0,</w:t>
      </w:r>
      <w:r>
        <w:rPr>
          <w:rFonts w:ascii="宋体" w:eastAsia="宋体" w:hAnsi="宋体" w:cs="宋体"/>
          <w:color w:val="000000"/>
          <w:sz w:val="21"/>
          <w:shd w:val="clear" w:color="auto" w:fill="auto"/>
          <w:vertAlign w:val="baseline"/>
        </w:rPr>
        <w:t>由机械能守恒定律可得</w:t>
      </w:r>
      <w:r>
        <w:rPr>
          <w:rFonts w:ascii="Times New Roman" w:eastAsia="Times New Roman" w:hAnsi="Times New Roman" w:cs="Times New Roman"/>
          <w:i/>
          <w:color w:val="000000"/>
          <w:sz w:val="21"/>
          <w:shd w:val="clear" w:color="auto" w:fill="auto"/>
          <w:vertAlign w:val="baseline"/>
        </w:rPr>
        <w:t>MgL</w:t>
      </w:r>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Times New Roman"/>
                <w:color w:val="000000"/>
                <w:kern w:val="0"/>
                <w:sz w:val="28"/>
                <w:szCs w:val="28"/>
              </w:rPr>
            </m:ctrlPr>
          </m:fPr>
          <m:num>
            <m:ctrlPr>
              <w:rPr>
                <w:rFonts w:ascii="Cambria Math" w:eastAsia="宋体" w:hAnsi="Cambria Math" w:cs="Times New Roman"/>
                <w:color w:val="000000"/>
                <w:kern w:val="0"/>
                <w:sz w:val="28"/>
                <w:szCs w:val="28"/>
              </w:rPr>
            </m:ctrlPr>
            <m:r>
              <m:rPr>
                <m:sty m:val="p"/>
              </m:rPr>
              <w:rPr>
                <w:rFonts w:ascii="Cambria Math" w:eastAsia="宋体" w:hAnsi="Cambria Math" w:cs="Times New Roman"/>
                <w:color w:val="000000"/>
                <w:kern w:val="0"/>
                <w:sz w:val="28"/>
                <w:szCs w:val="28"/>
              </w:rPr>
              <m:t>1</m:t>
            </m:r>
          </m:num>
          <m:den>
            <m:ctrlPr>
              <w:rPr>
                <w:rFonts w:ascii="Cambria Math" w:eastAsia="宋体" w:hAnsi="Cambria Math" w:cs="Times New Roman"/>
                <w:color w:val="000000"/>
                <w:kern w:val="0"/>
                <w:sz w:val="28"/>
                <w:szCs w:val="28"/>
              </w:rPr>
            </m:ctrlPr>
            <m:r>
              <m:rPr>
                <m:sty m:val="p"/>
              </m:rPr>
              <w:rPr>
                <w:rFonts w:ascii="Cambria Math" w:eastAsia="宋体" w:hAnsi="Cambria Math" w:cs="Times New Roman"/>
                <w:color w:val="000000"/>
                <w:kern w:val="0"/>
                <w:sz w:val="28"/>
                <w:szCs w:val="28"/>
              </w:rPr>
              <m:t>2</m:t>
            </m:r>
          </m:den>
        </m:f>
      </m:oMath>
      <w:r>
        <w:rPr>
          <w:rFonts w:ascii="Times New Roman" w:eastAsia="Times New Roman" w:hAnsi="Times New Roman" w:cs="Times New Roman"/>
          <w:i/>
          <w:color w:val="000000"/>
          <w:sz w:val="21"/>
          <w:shd w:val="clear" w:color="auto" w:fill="auto"/>
          <w:vertAlign w:val="baseline"/>
        </w:rPr>
        <w:t>M</w:t>
      </w:r>
      <m:oMath>
        <m:sSubSup>
          <m:sSubSupPr>
            <m:ctrlPr>
              <w:rPr>
                <w:rFonts w:ascii="Cambria Math" w:eastAsia="宋体" w:hAnsi="Cambria Math" w:cs="Times New Roman"/>
                <w:color w:val="000000"/>
                <w:kern w:val="0"/>
                <w:sz w:val="28"/>
                <w:szCs w:val="28"/>
              </w:rPr>
            </m:ctrlPr>
          </m:sSubSupPr>
          <m:e>
            <m:ctrlPr>
              <w:rPr>
                <w:rFonts w:ascii="Cambria Math" w:eastAsia="宋体" w:hAnsi="Cambria Math" w:cs="Times New Roman"/>
                <w:color w:val="000000"/>
                <w:kern w:val="0"/>
                <w:sz w:val="28"/>
                <w:szCs w:val="28"/>
              </w:rPr>
            </m:ctrlPr>
            <m:r>
              <w:rPr>
                <w:rFonts w:ascii="Cambria Math" w:eastAsia="宋体" w:hAnsi="Cambria Math" w:cs="Times New Roman"/>
                <w:color w:val="000000"/>
                <w:kern w:val="0"/>
                <w:sz w:val="28"/>
                <w:szCs w:val="28"/>
              </w:rPr>
              <m:t>v</m:t>
            </m:r>
          </m:e>
          <m:sub>
            <m:ctrlPr>
              <w:rPr>
                <w:rFonts w:ascii="Cambria Math" w:eastAsia="宋体" w:hAnsi="Cambria Math" w:cs="Times New Roman"/>
                <w:color w:val="000000"/>
                <w:kern w:val="0"/>
                <w:sz w:val="28"/>
                <w:szCs w:val="28"/>
              </w:rPr>
            </m:ctrlPr>
            <m:r>
              <w:rPr>
                <w:rFonts w:ascii="Cambria Math" w:eastAsia="宋体" w:hAnsi="Cambria Math" w:cs="Times New Roman"/>
                <w:color w:val="000000"/>
                <w:kern w:val="0"/>
                <w:sz w:val="28"/>
                <w:szCs w:val="28"/>
              </w:rPr>
              <m:t>C</m:t>
            </m:r>
          </m:sub>
          <m:sup>
            <m:ctrlPr>
              <w:rPr>
                <w:rFonts w:ascii="Cambria Math" w:eastAsia="宋体" w:hAnsi="Cambria Math" w:cs="Times New Roman"/>
                <w:color w:val="000000"/>
                <w:kern w:val="0"/>
                <w:sz w:val="28"/>
                <w:szCs w:val="28"/>
              </w:rPr>
            </m:ctrlPr>
            <m:r>
              <m:rPr>
                <m:sty m:val="p"/>
              </m:rPr>
              <w:rPr>
                <w:rFonts w:ascii="Cambria Math" w:eastAsia="宋体" w:hAnsi="Cambria Math" w:cs="Times New Roman"/>
                <w:color w:val="000000"/>
                <w:kern w:val="0"/>
                <w:sz w:val="28"/>
                <w:szCs w:val="28"/>
              </w:rPr>
              <m:t>2</m:t>
            </m:r>
          </m:sup>
        </m:sSubSup>
      </m:oMath>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Times New Roman"/>
                <w:color w:val="000000"/>
                <w:kern w:val="0"/>
                <w:sz w:val="28"/>
                <w:szCs w:val="28"/>
              </w:rPr>
            </m:ctrlPr>
          </m:fPr>
          <m:num>
            <m:ctrlPr>
              <w:rPr>
                <w:rFonts w:ascii="Cambria Math" w:eastAsia="宋体" w:hAnsi="Cambria Math" w:cs="Times New Roman"/>
                <w:color w:val="000000"/>
                <w:kern w:val="0"/>
                <w:sz w:val="28"/>
                <w:szCs w:val="28"/>
              </w:rPr>
            </m:ctrlPr>
            <m:r>
              <m:rPr>
                <m:sty m:val="p"/>
              </m:rPr>
              <w:rPr>
                <w:rFonts w:ascii="Cambria Math" w:eastAsia="宋体" w:hAnsi="Cambria Math" w:cs="Times New Roman"/>
                <w:color w:val="000000"/>
                <w:kern w:val="0"/>
                <w:sz w:val="28"/>
                <w:szCs w:val="28"/>
              </w:rPr>
              <m:t>1</m:t>
            </m:r>
          </m:num>
          <m:den>
            <m:ctrlPr>
              <w:rPr>
                <w:rFonts w:ascii="Cambria Math" w:eastAsia="宋体" w:hAnsi="Cambria Math" w:cs="Times New Roman"/>
                <w:color w:val="000000"/>
                <w:kern w:val="0"/>
                <w:sz w:val="28"/>
                <w:szCs w:val="28"/>
              </w:rPr>
            </m:ctrlPr>
            <m:r>
              <m:rPr>
                <m:sty m:val="p"/>
              </m:rPr>
              <w:rPr>
                <w:rFonts w:ascii="Cambria Math" w:eastAsia="宋体" w:hAnsi="Cambria Math" w:cs="Times New Roman"/>
                <w:color w:val="000000"/>
                <w:kern w:val="0"/>
                <w:sz w:val="28"/>
                <w:szCs w:val="28"/>
              </w:rPr>
              <m:t>2</m:t>
            </m:r>
          </m:den>
        </m:f>
      </m:oMath>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m</w:t>
      </w:r>
      <m:oMath>
        <m:sSubSup>
          <m:sSubSupPr>
            <m:ctrlPr>
              <w:rPr>
                <w:rFonts w:ascii="Cambria Math" w:eastAsia="宋体" w:hAnsi="Cambria Math" w:cs="Times New Roman"/>
                <w:color w:val="000000"/>
                <w:kern w:val="0"/>
                <w:sz w:val="28"/>
                <w:szCs w:val="28"/>
              </w:rPr>
            </m:ctrlPr>
          </m:sSubSupPr>
          <m:e>
            <m:ctrlPr>
              <w:rPr>
                <w:rFonts w:ascii="Cambria Math" w:eastAsia="宋体" w:hAnsi="Cambria Math" w:cs="Times New Roman"/>
                <w:color w:val="000000"/>
                <w:kern w:val="0"/>
                <w:sz w:val="28"/>
                <w:szCs w:val="28"/>
              </w:rPr>
            </m:ctrlPr>
            <m:r>
              <w:rPr>
                <w:rFonts w:ascii="Cambria Math" w:eastAsia="宋体" w:hAnsi="Cambria Math" w:cs="Times New Roman"/>
                <w:color w:val="000000"/>
                <w:kern w:val="0"/>
                <w:sz w:val="28"/>
                <w:szCs w:val="28"/>
              </w:rPr>
              <m:t>v</m:t>
            </m:r>
          </m:e>
          <m:sub>
            <m:ctrlPr>
              <w:rPr>
                <w:rFonts w:ascii="Cambria Math" w:eastAsia="宋体" w:hAnsi="Cambria Math" w:cs="Times New Roman"/>
                <w:color w:val="000000"/>
                <w:kern w:val="0"/>
                <w:sz w:val="28"/>
                <w:szCs w:val="28"/>
              </w:rPr>
            </m:ctrlPr>
            <m:r>
              <w:rPr>
                <w:rFonts w:ascii="Cambria Math" w:eastAsia="宋体" w:hAnsi="Cambria Math" w:cs="Times New Roman"/>
                <w:color w:val="000000"/>
                <w:kern w:val="0"/>
                <w:sz w:val="28"/>
                <w:szCs w:val="28"/>
              </w:rPr>
              <m:t>AB</m:t>
            </m:r>
          </m:sub>
          <m:sup>
            <m:ctrlPr>
              <w:rPr>
                <w:rFonts w:ascii="Cambria Math" w:eastAsia="宋体" w:hAnsi="Cambria Math" w:cs="Times New Roman"/>
                <w:color w:val="000000"/>
                <w:kern w:val="0"/>
                <w:sz w:val="28"/>
                <w:szCs w:val="28"/>
              </w:rPr>
            </m:ctrlPr>
            <m:r>
              <m:rPr>
                <m:sty m:val="p"/>
              </m:rPr>
              <w:rPr>
                <w:rFonts w:ascii="Cambria Math" w:eastAsia="宋体" w:hAnsi="Cambria Math" w:cs="Times New Roman"/>
                <w:color w:val="000000"/>
                <w:kern w:val="0"/>
                <w:sz w:val="28"/>
                <w:szCs w:val="28"/>
              </w:rPr>
              <m:t>2</m:t>
            </m:r>
          </m:sup>
        </m:sSubSup>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i/>
          <w:color w:val="000000"/>
          <w:sz w:val="21"/>
          <w:shd w:val="clear" w:color="auto" w:fill="auto"/>
          <w:vertAlign w:val="subscript"/>
        </w:rPr>
        <w:t>C</w:t>
      </w:r>
      <w:r>
        <w:rPr>
          <w:rFonts w:ascii="Times New Roman" w:eastAsia="Times New Roman" w:hAnsi="Times New Roman" w:cs="Times New Roman"/>
          <w:color w:val="000000"/>
          <w:sz w:val="21"/>
          <w:shd w:val="clear" w:color="auto" w:fill="auto"/>
          <w:vertAlign w:val="baseline"/>
        </w:rPr>
        <w:t>=2</w:t>
      </w:r>
      <m:oMath>
        <m:rad>
          <m:radPr>
            <m:degHide/>
            <m:ctrlPr>
              <w:rPr>
                <w:rFonts w:ascii="Cambria Math" w:eastAsia="宋体" w:hAnsi="Cambria Math" w:cs="Times New Roman"/>
                <w:color w:val="000000"/>
                <w:kern w:val="0"/>
                <w:sz w:val="28"/>
                <w:szCs w:val="28"/>
              </w:rPr>
            </m:ctrlPr>
          </m:radPr>
          <m:deg>
            <m:ctrlPr>
              <w:rPr>
                <w:rFonts w:ascii="Cambria Math" w:eastAsia="宋体" w:hAnsi="Cambria Math" w:cs="Times New Roman"/>
                <w:color w:val="000000"/>
                <w:kern w:val="0"/>
                <w:sz w:val="28"/>
                <w:szCs w:val="28"/>
              </w:rPr>
            </m:ctrlPr>
          </m:deg>
          <m:e>
            <m:ctrlPr>
              <w:rPr>
                <w:rFonts w:ascii="Cambria Math" w:eastAsia="宋体" w:hAnsi="Cambria Math" w:cs="Times New Roman"/>
                <w:color w:val="000000"/>
                <w:kern w:val="0"/>
                <w:sz w:val="28"/>
                <w:szCs w:val="28"/>
              </w:rPr>
            </m:ctrlPr>
            <m:f>
              <m:fPr>
                <m:ctrlPr>
                  <w:rPr>
                    <w:rFonts w:ascii="Cambria Math" w:eastAsia="宋体" w:hAnsi="Cambria Math" w:cs="Times New Roman"/>
                    <w:color w:val="000000"/>
                    <w:kern w:val="0"/>
                    <w:sz w:val="28"/>
                    <w:szCs w:val="28"/>
                  </w:rPr>
                </m:ctrlPr>
              </m:fPr>
              <m:num>
                <m:ctrlPr>
                  <w:rPr>
                    <w:rFonts w:ascii="Cambria Math" w:eastAsia="宋体" w:hAnsi="Cambria Math" w:cs="Times New Roman"/>
                    <w:color w:val="000000"/>
                    <w:kern w:val="0"/>
                    <w:sz w:val="28"/>
                    <w:szCs w:val="28"/>
                  </w:rPr>
                </m:ctrlPr>
                <m:r>
                  <w:rPr>
                    <w:rFonts w:ascii="Cambria Math" w:eastAsia="宋体" w:hAnsi="Cambria Math" w:cs="Times New Roman"/>
                    <w:color w:val="000000"/>
                    <w:kern w:val="0"/>
                    <w:sz w:val="28"/>
                    <w:szCs w:val="28"/>
                  </w:rPr>
                  <m:t>mgL</m:t>
                </m:r>
              </m:num>
              <m:den>
                <m:ctrlPr>
                  <w:rPr>
                    <w:rFonts w:ascii="Cambria Math" w:eastAsia="宋体" w:hAnsi="Cambria Math" w:cs="Times New Roman"/>
                    <w:color w:val="000000"/>
                    <w:kern w:val="0"/>
                    <w:sz w:val="28"/>
                    <w:szCs w:val="28"/>
                  </w:rPr>
                </m:ctrlPr>
                <m:r>
                  <m:rPr>
                    <m:sty m:val="p"/>
                  </m:rPr>
                  <w:rPr>
                    <w:rFonts w:ascii="Cambria Math" w:eastAsia="宋体" w:hAnsi="Cambria Math" w:cs="Times New Roman"/>
                    <w:color w:val="000000"/>
                    <w:kern w:val="0"/>
                    <w:sz w:val="28"/>
                    <w:szCs w:val="28"/>
                  </w:rPr>
                  <m:t>2</m:t>
                </m:r>
                <m:r>
                  <w:rPr>
                    <w:rFonts w:ascii="Cambria Math" w:eastAsia="宋体" w:hAnsi="Cambria Math" w:cs="Times New Roman"/>
                    <w:color w:val="000000"/>
                    <w:kern w:val="0"/>
                    <w:sz w:val="28"/>
                    <w:szCs w:val="28"/>
                  </w:rPr>
                  <m:t>m</m:t>
                </m:r>
                <m:r>
                  <m:rPr>
                    <m:sty m:val="p"/>
                  </m:rPr>
                  <w:rPr>
                    <w:rFonts w:ascii="Cambria Math" w:eastAsia="宋体" w:hAnsi="Cambria Math" w:cs="Times New Roman"/>
                    <w:color w:val="000000"/>
                    <w:kern w:val="0"/>
                    <w:sz w:val="28"/>
                    <w:szCs w:val="28"/>
                  </w:rPr>
                  <m:t>+</m:t>
                </m:r>
                <m:r>
                  <w:rPr>
                    <w:rFonts w:ascii="Cambria Math" w:eastAsia="宋体" w:hAnsi="Cambria Math" w:cs="Times New Roman"/>
                    <w:color w:val="000000"/>
                    <w:kern w:val="0"/>
                    <w:sz w:val="28"/>
                    <w:szCs w:val="28"/>
                  </w:rPr>
                  <m:t>M</m:t>
                </m:r>
              </m:den>
            </m:f>
          </m:e>
        </m:rad>
      </m:oMath>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i/>
          <w:color w:val="000000"/>
          <w:sz w:val="21"/>
          <w:shd w:val="clear" w:color="auto" w:fill="auto"/>
          <w:vertAlign w:val="subscript"/>
        </w:rPr>
        <w:t>AB</w:t>
      </w:r>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Times New Roman"/>
                <w:color w:val="000000"/>
                <w:kern w:val="0"/>
                <w:sz w:val="28"/>
                <w:szCs w:val="28"/>
              </w:rPr>
            </m:ctrlPr>
          </m:fPr>
          <m:num>
            <m:ctrlPr>
              <w:rPr>
                <w:rFonts w:ascii="Cambria Math" w:eastAsia="宋体" w:hAnsi="Cambria Math" w:cs="Times New Roman"/>
                <w:color w:val="000000"/>
                <w:kern w:val="0"/>
                <w:sz w:val="28"/>
                <w:szCs w:val="28"/>
              </w:rPr>
            </m:ctrlPr>
            <m:r>
              <w:rPr>
                <w:rFonts w:ascii="Cambria Math" w:eastAsia="宋体" w:hAnsi="Cambria Math" w:cs="Times New Roman"/>
                <w:color w:val="000000"/>
                <w:kern w:val="0"/>
                <w:sz w:val="28"/>
                <w:szCs w:val="28"/>
              </w:rPr>
              <m:t>M</m:t>
            </m:r>
          </m:num>
          <m:den>
            <m:ctrlPr>
              <w:rPr>
                <w:rFonts w:ascii="Cambria Math" w:eastAsia="宋体" w:hAnsi="Cambria Math" w:cs="Times New Roman"/>
                <w:color w:val="000000"/>
                <w:kern w:val="0"/>
                <w:sz w:val="28"/>
                <w:szCs w:val="28"/>
              </w:rPr>
            </m:ctrlPr>
            <m:r>
              <w:rPr>
                <w:rFonts w:ascii="Cambria Math" w:eastAsia="宋体" w:hAnsi="Cambria Math" w:cs="Times New Roman"/>
                <w:color w:val="000000"/>
                <w:kern w:val="0"/>
                <w:sz w:val="28"/>
                <w:szCs w:val="28"/>
              </w:rPr>
              <m:t>m</m:t>
            </m:r>
          </m:den>
        </m:f>
        <m:rad>
          <m:radPr>
            <m:degHide/>
            <m:ctrlPr>
              <w:rPr>
                <w:rFonts w:ascii="Cambria Math" w:eastAsia="宋体" w:hAnsi="Cambria Math" w:cs="Times New Roman"/>
                <w:color w:val="000000"/>
                <w:kern w:val="0"/>
                <w:sz w:val="28"/>
                <w:szCs w:val="28"/>
              </w:rPr>
            </m:ctrlPr>
          </m:radPr>
          <m:deg>
            <m:ctrlPr>
              <w:rPr>
                <w:rFonts w:ascii="Cambria Math" w:eastAsia="宋体" w:hAnsi="Cambria Math" w:cs="Times New Roman"/>
                <w:color w:val="000000"/>
                <w:kern w:val="0"/>
                <w:sz w:val="28"/>
                <w:szCs w:val="28"/>
              </w:rPr>
            </m:ctrlPr>
          </m:deg>
          <m:e>
            <m:ctrlPr>
              <w:rPr>
                <w:rFonts w:ascii="Cambria Math" w:eastAsia="宋体" w:hAnsi="Cambria Math" w:cs="Times New Roman"/>
                <w:color w:val="000000"/>
                <w:kern w:val="0"/>
                <w:sz w:val="28"/>
                <w:szCs w:val="28"/>
              </w:rPr>
            </m:ctrlPr>
            <m:f>
              <m:fPr>
                <m:ctrlPr>
                  <w:rPr>
                    <w:rFonts w:ascii="Cambria Math" w:eastAsia="宋体" w:hAnsi="Cambria Math" w:cs="Times New Roman"/>
                    <w:color w:val="000000"/>
                    <w:kern w:val="0"/>
                    <w:sz w:val="28"/>
                    <w:szCs w:val="28"/>
                  </w:rPr>
                </m:ctrlPr>
              </m:fPr>
              <m:num>
                <m:ctrlPr>
                  <w:rPr>
                    <w:rFonts w:ascii="Cambria Math" w:eastAsia="宋体" w:hAnsi="Cambria Math" w:cs="Times New Roman"/>
                    <w:color w:val="000000"/>
                    <w:kern w:val="0"/>
                    <w:sz w:val="28"/>
                    <w:szCs w:val="28"/>
                  </w:rPr>
                </m:ctrlPr>
                <m:r>
                  <w:rPr>
                    <w:rFonts w:ascii="Cambria Math" w:eastAsia="宋体" w:hAnsi="Cambria Math" w:cs="Times New Roman"/>
                    <w:color w:val="000000"/>
                    <w:kern w:val="0"/>
                    <w:sz w:val="28"/>
                    <w:szCs w:val="28"/>
                  </w:rPr>
                  <m:t>mgL</m:t>
                </m:r>
              </m:num>
              <m:den>
                <m:ctrlPr>
                  <w:rPr>
                    <w:rFonts w:ascii="Cambria Math" w:eastAsia="宋体" w:hAnsi="Cambria Math" w:cs="Times New Roman"/>
                    <w:color w:val="000000"/>
                    <w:kern w:val="0"/>
                    <w:sz w:val="28"/>
                    <w:szCs w:val="28"/>
                  </w:rPr>
                </m:ctrlPr>
                <m:r>
                  <m:rPr>
                    <m:sty m:val="p"/>
                  </m:rPr>
                  <w:rPr>
                    <w:rFonts w:ascii="Cambria Math" w:eastAsia="宋体" w:hAnsi="Cambria Math" w:cs="Times New Roman"/>
                    <w:color w:val="000000"/>
                    <w:kern w:val="0"/>
                    <w:sz w:val="28"/>
                    <w:szCs w:val="28"/>
                  </w:rPr>
                  <m:t>2</m:t>
                </m:r>
                <m:r>
                  <w:rPr>
                    <w:rFonts w:ascii="Cambria Math" w:eastAsia="宋体" w:hAnsi="Cambria Math" w:cs="Times New Roman"/>
                    <w:color w:val="000000"/>
                    <w:kern w:val="0"/>
                    <w:sz w:val="28"/>
                    <w:szCs w:val="28"/>
                  </w:rPr>
                  <m:t>m</m:t>
                </m:r>
                <m:r>
                  <m:rPr>
                    <m:sty m:val="p"/>
                  </m:rPr>
                  <w:rPr>
                    <w:rFonts w:ascii="Cambria Math" w:eastAsia="宋体" w:hAnsi="Cambria Math" w:cs="Times New Roman"/>
                    <w:color w:val="000000"/>
                    <w:kern w:val="0"/>
                    <w:sz w:val="28"/>
                    <w:szCs w:val="28"/>
                  </w:rPr>
                  <m:t>+</m:t>
                </m:r>
                <m:r>
                  <w:rPr>
                    <w:rFonts w:ascii="Cambria Math" w:eastAsia="宋体" w:hAnsi="Cambria Math" w:cs="Times New Roman"/>
                    <w:color w:val="000000"/>
                    <w:kern w:val="0"/>
                    <w:sz w:val="28"/>
                    <w:szCs w:val="28"/>
                  </w:rPr>
                  <m:t>M</m:t>
                </m:r>
              </m:den>
            </m:f>
          </m:e>
        </m:rad>
      </m:oMath>
      <w:r>
        <w:rPr>
          <w:rFonts w:ascii="Times New Roman" w:eastAsia="Times New Roman" w:hAnsi="Times New Roman" w:cs="Times New Roman"/>
          <w:color w:val="000000"/>
          <w:sz w:val="21"/>
          <w:shd w:val="clear" w:color="auto" w:fill="auto"/>
          <w:vertAlign w:val="baseline"/>
        </w:rPr>
        <w:t xml:space="preserve"> ,B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分离后</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以原速度做匀速直线运动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的最大速度大小为</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i/>
          <w:color w:val="000000"/>
          <w:sz w:val="21"/>
          <w:shd w:val="clear" w:color="auto" w:fill="auto"/>
          <w:vertAlign w:val="subscript"/>
        </w:rPr>
        <w:t>AB</w:t>
      </w:r>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Times New Roman"/>
                <w:color w:val="000000"/>
                <w:kern w:val="0"/>
                <w:sz w:val="28"/>
                <w:szCs w:val="28"/>
              </w:rPr>
            </m:ctrlPr>
          </m:fPr>
          <m:num>
            <m:ctrlPr>
              <w:rPr>
                <w:rFonts w:ascii="Cambria Math" w:eastAsia="宋体" w:hAnsi="Cambria Math" w:cs="Times New Roman"/>
                <w:color w:val="000000"/>
                <w:kern w:val="0"/>
                <w:sz w:val="28"/>
                <w:szCs w:val="28"/>
              </w:rPr>
            </m:ctrlPr>
            <m:r>
              <w:rPr>
                <w:rFonts w:ascii="Cambria Math" w:eastAsia="宋体" w:hAnsi="Cambria Math" w:cs="Times New Roman"/>
                <w:color w:val="000000"/>
                <w:kern w:val="0"/>
                <w:sz w:val="28"/>
                <w:szCs w:val="28"/>
              </w:rPr>
              <m:t>M</m:t>
            </m:r>
          </m:num>
          <m:den>
            <m:ctrlPr>
              <w:rPr>
                <w:rFonts w:ascii="Cambria Math" w:eastAsia="宋体" w:hAnsi="Cambria Math" w:cs="Times New Roman"/>
                <w:color w:val="000000"/>
                <w:kern w:val="0"/>
                <w:sz w:val="28"/>
                <w:szCs w:val="28"/>
              </w:rPr>
            </m:ctrlPr>
            <m:r>
              <w:rPr>
                <w:rFonts w:ascii="Cambria Math" w:eastAsia="宋体" w:hAnsi="Cambria Math" w:cs="Times New Roman"/>
                <w:color w:val="000000"/>
                <w:kern w:val="0"/>
                <w:sz w:val="28"/>
                <w:szCs w:val="28"/>
              </w:rPr>
              <m:t>m</m:t>
            </m:r>
          </m:den>
        </m:f>
        <m:rad>
          <m:radPr>
            <m:degHide/>
            <m:ctrlPr>
              <w:rPr>
                <w:rFonts w:ascii="Cambria Math" w:eastAsia="宋体" w:hAnsi="Cambria Math" w:cs="Times New Roman"/>
                <w:color w:val="000000"/>
                <w:kern w:val="0"/>
                <w:sz w:val="28"/>
                <w:szCs w:val="28"/>
              </w:rPr>
            </m:ctrlPr>
          </m:radPr>
          <m:deg>
            <m:ctrlPr>
              <w:rPr>
                <w:rFonts w:ascii="Cambria Math" w:eastAsia="宋体" w:hAnsi="Cambria Math" w:cs="Times New Roman"/>
                <w:color w:val="000000"/>
                <w:kern w:val="0"/>
                <w:sz w:val="28"/>
                <w:szCs w:val="28"/>
              </w:rPr>
            </m:ctrlPr>
          </m:deg>
          <m:e>
            <m:ctrlPr>
              <w:rPr>
                <w:rFonts w:ascii="Cambria Math" w:eastAsia="宋体" w:hAnsi="Cambria Math" w:cs="Times New Roman"/>
                <w:color w:val="000000"/>
                <w:kern w:val="0"/>
                <w:sz w:val="28"/>
                <w:szCs w:val="28"/>
              </w:rPr>
            </m:ctrlPr>
            <m:f>
              <m:fPr>
                <m:ctrlPr>
                  <w:rPr>
                    <w:rFonts w:ascii="Cambria Math" w:eastAsia="宋体" w:hAnsi="Cambria Math" w:cs="Times New Roman"/>
                    <w:color w:val="000000"/>
                    <w:kern w:val="0"/>
                    <w:sz w:val="28"/>
                    <w:szCs w:val="28"/>
                  </w:rPr>
                </m:ctrlPr>
              </m:fPr>
              <m:num>
                <m:ctrlPr>
                  <w:rPr>
                    <w:rFonts w:ascii="Cambria Math" w:eastAsia="宋体" w:hAnsi="Cambria Math" w:cs="Times New Roman"/>
                    <w:color w:val="000000"/>
                    <w:kern w:val="0"/>
                    <w:sz w:val="28"/>
                    <w:szCs w:val="28"/>
                  </w:rPr>
                </m:ctrlPr>
                <m:r>
                  <w:rPr>
                    <w:rFonts w:ascii="Cambria Math" w:eastAsia="宋体" w:hAnsi="Cambria Math" w:cs="Times New Roman"/>
                    <w:color w:val="000000"/>
                    <w:kern w:val="0"/>
                    <w:sz w:val="28"/>
                    <w:szCs w:val="28"/>
                  </w:rPr>
                  <m:t>mgL</m:t>
                </m:r>
              </m:num>
              <m:den>
                <m:ctrlPr>
                  <w:rPr>
                    <w:rFonts w:ascii="Cambria Math" w:eastAsia="宋体" w:hAnsi="Cambria Math" w:cs="Times New Roman"/>
                    <w:color w:val="000000"/>
                    <w:kern w:val="0"/>
                    <w:sz w:val="28"/>
                    <w:szCs w:val="28"/>
                  </w:rPr>
                </m:ctrlPr>
                <m:r>
                  <m:rPr>
                    <m:sty m:val="p"/>
                  </m:rPr>
                  <w:rPr>
                    <w:rFonts w:ascii="Cambria Math" w:eastAsia="宋体" w:hAnsi="Cambria Math" w:cs="Times New Roman"/>
                    <w:color w:val="000000"/>
                    <w:kern w:val="0"/>
                    <w:sz w:val="28"/>
                    <w:szCs w:val="28"/>
                  </w:rPr>
                  <m:t>2</m:t>
                </m:r>
                <m:r>
                  <w:rPr>
                    <w:rFonts w:ascii="Cambria Math" w:eastAsia="宋体" w:hAnsi="Cambria Math" w:cs="Times New Roman"/>
                    <w:color w:val="000000"/>
                    <w:kern w:val="0"/>
                    <w:sz w:val="28"/>
                    <w:szCs w:val="28"/>
                  </w:rPr>
                  <m:t>m</m:t>
                </m:r>
                <m:r>
                  <m:rPr>
                    <m:sty m:val="p"/>
                  </m:rPr>
                  <w:rPr>
                    <w:rFonts w:ascii="Cambria Math" w:eastAsia="宋体" w:hAnsi="Cambria Math" w:cs="Times New Roman"/>
                    <w:color w:val="000000"/>
                    <w:kern w:val="0"/>
                    <w:sz w:val="28"/>
                    <w:szCs w:val="28"/>
                  </w:rPr>
                  <m:t>+</m:t>
                </m:r>
                <m:r>
                  <w:rPr>
                    <w:rFonts w:ascii="Cambria Math" w:eastAsia="宋体" w:hAnsi="Cambria Math" w:cs="Times New Roman"/>
                    <w:color w:val="000000"/>
                    <w:kern w:val="0"/>
                    <w:sz w:val="28"/>
                    <w:szCs w:val="28"/>
                  </w:rPr>
                  <m:t>M</m:t>
                </m:r>
              </m:den>
            </m:f>
          </m:e>
        </m:rad>
      </m:oMath>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分离后</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以原速度做匀速直线运动</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速度减为零后方向改变</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向左运动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速度相等时</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球摆到最高点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此过程</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组成的系统在水平方向上动量守恒</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则有</w:t>
      </w:r>
      <w:r>
        <w:rPr>
          <w:rFonts w:ascii="Times New Roman" w:eastAsia="Times New Roman" w:hAnsi="Times New Roman" w:cs="Times New Roman"/>
          <w:i/>
          <w:color w:val="000000"/>
          <w:sz w:val="21"/>
          <w:shd w:val="clear" w:color="auto" w:fill="auto"/>
          <w:vertAlign w:val="baseline"/>
        </w:rPr>
        <w:t>Mv</w:t>
      </w:r>
      <w:r>
        <w:rPr>
          <w:rFonts w:ascii="Times New Roman" w:eastAsia="Times New Roman" w:hAnsi="Times New Roman" w:cs="Times New Roman"/>
          <w:i/>
          <w:color w:val="000000"/>
          <w:sz w:val="21"/>
          <w:shd w:val="clear" w:color="auto" w:fill="auto"/>
          <w:vertAlign w:val="subscript"/>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mv</w:t>
      </w:r>
      <w:r>
        <w:rPr>
          <w:rFonts w:ascii="Times New Roman" w:eastAsia="Times New Roman" w:hAnsi="Times New Roman" w:cs="Times New Roman"/>
          <w:i/>
          <w:color w:val="000000"/>
          <w:sz w:val="21"/>
          <w:shd w:val="clear" w:color="auto" w:fill="auto"/>
          <w:vertAlign w:val="subscript"/>
        </w:rPr>
        <w:t>AB</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Times New Roman"/>
                <w:color w:val="000000"/>
                <w:kern w:val="0"/>
                <w:sz w:val="28"/>
                <w:szCs w:val="28"/>
              </w:rPr>
            </m:ctrlPr>
          </m:fPr>
          <m:num>
            <m:ctrlPr>
              <w:rPr>
                <w:rFonts w:ascii="Cambria Math" w:eastAsia="宋体" w:hAnsi="Cambria Math" w:cs="Times New Roman"/>
                <w:color w:val="000000"/>
                <w:kern w:val="0"/>
                <w:sz w:val="28"/>
                <w:szCs w:val="28"/>
              </w:rPr>
            </m:ctrlPr>
            <m:r>
              <w:rPr>
                <w:rFonts w:ascii="Cambria Math" w:eastAsia="宋体" w:hAnsi="Cambria Math" w:cs="Times New Roman"/>
                <w:color w:val="000000"/>
                <w:kern w:val="0"/>
                <w:sz w:val="28"/>
                <w:szCs w:val="28"/>
              </w:rPr>
              <m:t>M</m:t>
            </m:r>
          </m:num>
          <m:den>
            <m:ctrlPr>
              <w:rPr>
                <w:rFonts w:ascii="Cambria Math" w:eastAsia="宋体" w:hAnsi="Cambria Math" w:cs="Times New Roman"/>
                <w:color w:val="000000"/>
                <w:kern w:val="0"/>
                <w:sz w:val="28"/>
                <w:szCs w:val="28"/>
              </w:rPr>
            </m:ctrlPr>
            <m:r>
              <w:rPr>
                <w:rFonts w:ascii="Cambria Math" w:eastAsia="宋体" w:hAnsi="Cambria Math" w:cs="Times New Roman"/>
                <w:color w:val="000000"/>
                <w:kern w:val="0"/>
                <w:sz w:val="28"/>
                <w:szCs w:val="28"/>
              </w:rPr>
              <m:t>M</m:t>
            </m:r>
            <m:r>
              <m:rPr>
                <m:sty m:val="p"/>
              </m:rPr>
              <w:rPr>
                <w:rFonts w:ascii="Cambria Math" w:eastAsia="宋体" w:hAnsi="Cambria Math" w:cs="Times New Roman"/>
                <w:color w:val="000000"/>
                <w:kern w:val="0"/>
                <w:sz w:val="28"/>
                <w:szCs w:val="28"/>
              </w:rPr>
              <m:t>+</m:t>
            </m:r>
            <m:r>
              <w:rPr>
                <w:rFonts w:ascii="Cambria Math" w:eastAsia="宋体" w:hAnsi="Cambria Math" w:cs="Times New Roman"/>
                <w:color w:val="000000"/>
                <w:kern w:val="0"/>
                <w:sz w:val="28"/>
                <w:szCs w:val="28"/>
              </w:rPr>
              <m:t>m</m:t>
            </m:r>
          </m:den>
        </m:f>
        <m:rad>
          <m:radPr>
            <m:degHide/>
            <m:ctrlPr>
              <w:rPr>
                <w:rFonts w:ascii="Cambria Math" w:eastAsia="宋体" w:hAnsi="Cambria Math" w:cs="Times New Roman"/>
                <w:color w:val="000000"/>
                <w:kern w:val="0"/>
                <w:sz w:val="28"/>
                <w:szCs w:val="28"/>
              </w:rPr>
            </m:ctrlPr>
          </m:radPr>
          <m:deg>
            <m:ctrlPr>
              <w:rPr>
                <w:rFonts w:ascii="Cambria Math" w:eastAsia="宋体" w:hAnsi="Cambria Math" w:cs="Times New Roman"/>
                <w:color w:val="000000"/>
                <w:kern w:val="0"/>
                <w:sz w:val="28"/>
                <w:szCs w:val="28"/>
              </w:rPr>
            </m:ctrlPr>
          </m:deg>
          <m:e>
            <m:ctrlPr>
              <w:rPr>
                <w:rFonts w:ascii="Cambria Math" w:eastAsia="宋体" w:hAnsi="Cambria Math" w:cs="Times New Roman"/>
                <w:color w:val="000000"/>
                <w:kern w:val="0"/>
                <w:sz w:val="28"/>
                <w:szCs w:val="28"/>
              </w:rPr>
            </m:ctrlPr>
            <m:f>
              <m:fPr>
                <m:ctrlPr>
                  <w:rPr>
                    <w:rFonts w:ascii="Cambria Math" w:eastAsia="宋体" w:hAnsi="Cambria Math" w:cs="Times New Roman"/>
                    <w:color w:val="000000"/>
                    <w:kern w:val="0"/>
                    <w:sz w:val="28"/>
                    <w:szCs w:val="28"/>
                  </w:rPr>
                </m:ctrlPr>
              </m:fPr>
              <m:num>
                <m:ctrlPr>
                  <w:rPr>
                    <w:rFonts w:ascii="Cambria Math" w:eastAsia="宋体" w:hAnsi="Cambria Math" w:cs="Times New Roman"/>
                    <w:color w:val="000000"/>
                    <w:kern w:val="0"/>
                    <w:sz w:val="28"/>
                    <w:szCs w:val="28"/>
                  </w:rPr>
                </m:ctrlPr>
                <m:r>
                  <w:rPr>
                    <w:rFonts w:ascii="Cambria Math" w:eastAsia="宋体" w:hAnsi="Cambria Math" w:cs="Times New Roman"/>
                    <w:color w:val="000000"/>
                    <w:kern w:val="0"/>
                    <w:sz w:val="28"/>
                    <w:szCs w:val="28"/>
                  </w:rPr>
                  <m:t>mgL</m:t>
                </m:r>
              </m:num>
              <m:den>
                <m:ctrlPr>
                  <w:rPr>
                    <w:rFonts w:ascii="Cambria Math" w:eastAsia="宋体" w:hAnsi="Cambria Math" w:cs="Times New Roman"/>
                    <w:color w:val="000000"/>
                    <w:kern w:val="0"/>
                    <w:sz w:val="28"/>
                    <w:szCs w:val="28"/>
                  </w:rPr>
                </m:ctrlPr>
                <m:r>
                  <m:rPr>
                    <m:sty m:val="p"/>
                  </m:rPr>
                  <w:rPr>
                    <w:rFonts w:ascii="Cambria Math" w:eastAsia="宋体" w:hAnsi="Cambria Math" w:cs="Times New Roman"/>
                    <w:color w:val="000000"/>
                    <w:kern w:val="0"/>
                    <w:sz w:val="28"/>
                    <w:szCs w:val="28"/>
                  </w:rPr>
                  <m:t>2</m:t>
                </m:r>
                <m:r>
                  <w:rPr>
                    <w:rFonts w:ascii="Cambria Math" w:eastAsia="宋体" w:hAnsi="Cambria Math" w:cs="Times New Roman"/>
                    <w:color w:val="000000"/>
                    <w:kern w:val="0"/>
                    <w:sz w:val="28"/>
                    <w:szCs w:val="28"/>
                  </w:rPr>
                  <m:t>m</m:t>
                </m:r>
                <m:r>
                  <m:rPr>
                    <m:sty m:val="p"/>
                  </m:rPr>
                  <w:rPr>
                    <w:rFonts w:ascii="Cambria Math" w:eastAsia="宋体" w:hAnsi="Cambria Math" w:cs="Times New Roman"/>
                    <w:color w:val="000000"/>
                    <w:kern w:val="0"/>
                    <w:sz w:val="28"/>
                    <w:szCs w:val="28"/>
                  </w:rPr>
                  <m:t>+</m:t>
                </m:r>
                <m:r>
                  <w:rPr>
                    <w:rFonts w:ascii="Cambria Math" w:eastAsia="宋体" w:hAnsi="Cambria Math" w:cs="Times New Roman"/>
                    <w:color w:val="000000"/>
                    <w:kern w:val="0"/>
                    <w:sz w:val="28"/>
                    <w:szCs w:val="28"/>
                  </w:rPr>
                  <m:t>M</m:t>
                </m:r>
              </m:den>
            </m:f>
          </m:e>
        </m:rad>
      </m:oMath>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i/>
          <w:color w:val="000000"/>
          <w:sz w:val="21"/>
          <w:shd w:val="clear" w:color="auto" w:fill="auto"/>
          <w:vertAlign w:val="baseline"/>
        </w:rPr>
        <w:t>.</w:t>
      </w:r>
    </w:p>
    <w:p>
      <w:pPr>
        <w:pStyle w:val="1"/>
        <w:widowControl/>
        <w:spacing w:line="320" w:lineRule="auto"/>
        <w:jc w:val="left"/>
        <w:rPr>
          <w:rFonts w:ascii="Times New Roman" w:eastAsia="宋体" w:hAnsi="Times New Roman" w:cs="Times New Roman"/>
          <w:color w:val="000000"/>
          <w:kern w:val="0"/>
          <w:sz w:val="28"/>
          <w:szCs w:val="28"/>
        </w:rPr>
      </w:pPr>
    </w:p>
    <w:p>
      <w:pPr>
        <w:pStyle w:val="1"/>
        <w:widowControl/>
        <w:spacing w:line="320" w:lineRule="auto"/>
        <w:jc w:val="left"/>
        <w:rPr>
          <w:rFonts w:ascii="Times New Roman" w:eastAsia="宋体" w:hAnsi="Times New Roman" w:cs="Times New Roman"/>
          <w:color w:val="000000"/>
          <w:kern w:val="0"/>
          <w:sz w:val="28"/>
          <w:szCs w:val="28"/>
        </w:rPr>
      </w:pPr>
    </w:p>
    <w:p>
      <w:pPr>
        <w:pStyle w:val="1"/>
        <w:widowControl/>
        <w:spacing w:line="320" w:lineRule="auto"/>
        <w:jc w:val="left"/>
        <w:rPr>
          <w:rFonts w:ascii="Times New Roman" w:eastAsia="宋体" w:hAnsi="Times New Roman" w:cs="Times New Roman"/>
          <w:color w:val="000000"/>
          <w:kern w:val="0"/>
          <w:sz w:val="28"/>
          <w:szCs w:val="28"/>
        </w:rPr>
      </w:pPr>
    </w:p>
    <w:p>
      <w:pPr>
        <w:pStyle w:val="1"/>
        <w:spacing w:line="320" w:lineRule="auto"/>
        <w:rPr>
          <w:rFonts w:ascii="Times New Roman" w:hAnsi="Times New Roman" w:cs="Times New Roman"/>
          <w:color w:val="000000"/>
          <w:sz w:val="28"/>
          <w:szCs w:val="28"/>
        </w:rPr>
      </w:pPr>
      <w:r>
        <w:rPr>
          <w:rFonts w:ascii="Times New Roman" w:eastAsia="Times New Roman" w:hAnsi="Times New Roman" w:cs="Times New Roman"/>
          <w:color w:val="000000"/>
          <w:sz w:val="21"/>
          <w:shd w:val="clear" w:color="auto" w:fill="auto"/>
          <w:vertAlign w:val="baseline"/>
        </w:rPr>
        <w:t>10．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】CD　</w:t>
      </w:r>
    </w:p>
    <w:p>
      <w:pPr>
        <w:pStyle w:val="1"/>
        <w:spacing w:line="320" w:lineRule="auto"/>
        <w:rPr>
          <w:rFonts w:ascii="Times New Roman" w:hAnsi="Times New Roman" w:cs="Times New Roman"/>
          <w:color w:val="000000"/>
          <w:sz w:val="28"/>
          <w:szCs w:val="28"/>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小球与圆弧体</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组成的系统水平方向动量守恒</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竖直方向的动量不守恒</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则小球与圆弧体</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组成的系统动量不守恒</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设小球质量为</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圆弧体质量为</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小球从圆弧体</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上滑下时</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的速度大小为</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小球的速度大小</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由题意可知</w:t>
      </w:r>
      <w:r>
        <w:rPr>
          <w:rFonts w:ascii="Times New Roman" w:eastAsia="Times New Roman" w:hAnsi="Times New Roman" w:cs="Times New Roman"/>
          <w:i/>
          <w:color w:val="000000"/>
          <w:sz w:val="21"/>
          <w:shd w:val="clear" w:color="auto" w:fill="auto"/>
          <w:vertAlign w:val="baseline"/>
        </w:rPr>
        <w:t>Mv</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mv</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mgR</w:t>
      </w:r>
      <w:r>
        <w:rPr>
          <w:rFonts w:ascii="Times New Roman" w:eastAsia="Times New Roman" w:hAnsi="Times New Roman" w:cs="Times New Roman"/>
          <w:color w:val="000000"/>
          <w:sz w:val="21"/>
          <w:shd w:val="clear" w:color="auto" w:fill="auto"/>
          <w:vertAlign w:val="baseline"/>
        </w:rPr>
        <w:t>=</w:t>
      </w:r>
      <m:oMath>
        <m:f>
          <m:fPr>
            <m:ctrlPr>
              <w:rPr>
                <w:rFonts w:ascii="Cambria Math" w:hAnsi="Cambria Math" w:cs="Times New Roman"/>
                <w:color w:val="000000"/>
                <w:sz w:val="28"/>
                <w:szCs w:val="28"/>
              </w:rPr>
            </m:ctrlPr>
          </m:fPr>
          <m:num>
            <m:ctrlPr>
              <w:rPr>
                <w:rFonts w:ascii="Cambria Math" w:hAnsi="Cambria Math" w:cs="Times New Roman"/>
                <w:color w:val="000000"/>
                <w:sz w:val="28"/>
                <w:szCs w:val="28"/>
              </w:rPr>
            </m:ctrlPr>
            <m:r>
              <m:rPr>
                <m:sty m:val="p"/>
              </m:rPr>
              <w:rPr>
                <w:rFonts w:ascii="Cambria Math" w:hAnsi="Cambria Math" w:cs="Times New Roman"/>
                <w:color w:val="000000"/>
                <w:sz w:val="28"/>
                <w:szCs w:val="28"/>
              </w:rPr>
              <m:t>1</m:t>
            </m:r>
          </m:num>
          <m:den>
            <m:ctrlPr>
              <w:rPr>
                <w:rFonts w:ascii="Cambria Math" w:hAnsi="Cambria Math" w:cs="Times New Roman"/>
                <w:color w:val="000000"/>
                <w:sz w:val="28"/>
                <w:szCs w:val="28"/>
              </w:rPr>
            </m:ctrlPr>
            <m:r>
              <m:rPr>
                <m:sty m:val="p"/>
              </m:rPr>
              <w:rPr>
                <w:rFonts w:ascii="Cambria Math" w:hAnsi="Cambria Math" w:cs="Times New Roman"/>
                <w:color w:val="000000"/>
                <w:sz w:val="28"/>
                <w:szCs w:val="28"/>
              </w:rPr>
              <m:t>2</m:t>
            </m:r>
          </m:den>
        </m:f>
      </m:oMath>
      <w:r>
        <w:rPr>
          <w:rFonts w:ascii="Times New Roman" w:eastAsia="Times New Roman" w:hAnsi="Times New Roman" w:cs="Times New Roman"/>
          <w:i/>
          <w:color w:val="000000"/>
          <w:sz w:val="21"/>
          <w:shd w:val="clear" w:color="auto" w:fill="auto"/>
          <w:vertAlign w:val="baseline"/>
        </w:rPr>
        <w:t>M</w:t>
      </w:r>
      <m:oMath>
        <m:sSubSup>
          <m:sSubSupPr>
            <m:ctrlPr>
              <w:rPr>
                <w:rFonts w:ascii="Cambria Math" w:hAnsi="Cambria Math" w:cs="Times New Roman"/>
                <w:color w:val="000000"/>
                <w:sz w:val="28"/>
                <w:szCs w:val="28"/>
              </w:rPr>
            </m:ctrlPr>
          </m:sSubSupPr>
          <m:e>
            <m:ctrlPr>
              <w:rPr>
                <w:rFonts w:ascii="Cambria Math" w:hAnsi="Cambria Math" w:cs="Times New Roman"/>
                <w:color w:val="000000"/>
                <w:sz w:val="28"/>
                <w:szCs w:val="28"/>
              </w:rPr>
            </m:ctrlPr>
            <m:r>
              <w:rPr>
                <w:rFonts w:ascii="Cambria Math" w:hAnsi="Cambria Math" w:cs="Times New Roman"/>
                <w:color w:val="000000"/>
                <w:sz w:val="28"/>
                <w:szCs w:val="28"/>
              </w:rPr>
              <m:t>v</m:t>
            </m:r>
          </m:e>
          <m:sub>
            <m:ctrlPr>
              <w:rPr>
                <w:rFonts w:ascii="Cambria Math" w:hAnsi="Cambria Math" w:cs="Times New Roman"/>
                <w:color w:val="000000"/>
                <w:sz w:val="28"/>
                <w:szCs w:val="28"/>
              </w:rPr>
            </m:ctrlPr>
            <m:r>
              <m:rPr>
                <m:sty m:val="p"/>
              </m:rPr>
              <w:rPr>
                <w:rFonts w:ascii="Cambria Math" w:hAnsi="Cambria Math" w:cs="Times New Roman"/>
                <w:color w:val="000000"/>
                <w:sz w:val="28"/>
                <w:szCs w:val="28"/>
              </w:rPr>
              <m:t>1</m:t>
            </m:r>
          </m:sub>
          <m:sup>
            <m:ctrlPr>
              <w:rPr>
                <w:rFonts w:ascii="Cambria Math" w:hAnsi="Cambria Math" w:cs="Times New Roman"/>
                <w:color w:val="000000"/>
                <w:sz w:val="28"/>
                <w:szCs w:val="28"/>
              </w:rPr>
            </m:ctrlPr>
            <m:r>
              <m:rPr>
                <m:sty m:val="p"/>
              </m:rPr>
              <w:rPr>
                <w:rFonts w:ascii="Cambria Math" w:hAnsi="Cambria Math" w:cs="Times New Roman"/>
                <w:color w:val="000000"/>
                <w:sz w:val="28"/>
                <w:szCs w:val="28"/>
              </w:rPr>
              <m:t>2</m:t>
            </m:r>
          </m:sup>
        </m:sSubSup>
      </m:oMath>
      <w:r>
        <w:rPr>
          <w:rFonts w:ascii="Times New Roman" w:eastAsia="Times New Roman" w:hAnsi="Times New Roman" w:cs="Times New Roman"/>
          <w:color w:val="000000"/>
          <w:sz w:val="21"/>
          <w:shd w:val="clear" w:color="auto" w:fill="auto"/>
          <w:vertAlign w:val="baseline"/>
        </w:rPr>
        <w:t>+</w:t>
      </w:r>
      <m:oMath>
        <m:f>
          <m:fPr>
            <m:ctrlPr>
              <w:rPr>
                <w:rFonts w:ascii="Cambria Math" w:hAnsi="Cambria Math" w:cs="Times New Roman"/>
                <w:color w:val="000000"/>
                <w:sz w:val="28"/>
                <w:szCs w:val="28"/>
              </w:rPr>
            </m:ctrlPr>
          </m:fPr>
          <m:num>
            <m:ctrlPr>
              <w:rPr>
                <w:rFonts w:ascii="Cambria Math" w:hAnsi="Cambria Math" w:cs="Times New Roman"/>
                <w:color w:val="000000"/>
                <w:sz w:val="28"/>
                <w:szCs w:val="28"/>
              </w:rPr>
            </m:ctrlPr>
            <m:r>
              <m:rPr>
                <m:sty m:val="p"/>
              </m:rPr>
              <w:rPr>
                <w:rFonts w:ascii="Cambria Math" w:hAnsi="Cambria Math" w:cs="Times New Roman"/>
                <w:color w:val="000000"/>
                <w:sz w:val="28"/>
                <w:szCs w:val="28"/>
              </w:rPr>
              <m:t>1</m:t>
            </m:r>
          </m:num>
          <m:den>
            <m:ctrlPr>
              <w:rPr>
                <w:rFonts w:ascii="Cambria Math" w:hAnsi="Cambria Math" w:cs="Times New Roman"/>
                <w:color w:val="000000"/>
                <w:sz w:val="28"/>
                <w:szCs w:val="28"/>
              </w:rPr>
            </m:ctrlPr>
            <m:r>
              <m:rPr>
                <m:sty m:val="p"/>
              </m:rPr>
              <w:rPr>
                <w:rFonts w:ascii="Cambria Math" w:hAnsi="Cambria Math" w:cs="Times New Roman"/>
                <w:color w:val="000000"/>
                <w:sz w:val="28"/>
                <w:szCs w:val="28"/>
              </w:rPr>
              <m:t>2</m:t>
            </m:r>
          </m:den>
        </m:f>
      </m:oMath>
      <w:r>
        <w:rPr>
          <w:rFonts w:ascii="Times New Roman" w:eastAsia="Times New Roman" w:hAnsi="Times New Roman" w:cs="Times New Roman"/>
          <w:i/>
          <w:color w:val="000000"/>
          <w:sz w:val="21"/>
          <w:shd w:val="clear" w:color="auto" w:fill="auto"/>
          <w:vertAlign w:val="baseline"/>
        </w:rPr>
        <w:t>m</w:t>
      </w:r>
      <m:oMath>
        <m:sSubSup>
          <m:sSubSupPr>
            <m:ctrlPr>
              <w:rPr>
                <w:rFonts w:ascii="Cambria Math" w:hAnsi="Cambria Math" w:cs="Times New Roman"/>
                <w:color w:val="000000"/>
                <w:sz w:val="28"/>
                <w:szCs w:val="28"/>
              </w:rPr>
            </m:ctrlPr>
          </m:sSubSupPr>
          <m:e>
            <m:ctrlPr>
              <w:rPr>
                <w:rFonts w:ascii="Cambria Math" w:hAnsi="Cambria Math" w:cs="Times New Roman"/>
                <w:color w:val="000000"/>
                <w:sz w:val="28"/>
                <w:szCs w:val="28"/>
              </w:rPr>
            </m:ctrlPr>
            <m:r>
              <w:rPr>
                <w:rFonts w:ascii="Cambria Math" w:hAnsi="Cambria Math" w:cs="Times New Roman"/>
                <w:color w:val="000000"/>
                <w:sz w:val="28"/>
                <w:szCs w:val="28"/>
              </w:rPr>
              <m:t>v</m:t>
            </m:r>
          </m:e>
          <m:sub>
            <m:ctrlPr>
              <w:rPr>
                <w:rFonts w:ascii="Cambria Math" w:hAnsi="Cambria Math" w:cs="Times New Roman"/>
                <w:color w:val="000000"/>
                <w:sz w:val="28"/>
                <w:szCs w:val="28"/>
              </w:rPr>
            </m:ctrlPr>
            <m:r>
              <m:rPr>
                <m:sty m:val="p"/>
              </m:rPr>
              <w:rPr>
                <w:rFonts w:ascii="Cambria Math" w:hAnsi="Cambria Math" w:cs="Times New Roman"/>
                <w:color w:val="000000"/>
                <w:sz w:val="28"/>
                <w:szCs w:val="28"/>
              </w:rPr>
              <m:t>2</m:t>
            </m:r>
          </m:sub>
          <m:sup>
            <m:ctrlPr>
              <w:rPr>
                <w:rFonts w:ascii="Cambria Math" w:hAnsi="Cambria Math" w:cs="Times New Roman"/>
                <w:color w:val="000000"/>
                <w:sz w:val="28"/>
                <w:szCs w:val="28"/>
              </w:rPr>
            </m:ctrlPr>
            <m:r>
              <m:rPr>
                <m:sty m:val="p"/>
              </m:rPr>
              <w:rPr>
                <w:rFonts w:ascii="Cambria Math" w:hAnsi="Cambria Math" w:cs="Times New Roman"/>
                <w:color w:val="000000"/>
                <w:sz w:val="28"/>
                <w:szCs w:val="28"/>
              </w:rPr>
              <m:t>2</m:t>
            </m:r>
          </m:sup>
        </m:sSubSup>
      </m:oMath>
      <w:r>
        <w:rPr>
          <w:rFonts w:ascii="Times New Roman" w:eastAsia="Times New Roman" w:hAnsi="Times New Roman" w:cs="Times New Roman"/>
          <w:color w:val="000000"/>
          <w:sz w:val="21"/>
          <w:shd w:val="clear" w:color="auto" w:fill="auto"/>
          <w:vertAlign w:val="baseline"/>
        </w:rPr>
        <w:t>,</w:t>
      </w:r>
      <m:oMath>
        <m:f>
          <m:fPr>
            <m:ctrlPr>
              <w:rPr>
                <w:rFonts w:ascii="Cambria Math" w:hAnsi="Cambria Math" w:cs="Times New Roman"/>
                <w:color w:val="000000"/>
                <w:sz w:val="28"/>
                <w:szCs w:val="28"/>
              </w:rPr>
            </m:ctrlPr>
          </m:fPr>
          <m:num>
            <m:ctrlPr>
              <w:rPr>
                <w:rFonts w:ascii="Cambria Math" w:hAnsi="Cambria Math" w:cs="Times New Roman"/>
                <w:color w:val="000000"/>
                <w:sz w:val="28"/>
                <w:szCs w:val="28"/>
              </w:rPr>
            </m:ctrlPr>
            <m:r>
              <m:rPr>
                <m:sty m:val="p"/>
              </m:rPr>
              <w:rPr>
                <w:rFonts w:ascii="Cambria Math" w:hAnsi="Cambria Math" w:cs="Times New Roman"/>
                <w:color w:val="000000"/>
                <w:sz w:val="28"/>
                <w:szCs w:val="28"/>
              </w:rPr>
              <m:t>1</m:t>
            </m:r>
          </m:num>
          <m:den>
            <m:ctrlPr>
              <w:rPr>
                <w:rFonts w:ascii="Cambria Math" w:hAnsi="Cambria Math" w:cs="Times New Roman"/>
                <w:color w:val="000000"/>
                <w:sz w:val="28"/>
                <w:szCs w:val="28"/>
              </w:rPr>
            </m:ctrlPr>
            <m:r>
              <m:rPr>
                <m:sty m:val="p"/>
              </m:rPr>
              <w:rPr>
                <w:rFonts w:ascii="Cambria Math" w:hAnsi="Cambria Math" w:cs="Times New Roman"/>
                <w:color w:val="000000"/>
                <w:sz w:val="28"/>
                <w:szCs w:val="28"/>
              </w:rPr>
              <m:t>2</m:t>
            </m:r>
          </m:den>
        </m:f>
      </m:oMath>
      <w:r>
        <w:rPr>
          <w:rFonts w:ascii="Times New Roman" w:eastAsia="Times New Roman" w:hAnsi="Times New Roman" w:cs="Times New Roman"/>
          <w:i/>
          <w:color w:val="000000"/>
          <w:sz w:val="21"/>
          <w:shd w:val="clear" w:color="auto" w:fill="auto"/>
          <w:vertAlign w:val="baseline"/>
        </w:rPr>
        <w:t>m</w:t>
      </w:r>
      <m:oMath>
        <m:sSubSup>
          <m:sSubSupPr>
            <m:ctrlPr>
              <w:rPr>
                <w:rFonts w:ascii="Cambria Math" w:hAnsi="Cambria Math" w:cs="Times New Roman"/>
                <w:color w:val="000000"/>
                <w:sz w:val="28"/>
                <w:szCs w:val="28"/>
              </w:rPr>
            </m:ctrlPr>
          </m:sSubSupPr>
          <m:e>
            <m:ctrlPr>
              <w:rPr>
                <w:rFonts w:ascii="Cambria Math" w:hAnsi="Cambria Math" w:cs="Times New Roman"/>
                <w:color w:val="000000"/>
                <w:sz w:val="28"/>
                <w:szCs w:val="28"/>
              </w:rPr>
            </m:ctrlPr>
            <m:r>
              <w:rPr>
                <w:rFonts w:ascii="Cambria Math" w:hAnsi="Cambria Math" w:cs="Times New Roman"/>
                <w:color w:val="000000"/>
                <w:sz w:val="28"/>
                <w:szCs w:val="28"/>
              </w:rPr>
              <m:t>v</m:t>
            </m:r>
          </m:e>
          <m:sub>
            <m:ctrlPr>
              <w:rPr>
                <w:rFonts w:ascii="Cambria Math" w:hAnsi="Cambria Math" w:cs="Times New Roman"/>
                <w:color w:val="000000"/>
                <w:sz w:val="28"/>
                <w:szCs w:val="28"/>
              </w:rPr>
            </m:ctrlPr>
            <m:r>
              <m:rPr>
                <m:sty m:val="p"/>
              </m:rPr>
              <w:rPr>
                <w:rFonts w:ascii="Cambria Math" w:hAnsi="Cambria Math" w:cs="Times New Roman"/>
                <w:color w:val="000000"/>
                <w:sz w:val="28"/>
                <w:szCs w:val="28"/>
              </w:rPr>
              <m:t>2</m:t>
            </m:r>
          </m:sub>
          <m:sup>
            <m:ctrlPr>
              <w:rPr>
                <w:rFonts w:ascii="Cambria Math" w:hAnsi="Cambria Math" w:cs="Times New Roman"/>
                <w:color w:val="000000"/>
                <w:sz w:val="28"/>
                <w:szCs w:val="28"/>
              </w:rPr>
            </m:ctrlPr>
            <m:r>
              <m:rPr>
                <m:sty m:val="p"/>
              </m:rPr>
              <w:rPr>
                <w:rFonts w:ascii="Cambria Math" w:hAnsi="Cambria Math" w:cs="Times New Roman"/>
                <w:color w:val="000000"/>
                <w:sz w:val="28"/>
                <w:szCs w:val="28"/>
              </w:rPr>
              <m:t>2</m:t>
            </m:r>
          </m:sup>
        </m:sSubSup>
      </m:oMath>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mg</w:t>
      </w:r>
      <m:oMath>
        <m:f>
          <m:fPr>
            <m:ctrlPr>
              <w:rPr>
                <w:rFonts w:ascii="Cambria Math" w:hAnsi="Cambria Math" w:cs="Times New Roman"/>
                <w:color w:val="000000"/>
                <w:sz w:val="28"/>
                <w:szCs w:val="28"/>
              </w:rPr>
            </m:ctrlPr>
          </m:fPr>
          <m:num>
            <m:ctrlPr>
              <w:rPr>
                <w:rFonts w:ascii="Cambria Math" w:hAnsi="Cambria Math" w:cs="Times New Roman"/>
                <w:color w:val="000000"/>
                <w:sz w:val="28"/>
                <w:szCs w:val="28"/>
              </w:rPr>
            </m:ctrlPr>
            <m:r>
              <w:rPr>
                <w:rFonts w:ascii="Cambria Math" w:hAnsi="Cambria Math" w:cs="Times New Roman"/>
                <w:color w:val="000000"/>
                <w:sz w:val="28"/>
                <w:szCs w:val="28"/>
              </w:rPr>
              <m:t>R</m:t>
            </m:r>
          </m:num>
          <m:den>
            <m:ctrlPr>
              <w:rPr>
                <w:rFonts w:ascii="Cambria Math" w:hAnsi="Cambria Math" w:cs="Times New Roman"/>
                <w:color w:val="000000"/>
                <w:sz w:val="28"/>
                <w:szCs w:val="28"/>
              </w:rPr>
            </m:ctrlPr>
            <m:r>
              <m:rPr>
                <m:sty m:val="p"/>
              </m:rPr>
              <w:rPr>
                <w:rFonts w:ascii="Cambria Math" w:hAnsi="Cambria Math" w:cs="Times New Roman"/>
                <w:color w:val="000000"/>
                <w:sz w:val="28"/>
                <w:szCs w:val="28"/>
              </w:rPr>
              <m:t>2</m:t>
            </m:r>
          </m:den>
        </m:f>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联立解得</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m:oMath>
        <m:rad>
          <m:radPr>
            <m:degHide/>
            <m:ctrlPr>
              <w:rPr>
                <w:rFonts w:ascii="Cambria Math" w:hAnsi="Cambria Math" w:cs="Times New Roman"/>
                <w:color w:val="000000"/>
                <w:sz w:val="28"/>
                <w:szCs w:val="28"/>
              </w:rPr>
            </m:ctrlPr>
          </m:radPr>
          <m:deg>
            <m:ctrlPr>
              <w:rPr>
                <w:rFonts w:ascii="Cambria Math" w:hAnsi="Cambria Math" w:cs="Times New Roman"/>
                <w:color w:val="000000"/>
                <w:sz w:val="28"/>
                <w:szCs w:val="28"/>
              </w:rPr>
            </m:ctrlPr>
          </m:deg>
          <m:e>
            <m:ctrlPr>
              <w:rPr>
                <w:rFonts w:ascii="Cambria Math" w:hAnsi="Cambria Math" w:cs="Times New Roman"/>
                <w:color w:val="000000"/>
                <w:sz w:val="28"/>
                <w:szCs w:val="28"/>
              </w:rPr>
            </m:ctrlPr>
            <m:r>
              <w:rPr>
                <w:rFonts w:ascii="Cambria Math" w:hAnsi="Cambria Math" w:cs="Times New Roman"/>
                <w:color w:val="000000"/>
                <w:sz w:val="28"/>
                <w:szCs w:val="28"/>
              </w:rPr>
              <m:t>gR</m:t>
            </m:r>
          </m:e>
        </m:rad>
      </m:oMath>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w:t>
      </w:r>
      <w:r>
        <w:rPr>
          <w:rFonts w:ascii="Times New Roman" w:eastAsia="Times New Roman" w:hAnsi="Times New Roman" w:cs="Times New Roman"/>
          <w:i/>
          <w:color w:val="000000"/>
          <w:sz w:val="21"/>
          <w:shd w:val="clear" w:color="auto" w:fill="auto"/>
          <w:vertAlign w:val="baseline"/>
        </w:rPr>
        <w:t>Mv</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mv</w:t>
      </w:r>
      <w:r>
        <w:rPr>
          <w:rFonts w:ascii="Times New Roman" w:eastAsia="Times New Roman" w:hAnsi="Times New Roman" w:cs="Times New Roman"/>
          <w:color w:val="000000"/>
          <w:sz w:val="21"/>
          <w:shd w:val="clear" w:color="auto" w:fill="auto"/>
          <w:vertAlign w:val="subscript"/>
        </w:rPr>
        <w:t>2</w:t>
      </w:r>
      <w:r>
        <w:rPr>
          <w:rFonts w:ascii="宋体" w:eastAsia="宋体" w:hAnsi="宋体" w:cs="宋体"/>
          <w:color w:val="000000"/>
          <w:sz w:val="21"/>
          <w:shd w:val="clear" w:color="auto" w:fill="auto"/>
          <w:vertAlign w:val="baseline"/>
        </w:rPr>
        <w:t>可得</w:t>
      </w:r>
      <w:r>
        <w:rPr>
          <w:rFonts w:ascii="Times New Roman" w:eastAsia="Times New Roman" w:hAnsi="Times New Roman" w:cs="Times New Roman"/>
          <w:i/>
          <w:color w:val="000000"/>
          <w:sz w:val="21"/>
          <w:shd w:val="clear" w:color="auto" w:fill="auto"/>
          <w:vertAlign w:val="baseline"/>
        </w:rPr>
        <w:t>Mv</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mv</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i/>
          <w:color w:val="000000"/>
          <w:sz w:val="21"/>
          <w:shd w:val="clear" w:color="auto" w:fill="auto"/>
          <w:vertAlign w:val="baseline"/>
        </w:rPr>
        <w:t>Mx</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mx</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又因为</w:t>
      </w:r>
      <w:r>
        <w:rPr>
          <w:rFonts w:ascii="Times New Roman" w:eastAsia="Times New Roman" w:hAnsi="Times New Roman" w:cs="Times New Roman"/>
          <w:i/>
          <w:color w:val="000000"/>
          <w:sz w:val="21"/>
          <w:shd w:val="clear" w:color="auto" w:fill="auto"/>
          <w:vertAlign w:val="baseline"/>
        </w:rPr>
        <w:t>x</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x</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w:t>
      </w:r>
    </w:p>
    <w:p>
      <w:pPr>
        <w:pStyle w:val="1"/>
        <w:spacing w:line="320" w:lineRule="auto"/>
        <w:rPr>
          <w:rFonts w:ascii="Times New Roman" w:eastAsia="宋体" w:hAnsi="Times New Roman" w:cs="Times New Roman"/>
          <w:color w:val="000000"/>
          <w:sz w:val="28"/>
          <w:szCs w:val="28"/>
        </w:rPr>
      </w:pPr>
      <w:r>
        <w:rPr>
          <w:rFonts w:ascii="宋体" w:eastAsia="宋体" w:hAnsi="宋体" w:cs="宋体"/>
          <w:color w:val="000000"/>
          <w:sz w:val="21"/>
          <w:shd w:val="clear" w:color="auto" w:fill="auto"/>
          <w:vertAlign w:val="baseline"/>
        </w:rPr>
        <w:t>得</w:t>
      </w:r>
      <w:r>
        <w:rPr>
          <w:rFonts w:ascii="Times New Roman" w:eastAsia="Times New Roman" w:hAnsi="Times New Roman" w:cs="Times New Roman"/>
          <w:i/>
          <w:color w:val="000000"/>
          <w:sz w:val="21"/>
          <w:shd w:val="clear" w:color="auto" w:fill="auto"/>
          <w:vertAlign w:val="baseline"/>
        </w:rPr>
        <w:t>x</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x</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m:oMath>
        <m:f>
          <m:fPr>
            <m:ctrlPr>
              <w:rPr>
                <w:rFonts w:ascii="Cambria Math" w:hAnsi="Cambria Math" w:cs="Times New Roman"/>
                <w:color w:val="000000"/>
                <w:sz w:val="28"/>
                <w:szCs w:val="28"/>
              </w:rPr>
            </m:ctrlPr>
          </m:fPr>
          <m:num>
            <m:ctrlPr>
              <w:rPr>
                <w:rFonts w:ascii="Cambria Math" w:hAnsi="Cambria Math" w:cs="Times New Roman"/>
                <w:color w:val="000000"/>
                <w:sz w:val="28"/>
                <w:szCs w:val="28"/>
              </w:rPr>
            </m:ctrlPr>
            <m:r>
              <m:rPr>
                <m:sty m:val="p"/>
              </m:rPr>
              <w:rPr>
                <w:rFonts w:ascii="Cambria Math" w:hAnsi="Cambria Math" w:cs="Times New Roman"/>
                <w:color w:val="000000"/>
                <w:sz w:val="28"/>
                <w:szCs w:val="28"/>
              </w:rPr>
              <m:t>1</m:t>
            </m:r>
          </m:num>
          <m:den>
            <m:ctrlPr>
              <w:rPr>
                <w:rFonts w:ascii="Cambria Math" w:hAnsi="Cambria Math" w:cs="Times New Roman"/>
                <w:color w:val="000000"/>
                <w:sz w:val="28"/>
                <w:szCs w:val="28"/>
              </w:rPr>
            </m:ctrlPr>
            <m:r>
              <m:rPr>
                <m:sty m:val="p"/>
              </m:rPr>
              <w:rPr>
                <w:rFonts w:ascii="Cambria Math" w:hAnsi="Cambria Math" w:cs="Times New Roman"/>
                <w:color w:val="000000"/>
                <w:sz w:val="28"/>
                <w:szCs w:val="28"/>
              </w:rPr>
              <m:t>2</m:t>
            </m:r>
          </m:den>
        </m:f>
      </m:oMath>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若圆弧体</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没有锁定</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则小球与圆弧体</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作用过程类似于弹性碰撞</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交换速度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因此圆弧体</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最终获得的速度大小为</w:t>
      </w:r>
      <m:oMath>
        <m:rad>
          <m:radPr>
            <m:degHide/>
            <m:ctrlPr>
              <w:rPr>
                <w:rFonts w:ascii="Cambria Math" w:hAnsi="Cambria Math" w:cs="Times New Roman"/>
                <w:color w:val="000000"/>
                <w:sz w:val="28"/>
                <w:szCs w:val="28"/>
              </w:rPr>
            </m:ctrlPr>
          </m:radPr>
          <m:deg>
            <m:ctrlPr>
              <w:rPr>
                <w:rFonts w:ascii="Cambria Math" w:hAnsi="Cambria Math" w:cs="Times New Roman"/>
                <w:color w:val="000000"/>
                <w:sz w:val="28"/>
                <w:szCs w:val="28"/>
              </w:rPr>
            </m:ctrlPr>
          </m:deg>
          <m:e>
            <m:ctrlPr>
              <w:rPr>
                <w:rFonts w:ascii="Cambria Math" w:hAnsi="Cambria Math" w:cs="Times New Roman"/>
                <w:color w:val="000000"/>
                <w:sz w:val="28"/>
                <w:szCs w:val="28"/>
              </w:rPr>
            </m:ctrlPr>
            <m:r>
              <w:rPr>
                <w:rFonts w:ascii="Cambria Math" w:hAnsi="Cambria Math" w:cs="Times New Roman"/>
                <w:color w:val="000000"/>
                <w:sz w:val="28"/>
                <w:szCs w:val="28"/>
              </w:rPr>
              <m:t>gR</m:t>
            </m:r>
          </m:e>
        </m:rad>
      </m:oMath>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i/>
          <w:color w:val="000000"/>
          <w:sz w:val="21"/>
          <w:shd w:val="clear" w:color="auto" w:fill="auto"/>
          <w:vertAlign w:val="baseline"/>
        </w:rPr>
        <w:t>.</w:t>
      </w:r>
    </w:p>
    <w:p>
      <w:pPr>
        <w:pStyle w:val="1"/>
        <w:spacing w:line="320" w:lineRule="auto"/>
        <w:rPr>
          <w:rFonts w:ascii="Times New Roman" w:eastAsia="宋体" w:hAnsi="Times New Roman" w:cs="Times New Roman"/>
          <w:color w:val="000000"/>
          <w:sz w:val="28"/>
          <w:szCs w:val="28"/>
        </w:rPr>
      </w:pPr>
    </w:p>
    <w:p>
      <w:pPr>
        <w:pStyle w:val="1"/>
        <w:spacing w:line="320" w:lineRule="auto"/>
        <w:rPr>
          <w:rFonts w:ascii="Times New Roman" w:eastAsia="宋体" w:hAnsi="Times New Roman" w:cs="Times New Roman"/>
          <w:color w:val="000000"/>
          <w:sz w:val="28"/>
          <w:szCs w:val="28"/>
        </w:rPr>
      </w:pPr>
    </w:p>
    <w:p>
      <w:pPr>
        <w:pStyle w:val="PlainText"/>
        <w:tabs>
          <w:tab w:val="left" w:pos="3402"/>
        </w:tabs>
        <w:snapToGrid w:val="0"/>
        <w:spacing w:line="320" w:lineRule="auto"/>
        <w:rPr>
          <w:rFonts w:ascii="Times New Roman" w:eastAsia="宋体" w:hAnsi="Times New Roman" w:cs="Times New Roman" w:hint="default"/>
        </w:rPr>
      </w:pPr>
      <w:r>
        <w:rPr>
          <w:rFonts w:ascii="Times New Roman" w:eastAsia="Times New Roman" w:hAnsi="Times New Roman" w:cs="Times New Roman"/>
          <w:color w:val="000000"/>
          <w:sz w:val="21"/>
          <w:shd w:val="clear" w:color="auto" w:fill="auto"/>
          <w:vertAlign w:val="baseline"/>
        </w:rPr>
        <w:t>11．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ACD</w:t>
      </w:r>
    </w:p>
    <w:p>
      <w:pPr>
        <w:pStyle w:val="PlainText"/>
        <w:tabs>
          <w:tab w:val="left" w:pos="3402"/>
        </w:tabs>
        <w:snapToGrid w:val="0"/>
        <w:spacing w:line="320" w:lineRule="auto"/>
        <w:rPr>
          <w:rFonts w:ascii="Times New Roman" w:eastAsia="宋体" w:hAnsi="Times New Roman" w:cs="Times New Roman" w:hint="default"/>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人第</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次推球时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小球未与挡板接触</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冰车和小球组成的系统所受的合外力为零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系统动量守恒</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球与挡板碰撞过程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挡板的作用力对系统有冲量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即系统所受合外力不为零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冰车和小球组成的系统动量不守恒</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设人第</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次推出球后冰车的速度为</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取水平向右为正方向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由动量守恒定律</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＝0，</w:t>
      </w:r>
      <w:r>
        <w:rPr>
          <w:rFonts w:ascii="宋体" w:eastAsia="宋体" w:hAnsi="宋体" w:cs="宋体"/>
          <w:color w:val="000000"/>
          <w:sz w:val="21"/>
          <w:shd w:val="clear" w:color="auto" w:fill="auto"/>
          <w:vertAlign w:val="baseline"/>
        </w:rPr>
        <w:t>得</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宋体" w:hAnsi="Times New Roman" w:cs="Times New Roman" w:hint="default"/>
        </w:rPr>
        <w:fldChar w:fldCharType="begin"/>
      </w:r>
      <w:r>
        <w:rPr>
          <w:rFonts w:ascii="Times New Roman" w:eastAsia="宋体" w:hAnsi="Times New Roman" w:cs="Times New Roman" w:hint="default"/>
        </w:rPr>
        <w:instrText>eq \</w:instrText>
      </w:r>
      <w:r>
        <w:rPr>
          <w:rFonts w:ascii="Times New Roman" w:eastAsia="Times New Roman" w:hAnsi="Times New Roman" w:cs="Times New Roman"/>
          <w:color w:val="000000"/>
          <w:sz w:val="21"/>
          <w:shd w:val="clear" w:color="auto" w:fill="auto"/>
          <w:vertAlign w:val="baseline"/>
        </w:rPr>
        <w:instrText>f(</w:instrText>
      </w:r>
      <w:r>
        <w:rPr>
          <w:rFonts w:ascii="Times New Roman" w:eastAsia="Times New Roman" w:hAnsi="Times New Roman" w:cs="Times New Roman"/>
          <w:i/>
          <w:color w:val="000000"/>
          <w:sz w:val="21"/>
          <w:shd w:val="clear" w:color="auto" w:fill="auto"/>
          <w:vertAlign w:val="baseline"/>
        </w:rPr>
        <w:instrText>m</w:instrText>
      </w:r>
      <w:r>
        <w:rPr>
          <w:rFonts w:ascii="Times New Roman" w:eastAsia="Times New Roman" w:hAnsi="Times New Roman" w:cs="Times New Roman"/>
          <w:i/>
          <w:color w:val="000000"/>
          <w:sz w:val="21"/>
          <w:shd w:val="clear" w:color="auto" w:fill="auto"/>
          <w:vertAlign w:val="baseline"/>
        </w:rPr>
        <w:instrText>v</w:instrText>
      </w:r>
      <w:r>
        <w:rPr>
          <w:rFonts w:ascii="Times New Roman" w:eastAsia="Times New Roman" w:hAnsi="Times New Roman" w:cs="Times New Roman"/>
          <w:color w:val="000000"/>
          <w:sz w:val="21"/>
          <w:shd w:val="clear" w:color="auto" w:fill="auto"/>
          <w:vertAlign w:val="subscript"/>
        </w:rPr>
        <w:instrText>0</w:instrText>
      </w:r>
      <w:r>
        <w:rPr>
          <w:rFonts w:ascii="Times New Roman" w:eastAsia="Times New Roman" w:hAnsi="Times New Roman" w:cs="Times New Roman"/>
          <w:i/>
          <w:color w:val="000000"/>
          <w:sz w:val="21"/>
          <w:shd w:val="clear" w:color="auto" w:fill="auto"/>
          <w:vertAlign w:val="baseline"/>
        </w:rPr>
        <w:instrText>,M</w:instrText>
      </w:r>
      <w:r>
        <w:rPr>
          <w:rFonts w:ascii="Times New Roman" w:eastAsia="Times New Roman" w:hAnsi="Times New Roman" w:cs="Times New Roman"/>
          <w:color w:val="000000"/>
          <w:sz w:val="21"/>
          <w:shd w:val="clear" w:color="auto" w:fill="auto"/>
          <w:vertAlign w:val="baseline"/>
        </w:rPr>
        <w:instrText>)</w:instrText>
      </w:r>
      <w:r>
        <w:rPr>
          <w:rFonts w:ascii="Times New Roman" w:eastAsia="宋体" w:hAnsi="Times New Roman" w:cs="Times New Roman" w:hint="default"/>
        </w:rPr>
        <w:fldChar w:fldCharType="separate"/>
      </w:r>
      <w:r>
        <w:rPr>
          <w:rFonts w:ascii="Times New Roman" w:eastAsia="宋体" w:hAnsi="Times New Roman" w:cs="Times New Roman" w:hint="default"/>
        </w:rPr>
        <w:fldChar w:fldCharType="end"/>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人第</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次接球后的速度设为</w:t>
      </w:r>
      <w:r>
        <w:rPr>
          <w:rFonts w:ascii="Times New Roman" w:eastAsia="Times New Roman" w:hAnsi="Times New Roman" w:cs="Times New Roman"/>
          <w:i/>
          <w:color w:val="000000"/>
          <w:sz w:val="21"/>
          <w:shd w:val="clear" w:color="auto" w:fill="auto"/>
          <w:vertAlign w:val="baseline"/>
        </w:rPr>
        <w:t>v</w:t>
      </w:r>
      <w:r>
        <w:rPr>
          <w:rFonts w:ascii="宋体" w:eastAsia="宋体" w:hAnsi="宋体" w:cs="宋体"/>
          <w:color w:val="000000"/>
          <w:sz w:val="21"/>
          <w:shd w:val="clear" w:color="auto" w:fill="auto"/>
          <w:vertAlign w:val="subscript"/>
        </w:rPr>
        <w:t>共</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v</w:t>
      </w:r>
      <w:r>
        <w:rPr>
          <w:rFonts w:ascii="宋体" w:eastAsia="宋体" w:hAnsi="宋体" w:cs="宋体"/>
          <w:color w:val="000000"/>
          <w:sz w:val="21"/>
          <w:shd w:val="clear" w:color="auto" w:fill="auto"/>
          <w:vertAlign w:val="subscript"/>
        </w:rPr>
        <w:t>共</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联立可得</w:t>
      </w:r>
      <w:r>
        <w:rPr>
          <w:rFonts w:ascii="Times New Roman" w:eastAsia="Times New Roman" w:hAnsi="Times New Roman" w:cs="Times New Roman"/>
          <w:i/>
          <w:color w:val="000000"/>
          <w:sz w:val="21"/>
          <w:shd w:val="clear" w:color="auto" w:fill="auto"/>
          <w:vertAlign w:val="baseline"/>
        </w:rPr>
        <w:t>v</w:t>
      </w:r>
      <w:r>
        <w:rPr>
          <w:rFonts w:ascii="宋体" w:eastAsia="宋体" w:hAnsi="宋体" w:cs="宋体"/>
          <w:color w:val="000000"/>
          <w:sz w:val="21"/>
          <w:shd w:val="clear" w:color="auto" w:fill="auto"/>
          <w:vertAlign w:val="subscript"/>
        </w:rPr>
        <w:t>共</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宋体" w:hAnsi="Times New Roman" w:cs="Times New Roman" w:hint="default"/>
        </w:rPr>
        <w:fldChar w:fldCharType="begin"/>
      </w:r>
      <w:r>
        <w:rPr>
          <w:rFonts w:ascii="Times New Roman" w:eastAsia="宋体" w:hAnsi="Times New Roman" w:cs="Times New Roman" w:hint="default"/>
        </w:rPr>
        <w:instrText>eq \</w:instrText>
      </w:r>
      <w:r>
        <w:rPr>
          <w:rFonts w:ascii="Times New Roman" w:eastAsia="Times New Roman" w:hAnsi="Times New Roman" w:cs="Times New Roman"/>
          <w:color w:val="000000"/>
          <w:sz w:val="21"/>
          <w:shd w:val="clear" w:color="auto" w:fill="auto"/>
          <w:vertAlign w:val="baseline"/>
        </w:rPr>
        <w:instrText>f(2</w:instrText>
      </w:r>
      <w:r>
        <w:rPr>
          <w:rFonts w:ascii="Times New Roman" w:eastAsia="Times New Roman" w:hAnsi="Times New Roman" w:cs="Times New Roman"/>
          <w:i/>
          <w:color w:val="000000"/>
          <w:sz w:val="21"/>
          <w:shd w:val="clear" w:color="auto" w:fill="auto"/>
          <w:vertAlign w:val="baseline"/>
        </w:rPr>
        <w:instrText>m</w:instrText>
      </w:r>
      <w:r>
        <w:rPr>
          <w:rFonts w:ascii="Times New Roman" w:eastAsia="Times New Roman" w:hAnsi="Times New Roman" w:cs="Times New Roman"/>
          <w:i/>
          <w:color w:val="000000"/>
          <w:sz w:val="21"/>
          <w:shd w:val="clear" w:color="auto" w:fill="auto"/>
          <w:vertAlign w:val="baseline"/>
        </w:rPr>
        <w:instrText>v</w:instrText>
      </w:r>
      <w:r>
        <w:rPr>
          <w:rFonts w:ascii="Times New Roman" w:eastAsia="Times New Roman" w:hAnsi="Times New Roman" w:cs="Times New Roman"/>
          <w:color w:val="000000"/>
          <w:sz w:val="21"/>
          <w:shd w:val="clear" w:color="auto" w:fill="auto"/>
          <w:vertAlign w:val="subscript"/>
        </w:rPr>
        <w:instrText>0</w:instrText>
      </w:r>
      <w:r>
        <w:rPr>
          <w:rFonts w:ascii="Times New Roman" w:eastAsia="Times New Roman" w:hAnsi="Times New Roman" w:cs="Times New Roman"/>
          <w:i/>
          <w:color w:val="000000"/>
          <w:sz w:val="21"/>
          <w:shd w:val="clear" w:color="auto" w:fill="auto"/>
          <w:vertAlign w:val="baseline"/>
        </w:rPr>
        <w:instrText>,M</w:instrText>
      </w:r>
      <w:r>
        <w:rPr>
          <w:rFonts w:ascii="Times New Roman" w:eastAsia="Times New Roman" w:hAnsi="Times New Roman" w:cs="Times New Roman"/>
          <w:color w:val="000000"/>
          <w:sz w:val="21"/>
          <w:shd w:val="clear" w:color="auto" w:fill="auto"/>
          <w:vertAlign w:val="baseline"/>
        </w:rPr>
        <w:instrText>＋</w:instrText>
      </w:r>
      <w:r>
        <w:rPr>
          <w:rFonts w:ascii="Times New Roman" w:eastAsia="Times New Roman" w:hAnsi="Times New Roman" w:cs="Times New Roman"/>
          <w:i/>
          <w:color w:val="000000"/>
          <w:sz w:val="21"/>
          <w:shd w:val="clear" w:color="auto" w:fill="auto"/>
          <w:vertAlign w:val="baseline"/>
        </w:rPr>
        <w:instrText>m</w:instrText>
      </w:r>
      <w:r>
        <w:rPr>
          <w:rFonts w:ascii="Times New Roman" w:eastAsia="Times New Roman" w:hAnsi="Times New Roman" w:cs="Times New Roman"/>
          <w:color w:val="000000"/>
          <w:sz w:val="21"/>
          <w:shd w:val="clear" w:color="auto" w:fill="auto"/>
          <w:vertAlign w:val="baseline"/>
        </w:rPr>
        <w:instrText>)</w:instrText>
      </w:r>
      <w:r>
        <w:rPr>
          <w:rFonts w:ascii="Times New Roman" w:eastAsia="宋体" w:hAnsi="Times New Roman" w:cs="Times New Roman" w:hint="default"/>
        </w:rPr>
        <w:fldChar w:fldCharType="separate"/>
      </w:r>
      <w:r>
        <w:rPr>
          <w:rFonts w:ascii="Times New Roman" w:eastAsia="宋体" w:hAnsi="Times New Roman" w:cs="Times New Roman" w:hint="default"/>
        </w:rPr>
        <w:fldChar w:fldCharType="end"/>
      </w:r>
      <w:r>
        <w:rPr>
          <w:rFonts w:ascii="Times New Roman" w:eastAsia="Times New Roman" w:hAnsi="Times New Roman" w:cs="Times New Roman"/>
          <w:color w:val="000000"/>
          <w:sz w:val="21"/>
          <w:shd w:val="clear" w:color="auto" w:fill="auto"/>
          <w:vertAlign w:val="baseline"/>
        </w:rPr>
        <w:t>＝</w:t>
      </w:r>
      <w:r>
        <w:rPr>
          <w:rFonts w:ascii="Times New Roman" w:eastAsia="宋体" w:hAnsi="Times New Roman" w:cs="Times New Roman" w:hint="default"/>
        </w:rPr>
        <w:fldChar w:fldCharType="begin"/>
      </w:r>
      <w:r>
        <w:rPr>
          <w:rFonts w:ascii="Times New Roman" w:eastAsia="宋体" w:hAnsi="Times New Roman" w:cs="Times New Roman" w:hint="default"/>
        </w:rPr>
        <w:instrText>eq \</w:instrText>
      </w:r>
      <w:r>
        <w:rPr>
          <w:rFonts w:ascii="Times New Roman" w:eastAsia="Times New Roman" w:hAnsi="Times New Roman" w:cs="Times New Roman"/>
          <w:color w:val="000000"/>
          <w:sz w:val="21"/>
          <w:shd w:val="clear" w:color="auto" w:fill="auto"/>
          <w:vertAlign w:val="baseline"/>
        </w:rPr>
        <w:instrText>f(8</w:instrText>
      </w:r>
      <w:r>
        <w:rPr>
          <w:rFonts w:ascii="Times New Roman" w:eastAsia="Times New Roman" w:hAnsi="Times New Roman" w:cs="Times New Roman"/>
          <w:i/>
          <w:color w:val="000000"/>
          <w:sz w:val="21"/>
          <w:shd w:val="clear" w:color="auto" w:fill="auto"/>
          <w:vertAlign w:val="baseline"/>
        </w:rPr>
        <w:instrText>,</w:instrText>
      </w:r>
      <w:r>
        <w:rPr>
          <w:rFonts w:ascii="Times New Roman" w:eastAsia="Times New Roman" w:hAnsi="Times New Roman" w:cs="Times New Roman"/>
          <w:color w:val="000000"/>
          <w:sz w:val="21"/>
          <w:shd w:val="clear" w:color="auto" w:fill="auto"/>
          <w:vertAlign w:val="baseline"/>
        </w:rPr>
        <w:instrText>9)</w:instrText>
      </w:r>
      <w:r>
        <w:rPr>
          <w:rFonts w:ascii="Times New Roman" w:eastAsia="宋体" w:hAnsi="Times New Roman" w:cs="Times New Roman" w:hint="default"/>
        </w:rPr>
        <w:fldChar w:fldCharType="separate"/>
      </w:r>
      <w:r>
        <w:rPr>
          <w:rFonts w:ascii="Times New Roman" w:eastAsia="宋体" w:hAnsi="Times New Roman" w:cs="Times New Roman" w:hint="default"/>
        </w:rPr>
        <w:fldChar w:fldCharType="end"/>
      </w:r>
      <w:r>
        <w:rPr>
          <w:rFonts w:ascii="Times New Roman" w:eastAsia="Times New Roman" w:hAnsi="Times New Roman" w:cs="Times New Roman"/>
          <w:color w:val="000000"/>
          <w:sz w:val="21"/>
          <w:shd w:val="clear" w:color="auto" w:fill="auto"/>
          <w:vertAlign w:val="baseline"/>
        </w:rPr>
        <w:t xml:space="preserve"> m/s，</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人第</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次推出球后冰车的速度为</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v</w:t>
      </w:r>
      <w:r>
        <w:rPr>
          <w:rFonts w:ascii="宋体" w:eastAsia="宋体" w:hAnsi="宋体" w:cs="宋体"/>
          <w:color w:val="000000"/>
          <w:sz w:val="21"/>
          <w:shd w:val="clear" w:color="auto" w:fill="auto"/>
          <w:vertAlign w:val="subscript"/>
        </w:rPr>
        <w:t>共</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Times New Roman" w:eastAsia="宋体" w:hAnsi="Times New Roman" w:cs="Times New Roman" w:hint="default"/>
        </w:rPr>
        <w:fldChar w:fldCharType="begin"/>
      </w:r>
      <w:r>
        <w:rPr>
          <w:rFonts w:ascii="Times New Roman" w:eastAsia="宋体" w:hAnsi="Times New Roman" w:cs="Times New Roman" w:hint="default"/>
        </w:rPr>
        <w:instrText>eq \</w:instrText>
      </w:r>
      <w:r>
        <w:rPr>
          <w:rFonts w:ascii="Times New Roman" w:eastAsia="Times New Roman" w:hAnsi="Times New Roman" w:cs="Times New Roman"/>
          <w:color w:val="000000"/>
          <w:sz w:val="21"/>
          <w:shd w:val="clear" w:color="auto" w:fill="auto"/>
          <w:vertAlign w:val="baseline"/>
        </w:rPr>
        <w:instrText>f(3</w:instrText>
      </w:r>
      <w:r>
        <w:rPr>
          <w:rFonts w:ascii="Times New Roman" w:eastAsia="Times New Roman" w:hAnsi="Times New Roman" w:cs="Times New Roman"/>
          <w:i/>
          <w:color w:val="000000"/>
          <w:sz w:val="21"/>
          <w:shd w:val="clear" w:color="auto" w:fill="auto"/>
          <w:vertAlign w:val="baseline"/>
        </w:rPr>
        <w:instrText>m</w:instrText>
      </w:r>
      <w:r>
        <w:rPr>
          <w:rFonts w:ascii="Times New Roman" w:eastAsia="Times New Roman" w:hAnsi="Times New Roman" w:cs="Times New Roman"/>
          <w:i/>
          <w:color w:val="000000"/>
          <w:sz w:val="21"/>
          <w:shd w:val="clear" w:color="auto" w:fill="auto"/>
          <w:vertAlign w:val="baseline"/>
        </w:rPr>
        <w:instrText>v</w:instrText>
      </w:r>
      <w:r>
        <w:rPr>
          <w:rFonts w:ascii="Times New Roman" w:eastAsia="Times New Roman" w:hAnsi="Times New Roman" w:cs="Times New Roman"/>
          <w:color w:val="000000"/>
          <w:sz w:val="21"/>
          <w:shd w:val="clear" w:color="auto" w:fill="auto"/>
          <w:vertAlign w:val="subscript"/>
        </w:rPr>
        <w:instrText>0</w:instrText>
      </w:r>
      <w:r>
        <w:rPr>
          <w:rFonts w:ascii="Times New Roman" w:eastAsia="Times New Roman" w:hAnsi="Times New Roman" w:cs="Times New Roman"/>
          <w:i/>
          <w:color w:val="000000"/>
          <w:sz w:val="21"/>
          <w:shd w:val="clear" w:color="auto" w:fill="auto"/>
          <w:vertAlign w:val="baseline"/>
        </w:rPr>
        <w:instrText>,M</w:instrText>
      </w:r>
      <w:r>
        <w:rPr>
          <w:rFonts w:ascii="Times New Roman" w:eastAsia="Times New Roman" w:hAnsi="Times New Roman" w:cs="Times New Roman"/>
          <w:color w:val="000000"/>
          <w:sz w:val="21"/>
          <w:shd w:val="clear" w:color="auto" w:fill="auto"/>
          <w:vertAlign w:val="baseline"/>
        </w:rPr>
        <w:instrText>)</w:instrText>
      </w:r>
      <w:r>
        <w:rPr>
          <w:rFonts w:ascii="Times New Roman" w:eastAsia="宋体" w:hAnsi="Times New Roman" w:cs="Times New Roman" w:hint="default"/>
        </w:rPr>
        <w:fldChar w:fldCharType="separate"/>
      </w:r>
      <w:r>
        <w:rPr>
          <w:rFonts w:ascii="Times New Roman" w:eastAsia="宋体" w:hAnsi="Times New Roman" w:cs="Times New Roman" w:hint="default"/>
        </w:rPr>
        <w:fldChar w:fldCharType="end"/>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由数列归纳法得第</w:t>
      </w:r>
      <w:r>
        <w:rPr>
          <w:rFonts w:ascii="Times New Roman" w:eastAsia="Times New Roman" w:hAnsi="Times New Roman" w:cs="Times New Roman"/>
          <w:i/>
          <w:color w:val="000000"/>
          <w:sz w:val="21"/>
          <w:shd w:val="clear" w:color="auto" w:fill="auto"/>
          <w:vertAlign w:val="baseline"/>
        </w:rPr>
        <w:t>n</w:t>
      </w:r>
      <w:r>
        <w:rPr>
          <w:rFonts w:ascii="宋体" w:eastAsia="宋体" w:hAnsi="宋体" w:cs="宋体"/>
          <w:color w:val="000000"/>
          <w:sz w:val="21"/>
          <w:shd w:val="clear" w:color="auto" w:fill="auto"/>
          <w:vertAlign w:val="baseline"/>
        </w:rPr>
        <w:t>次推出球后人和冰车速度</w:t>
      </w:r>
      <w:r>
        <w:rPr>
          <w:rFonts w:ascii="Times New Roman" w:eastAsia="Times New Roman" w:hAnsi="Times New Roman" w:cs="Times New Roman"/>
          <w:i/>
          <w:color w:val="000000"/>
          <w:sz w:val="21"/>
          <w:shd w:val="clear" w:color="auto" w:fill="auto"/>
          <w:vertAlign w:val="baseline"/>
        </w:rPr>
        <w:t>v</w:t>
      </w:r>
      <w:r>
        <w:rPr>
          <w:rFonts w:ascii="宋体" w:eastAsia="宋体" w:hAnsi="宋体" w:cs="宋体"/>
          <w:color w:val="000000"/>
          <w:sz w:val="21"/>
          <w:shd w:val="clear" w:color="auto" w:fill="auto"/>
          <w:vertAlign w:val="subscript"/>
        </w:rPr>
        <w:t>车</w:t>
      </w:r>
      <w:r>
        <w:rPr>
          <w:rFonts w:ascii="Times New Roman" w:eastAsia="Times New Roman" w:hAnsi="Times New Roman" w:cs="Times New Roman"/>
          <w:color w:val="000000"/>
          <w:sz w:val="21"/>
          <w:shd w:val="clear" w:color="auto" w:fill="auto"/>
          <w:vertAlign w:val="baseline"/>
        </w:rPr>
        <w:t>＝</w:t>
      </w:r>
      <w:r>
        <w:rPr>
          <w:rFonts w:ascii="Times New Roman" w:eastAsia="宋体" w:hAnsi="Times New Roman" w:cs="Times New Roman" w:hint="default"/>
        </w:rPr>
        <w:fldChar w:fldCharType="begin"/>
      </w:r>
      <w:r>
        <w:rPr>
          <w:rFonts w:ascii="Times New Roman" w:eastAsia="宋体" w:hAnsi="Times New Roman" w:cs="Times New Roman" w:hint="default"/>
        </w:rPr>
        <w:instrText>eq \</w:instrText>
      </w:r>
      <w:r>
        <w:rPr>
          <w:rFonts w:ascii="Times New Roman" w:eastAsia="Times New Roman" w:hAnsi="Times New Roman" w:cs="Times New Roman"/>
          <w:color w:val="000000"/>
          <w:sz w:val="21"/>
          <w:shd w:val="clear" w:color="auto" w:fill="auto"/>
          <w:vertAlign w:val="baseline"/>
        </w:rPr>
        <w:instrText>f(</w:instrText>
      </w:r>
      <w:r>
        <w:rPr>
          <w:rFonts w:ascii="Times New Roman" w:eastAsia="Times New Roman" w:hAnsi="Times New Roman" w:cs="Times New Roman"/>
          <w:color w:val="000000"/>
          <w:sz w:val="21"/>
          <w:shd w:val="clear" w:color="auto" w:fill="auto"/>
          <w:vertAlign w:val="baseline"/>
        </w:rPr>
        <w:sym w:font="Times New Roman" w:char="F028"/>
      </w:r>
      <w:r>
        <w:rPr>
          <w:rFonts w:ascii="Times New Roman" w:eastAsia="Times New Roman" w:hAnsi="Times New Roman" w:cs="Times New Roman"/>
          <w:color w:val="000000"/>
          <w:sz w:val="21"/>
          <w:shd w:val="clear" w:color="auto" w:fill="auto"/>
          <w:vertAlign w:val="baseline"/>
        </w:rPr>
        <w:instrText>2</w:instrText>
      </w:r>
      <w:r>
        <w:rPr>
          <w:rFonts w:ascii="Times New Roman" w:eastAsia="Times New Roman" w:hAnsi="Times New Roman" w:cs="Times New Roman"/>
          <w:i/>
          <w:color w:val="000000"/>
          <w:sz w:val="21"/>
          <w:shd w:val="clear" w:color="auto" w:fill="auto"/>
          <w:vertAlign w:val="baseline"/>
        </w:rPr>
        <w:instrText>n</w:instrText>
      </w:r>
      <w:r>
        <w:rPr>
          <w:rFonts w:ascii="Times New Roman" w:eastAsia="Times New Roman" w:hAnsi="Times New Roman" w:cs="Times New Roman"/>
          <w:color w:val="000000"/>
          <w:sz w:val="21"/>
          <w:shd w:val="clear" w:color="auto" w:fill="auto"/>
          <w:vertAlign w:val="baseline"/>
        </w:rPr>
        <w:instrText>－1</w:instrText>
      </w:r>
      <w:r>
        <w:rPr>
          <w:rFonts w:ascii="Times New Roman" w:eastAsia="Times New Roman" w:hAnsi="Times New Roman" w:cs="Times New Roman"/>
          <w:color w:val="000000"/>
          <w:sz w:val="21"/>
          <w:shd w:val="clear" w:color="auto" w:fill="auto"/>
          <w:vertAlign w:val="baseline"/>
        </w:rPr>
        <w:sym w:font="Times New Roman" w:char="F029"/>
      </w:r>
      <w:r>
        <w:rPr>
          <w:rFonts w:ascii="Times New Roman" w:eastAsia="Times New Roman" w:hAnsi="Times New Roman" w:cs="Times New Roman"/>
          <w:i/>
          <w:color w:val="000000"/>
          <w:sz w:val="21"/>
          <w:shd w:val="clear" w:color="auto" w:fill="auto"/>
          <w:vertAlign w:val="baseline"/>
        </w:rPr>
        <w:instrText>m</w:instrText>
      </w:r>
      <w:r>
        <w:rPr>
          <w:rFonts w:ascii="Times New Roman" w:eastAsia="Times New Roman" w:hAnsi="Times New Roman" w:cs="Times New Roman"/>
          <w:i/>
          <w:color w:val="000000"/>
          <w:sz w:val="21"/>
          <w:shd w:val="clear" w:color="auto" w:fill="auto"/>
          <w:vertAlign w:val="baseline"/>
        </w:rPr>
        <w:instrText>v</w:instrText>
      </w:r>
      <w:r>
        <w:rPr>
          <w:rFonts w:ascii="Times New Roman" w:eastAsia="Times New Roman" w:hAnsi="Times New Roman" w:cs="Times New Roman"/>
          <w:color w:val="000000"/>
          <w:sz w:val="21"/>
          <w:shd w:val="clear" w:color="auto" w:fill="auto"/>
          <w:vertAlign w:val="subscript"/>
        </w:rPr>
        <w:instrText>0</w:instrText>
      </w:r>
      <w:r>
        <w:rPr>
          <w:rFonts w:ascii="Times New Roman" w:eastAsia="Times New Roman" w:hAnsi="Times New Roman" w:cs="Times New Roman"/>
          <w:i/>
          <w:color w:val="000000"/>
          <w:sz w:val="21"/>
          <w:shd w:val="clear" w:color="auto" w:fill="auto"/>
          <w:vertAlign w:val="baseline"/>
        </w:rPr>
        <w:instrText>,M</w:instrText>
      </w:r>
      <w:r>
        <w:rPr>
          <w:rFonts w:ascii="Times New Roman" w:eastAsia="Times New Roman" w:hAnsi="Times New Roman" w:cs="Times New Roman"/>
          <w:color w:val="000000"/>
          <w:sz w:val="21"/>
          <w:shd w:val="clear" w:color="auto" w:fill="auto"/>
          <w:vertAlign w:val="baseline"/>
        </w:rPr>
        <w:instrText>)</w:instrText>
      </w:r>
      <w:r>
        <w:rPr>
          <w:rFonts w:ascii="Times New Roman" w:eastAsia="宋体" w:hAnsi="Times New Roman" w:cs="Times New Roman" w:hint="default"/>
        </w:rPr>
        <w:fldChar w:fldCharType="separate"/>
      </w:r>
      <w:r>
        <w:rPr>
          <w:rFonts w:ascii="Times New Roman" w:eastAsia="宋体" w:hAnsi="Times New Roman" w:cs="Times New Roman" w:hint="default"/>
        </w:rPr>
        <w:fldChar w:fldCharType="end"/>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n</w:t>
      </w:r>
      <w:r>
        <w:rPr>
          <w:rFonts w:ascii="Times New Roman" w:eastAsia="Times New Roman" w:hAnsi="Times New Roman" w:cs="Times New Roman"/>
          <w:color w:val="000000"/>
          <w:sz w:val="21"/>
          <w:shd w:val="clear" w:color="auto" w:fill="auto"/>
          <w:vertAlign w:val="baseline"/>
        </w:rPr>
        <w:t>＝1,2,3</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若要人不再接到球</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要满足</w:t>
      </w:r>
      <w:r>
        <w:rPr>
          <w:rFonts w:ascii="Times New Roman" w:eastAsia="Times New Roman" w:hAnsi="Times New Roman" w:cs="Times New Roman"/>
          <w:i/>
          <w:color w:val="000000"/>
          <w:sz w:val="21"/>
          <w:shd w:val="clear" w:color="auto" w:fill="auto"/>
          <w:vertAlign w:val="baseline"/>
        </w:rPr>
        <w:t>v</w:t>
      </w:r>
      <w:r>
        <w:rPr>
          <w:rFonts w:ascii="宋体" w:eastAsia="宋体" w:hAnsi="宋体" w:cs="宋体"/>
          <w:color w:val="000000"/>
          <w:sz w:val="21"/>
          <w:shd w:val="clear" w:color="auto" w:fill="auto"/>
          <w:vertAlign w:val="subscript"/>
        </w:rPr>
        <w:t>车</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代入数据得</w:t>
      </w:r>
      <w:r>
        <w:rPr>
          <w:rFonts w:ascii="Times New Roman" w:eastAsia="Times New Roman" w:hAnsi="Times New Roman" w:cs="Times New Roman"/>
          <w:i/>
          <w:color w:val="000000"/>
          <w:sz w:val="21"/>
          <w:shd w:val="clear" w:color="auto" w:fill="auto"/>
          <w:vertAlign w:val="baseline"/>
        </w:rPr>
        <w:t>n</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4.5，</w:t>
      </w:r>
      <w:r>
        <w:rPr>
          <w:rFonts w:ascii="宋体" w:eastAsia="宋体" w:hAnsi="宋体" w:cs="宋体"/>
          <w:color w:val="000000"/>
          <w:sz w:val="21"/>
          <w:shd w:val="clear" w:color="auto" w:fill="auto"/>
          <w:vertAlign w:val="baseline"/>
        </w:rPr>
        <w:t>则人第</w:t>
      </w:r>
      <w:r>
        <w:rPr>
          <w:rFonts w:ascii="Times New Roman" w:eastAsia="Times New Roman" w:hAnsi="Times New Roman" w:cs="Times New Roman"/>
          <w:color w:val="000000"/>
          <w:sz w:val="21"/>
          <w:shd w:val="clear" w:color="auto" w:fill="auto"/>
          <w:vertAlign w:val="baseline"/>
        </w:rPr>
        <w:t>5</w:t>
      </w:r>
      <w:r>
        <w:rPr>
          <w:rFonts w:ascii="宋体" w:eastAsia="宋体" w:hAnsi="宋体" w:cs="宋体"/>
          <w:color w:val="000000"/>
          <w:sz w:val="21"/>
          <w:shd w:val="clear" w:color="auto" w:fill="auto"/>
          <w:vertAlign w:val="baseline"/>
        </w:rPr>
        <w:t>次将球推出后将不再接到球</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故</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be8f5244-4e95-4b14-a803-18d4c409a08b"/>
        <w:spacing w:line="320" w:lineRule="auto"/>
        <w:jc w:val="left"/>
        <w:textAlignment w:val="center"/>
      </w:pPr>
      <w:r>
        <w:rPr>
          <w:rFonts w:ascii="Times New Roman" w:eastAsia="Times New Roman" w:hAnsi="Times New Roman" w:cs="Times New Roman"/>
          <w:color w:val="000000"/>
          <w:sz w:val="21"/>
          <w:shd w:val="clear" w:color="auto" w:fill="auto"/>
          <w:vertAlign w:val="baseline"/>
        </w:rPr>
        <w:t>12．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】AD</w:t>
      </w:r>
    </w:p>
    <w:p>
      <w:pPr>
        <w:pStyle w:val="Normalbe8f5244-4e95-4b14-a803-18d4c409a08b"/>
        <w:keepNext w:val="0"/>
        <w:keepLines w:val="0"/>
        <w:pageBreakBefore w:val="0"/>
        <w:widowControl w:val="0"/>
        <w:kinsoku/>
        <w:wordWrap/>
        <w:overflowPunct/>
        <w:topLinePunct w:val="0"/>
        <w:autoSpaceDE/>
        <w:autoSpaceDN/>
        <w:bidi w:val="0"/>
        <w:adjustRightInd/>
        <w:snapToGrid/>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根据牛顿第二定律</w:t>
      </w:r>
      <w:r>
        <w:rPr>
          <w:rFonts w:ascii="宋体" w:eastAsia="宋体" w:hAnsi="宋体" w:cs="宋体"/>
          <w:color w:val="000000"/>
          <w:sz w:val="21"/>
          <w:shd w:val="clear" w:color="auto" w:fill="auto"/>
          <w:vertAlign w:val="baseline"/>
        </w:rPr>
        <w:t>有</w:t>
      </w:r>
      <w:r>
        <w:object>
          <v:shape id="_x0000_i1181" type="#_x0000_t75" alt="试题资源网 stzy.com" style="width:39.75pt;height:13.5pt" o:oleicon="f" o:ole="" coordsize="21600,21600" o:preferrelative="t" filled="f" stroked="f">
            <v:stroke joinstyle="miter"/>
            <v:imagedata r:id="rId322" o:title="eqId7cb7218b5f268660b6c167b08491c98e"/>
            <o:lock v:ext="edit" aspectratio="t"/>
            <w10:anchorlock/>
          </v:shape>
          <o:OLEObject Type="Embed" ProgID="Equation.DSMT4" ShapeID="_x0000_i1181" DrawAspect="Content" ObjectID="_1468075727" r:id="rId32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球的加速度</w:t>
      </w:r>
      <w:r>
        <w:object>
          <v:shape id="_x0000_i1182" type="#_x0000_t75" alt="试题资源网 stzy.com" style="width:33.75pt;height:27pt" o:oleicon="f" o:ole="" coordsize="21600,21600" o:preferrelative="t" filled="f" stroked="f">
            <v:stroke joinstyle="miter"/>
            <v:imagedata r:id="rId324" o:title="eqId8bc9248ac9899452bdb7f1f291131985"/>
            <o:lock v:ext="edit" aspectratio="t"/>
            <w10:anchorlock/>
          </v:shape>
          <o:OLEObject Type="Embed" ProgID="Equation.DSMT4" ShapeID="_x0000_i1182" DrawAspect="Content" ObjectID="_1468075728" r:id="rId32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第</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次碰撞前</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球的速度为</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根据运动学公式</w:t>
      </w:r>
      <w:r>
        <w:object>
          <v:shape id="_x0000_i1183" type="#_x0000_t75" alt="试题资源网 stzy.com" style="width:42.75pt;height:16.5pt" o:oleicon="f" o:ole="" coordsize="21600,21600" o:preferrelative="t" filled="f" stroked="f">
            <v:stroke joinstyle="miter"/>
            <v:imagedata r:id="rId326" o:title="eqId23b26e321aa207277a598e39a346684c"/>
            <o:lock v:ext="edit" aspectratio="t"/>
            <w10:anchorlock/>
          </v:shape>
          <o:OLEObject Type="Embed" ProgID="Equation.DSMT4" ShapeID="_x0000_i1183" DrawAspect="Content" ObjectID="_1468075729" r:id="rId32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184" type="#_x0000_t75" alt="试题资源网 stzy.com" style="width:55.5pt;height:30.75pt" o:oleicon="f" o:ole="" coordsize="21600,21600" o:preferrelative="t" filled="f" stroked="f">
            <v:stroke joinstyle="miter"/>
            <v:imagedata r:id="rId328" o:title="eqIdf8a3938c6638388546f1ead1ae9fc73f"/>
            <o:lock v:ext="edit" aspectratio="t"/>
            <w10:anchorlock/>
          </v:shape>
          <o:OLEObject Type="Embed" ProgID="Equation.DSMT4" ShapeID="_x0000_i1184" DrawAspect="Content" ObjectID="_1468075730" r:id="rId329"/>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两球发生弹性正碰</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以水平向右的方向为正方向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根据动量守恒定律得</w:t>
      </w:r>
      <w:r>
        <w:object>
          <v:shape id="_x0000_i1185" type="#_x0000_t75" alt="试题资源网 stzy.com" style="width:74.25pt;height:15.75pt" o:oleicon="f" o:ole="" coordsize="21600,21600" o:preferrelative="t" filled="f" stroked="f">
            <v:imagedata r:id="rId330" o:title=""/>
            <o:lock v:ext="edit" aspectratio="t"/>
            <w10:anchorlock/>
          </v:shape>
          <o:OLEObject Type="Embed" ProgID="Equation.DSMT4" ShapeID="_x0000_i1185" DrawAspect="Content" ObjectID="_1468075731" r:id="rId33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机械能守恒定律得</w:t>
      </w:r>
      <w:r>
        <w:object>
          <v:shape id="_x0000_i1186" type="#_x0000_t75" alt="试题资源网 stzy.com" style="width:108.75pt;height:27pt" o:oleicon="f" o:ole="" coordsize="21600,21600" o:preferrelative="t" filled="f" stroked="f">
            <v:imagedata r:id="rId332" o:title=""/>
            <o:lock v:ext="edit" aspectratio="t"/>
            <w10:anchorlock/>
          </v:shape>
          <o:OLEObject Type="Embed" ProgID="Equation.DSMT4" ShapeID="_x0000_i1186" DrawAspect="Content" ObjectID="_1468075732" r:id="rId33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联立解得</w:t>
      </w:r>
      <w:r>
        <w:rPr>
          <w:position w:val="-12"/>
        </w:rPr>
        <w:object>
          <v:shape id="_x0000_i1187" type="#_x0000_t75" alt="试题资源网 stzy.com" style="width:29.15pt;height:15.75pt" o:oleicon="f" o:ole="" coordsize="21600,21600" o:preferrelative="t" filled="f" stroked="f">
            <v:imagedata r:id="rId334" o:title=""/>
            <o:lock v:ext="edit" aspectratio="t"/>
            <w10:anchorlock/>
          </v:shape>
          <o:OLEObject Type="Embed" ProgID="Equation.DSMT4" ShapeID="_x0000_i1187" DrawAspect="Content" ObjectID="_1468075733" r:id="rId335"/>
        </w:object>
      </w:r>
      <w:r>
        <w:rPr>
          <w:rFonts w:ascii="Times New Roman" w:eastAsia="Times New Roman" w:hAnsi="Times New Roman" w:cs="Times New Roman"/>
          <w:color w:val="000000"/>
          <w:sz w:val="21"/>
          <w:shd w:val="clear" w:color="auto" w:fill="auto"/>
          <w:vertAlign w:val="baseline"/>
        </w:rPr>
        <w:t>，</w:t>
      </w:r>
      <w:r>
        <w:object>
          <v:shape id="_x0000_i1188" type="#_x0000_t75" alt="试题资源网 stzy.com" style="width:75.75pt;height:30.75pt" o:oleicon="f" o:ole="" coordsize="21600,21600" o:preferrelative="t" filled="f" stroked="f">
            <v:imagedata r:id="rId336" o:title=""/>
            <o:lock v:ext="edit" aspectratio="t"/>
            <w10:anchorlock/>
          </v:shape>
          <o:OLEObject Type="Embed" ProgID="Equation.DSMT4" ShapeID="_x0000_i1188" DrawAspect="Content" ObjectID="_1468075734" r:id="rId33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第</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次碰撞后</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球静止</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球做匀速直线运动</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球又开始在电场中做初速度为零的匀加速直线运动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设从第</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次碰撞到第</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次碰撞经过的时间为</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这段时间内</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球运动的距离</w:t>
      </w:r>
      <w:r>
        <w:object>
          <v:shape id="_x0000_i1189" type="#_x0000_t75" alt="试题资源网 stzy.com" style="width:35.25pt;height:15.75pt" o:oleicon="f" o:ole="" coordsize="21600,21600" o:preferrelative="t" filled="f" stroked="f">
            <v:imagedata r:id="rId338" o:title=""/>
            <o:lock v:ext="edit" aspectratio="t"/>
            <w10:anchorlock/>
          </v:shape>
          <o:OLEObject Type="Embed" ProgID="Equation.DSMT4" ShapeID="_x0000_i1189" DrawAspect="Content" ObjectID="_1468075735" r:id="rId339"/>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球运动的距离</w:t>
      </w:r>
      <w:r>
        <w:rPr>
          <w:position w:val="-24"/>
        </w:rPr>
        <w:object>
          <v:shape id="_x0000_i1190" type="#_x0000_t75" alt="试题资源网 stzy.com" style="width:44.9pt;height:27pt" o:oleicon="f" o:ole="" coordsize="21600,21600" o:preferrelative="t" filled="f" stroked="f">
            <v:imagedata r:id="rId340" o:title=""/>
            <o:lock v:ext="edit" aspectratio="t"/>
            <w10:anchorlock/>
          </v:shape>
          <o:OLEObject Type="Embed" ProgID="Equation.DSMT4" ShapeID="_x0000_i1190" DrawAspect="Content" ObjectID="_1468075736" r:id="rId34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且</w:t>
      </w:r>
      <w:r>
        <w:rPr>
          <w:position w:val="-12"/>
        </w:rPr>
        <w:object>
          <v:shape id="_x0000_i1191" type="#_x0000_t75" alt="试题资源网 stzy.com" style="width:33.65pt;height:15.75pt" o:oleicon="f" o:ole="" coordsize="21600,21600" o:preferrelative="t" filled="f" stroked="f">
            <v:imagedata r:id="rId342" o:title=""/>
            <o:lock v:ext="edit" aspectratio="t"/>
            <w10:anchorlock/>
          </v:shape>
          <o:OLEObject Type="Embed" ProgID="Equation.DSMT4" ShapeID="_x0000_i1191" DrawAspect="Content" ObjectID="_1468075737" r:id="rId34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object>
          <v:shape id="_x0000_i1192" type="#_x0000_t75" alt="试题资源网 stzy.com" style="width:51.75pt;height:33pt" o:oleicon="f" o:ole="" coordsize="21600,21600" o:preferrelative="t" filled="f" stroked="f">
            <v:stroke joinstyle="miter"/>
            <v:imagedata r:id="rId344" o:title="eqIdbef4e8e7d7a2883048ca9494377ad7e4"/>
            <o:lock v:ext="edit" aspectratio="t"/>
            <w10:anchorlock/>
          </v:shape>
          <o:OLEObject Type="Embed" ProgID="Equation.DSMT4" ShapeID="_x0000_i1192" DrawAspect="Content" ObjectID="_1468075738" r:id="rId345"/>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从开始到第</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次碰撞前</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球运动的总距离</w:t>
      </w:r>
      <w:r>
        <w:object>
          <v:shape id="_x0000_i1193" type="#_x0000_t75" alt="试题资源网 stzy.com" style="width:117pt;height:27.75pt" o:oleicon="f" o:ole="" coordsize="21600,21600" o:preferrelative="t" filled="f" stroked="f">
            <v:stroke joinstyle="miter"/>
            <v:imagedata r:id="rId346" o:title="eqId438c2476a703461054b1ccafd6171b49"/>
            <o:lock v:ext="edit" aspectratio="t"/>
            <w10:anchorlock/>
          </v:shape>
          <o:OLEObject Type="Embed" ProgID="Equation.DSMT4" ShapeID="_x0000_i1193" DrawAspect="Content" ObjectID="_1468075739" r:id="rId34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电场力做功</w:t>
      </w:r>
      <w:r>
        <w:object>
          <v:shape id="_x0000_i1194" type="#_x0000_t75" alt="试题资源网 stzy.com" style="width:74.25pt;height:14.25pt" o:oleicon="f" o:ole="" coordsize="21600,21600" o:preferrelative="t" filled="f" stroked="f">
            <v:stroke joinstyle="miter"/>
            <v:imagedata r:id="rId348" o:title="eqId05bf04a423921760c6725c1283daabee"/>
            <o:lock v:ext="edit" aspectratio="t"/>
            <w10:anchorlock/>
          </v:shape>
          <o:OLEObject Type="Embed" ProgID="Equation.DSMT4" ShapeID="_x0000_i1194" DrawAspect="Content" ObjectID="_1468075740" r:id="rId34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根据电场力做功与电势能变化的关系</w:t>
      </w:r>
      <w:r>
        <w:object>
          <v:shape id="_x0000_i1195" type="#_x0000_t75" alt="试题资源网 stzy.com" style="width:45pt;height:16.5pt" o:oleicon="f" o:ole="" coordsize="21600,21600" o:preferrelative="t" filled="f" stroked="f">
            <v:stroke joinstyle="miter"/>
            <v:imagedata r:id="rId350" o:title="eqId52b7d80a9c88ba95dcd71c4986d3568b"/>
            <o:lock v:ext="edit" aspectratio="t"/>
            <w10:anchorlock/>
          </v:shape>
          <o:OLEObject Type="Embed" ProgID="Equation.DSMT4" ShapeID="_x0000_i1195" DrawAspect="Content" ObjectID="_1468075741" r:id="rId35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球电势能减少量为</w:t>
      </w:r>
      <w:r>
        <w:rPr>
          <w:rFonts w:ascii="Times New Roman" w:eastAsia="Times New Roman" w:hAnsi="Times New Roman" w:cs="Times New Roman"/>
          <w:color w:val="000000"/>
          <w:sz w:val="21"/>
          <w:shd w:val="clear" w:color="auto" w:fill="auto"/>
          <w:vertAlign w:val="baseline"/>
        </w:rPr>
        <w:t>5</w:t>
      </w:r>
      <w:r>
        <w:rPr>
          <w:rFonts w:ascii="Times New Roman" w:eastAsia="Times New Roman" w:hAnsi="Times New Roman" w:cs="Times New Roman"/>
          <w:i/>
          <w:color w:val="000000"/>
          <w:sz w:val="21"/>
          <w:shd w:val="clear" w:color="auto" w:fill="auto"/>
          <w:vertAlign w:val="baseline"/>
        </w:rPr>
        <w:t>Eqd</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第</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次碰撞后</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球</w:t>
      </w:r>
      <w:r>
        <w:rPr>
          <w:rFonts w:ascii="宋体" w:eastAsia="宋体" w:hAnsi="宋体" w:cs="宋体"/>
          <w:color w:val="000000"/>
          <w:sz w:val="21"/>
          <w:shd w:val="clear" w:color="auto" w:fill="auto"/>
          <w:vertAlign w:val="baseline"/>
        </w:rPr>
        <w:t>由</w:t>
      </w:r>
      <w:r>
        <w:rPr>
          <w:rFonts w:ascii="宋体" w:eastAsia="宋体" w:hAnsi="宋体" w:cs="宋体"/>
          <w:color w:val="000000"/>
          <w:sz w:val="21"/>
          <w:shd w:val="clear" w:color="auto" w:fill="auto"/>
          <w:vertAlign w:val="baseline"/>
        </w:rPr>
        <w:t>静止开始做匀加速运动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到第</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次碰撞经过时间</w:t>
      </w:r>
      <w:r>
        <w:object>
          <v:shape id="_x0000_i1196" type="#_x0000_t75" alt="试题资源网 stzy.com" style="width:54.75pt;height:32.25pt" o:oleicon="f" o:ole="" coordsize="21600,21600" o:preferrelative="t" filled="f" stroked="f">
            <v:stroke joinstyle="miter"/>
            <v:imagedata r:id="rId352" o:title="eqId663a281b9043b33fbba6d60986ec53ee"/>
            <o:lock v:ext="edit" aspectratio="t"/>
            <w10:anchorlock/>
          </v:shape>
          <o:OLEObject Type="Embed" ProgID="Equation.DSMT4" ShapeID="_x0000_i1196" DrawAspect="Content" ObjectID="_1468075742" r:id="rId35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w:t>
      </w:r>
      <w:bookmarkStart w:id="0" w:name="_GoBack"/>
      <w:bookmarkEnd w:id="0"/>
      <w:r>
        <w:rPr>
          <w:rFonts w:ascii="宋体" w:eastAsia="宋体" w:hAnsi="宋体" w:cs="宋体"/>
          <w:color w:val="000000"/>
          <w:sz w:val="21"/>
          <w:shd w:val="clear" w:color="auto" w:fill="auto"/>
          <w:vertAlign w:val="baseline"/>
        </w:rPr>
        <w:t>第</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次碰撞时</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球速度为</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object>
          <v:shape id="_x0000_i1197" type="#_x0000_t75" alt="试题资源网 stzy.com" style="width:147pt;height:33pt" o:oleicon="f" o:ole="" coordsize="21600,21600" o:preferrelative="t" filled="f" stroked="f">
            <v:stroke joinstyle="miter"/>
            <v:imagedata r:id="rId354" o:title="eqId7753ee9a1c361125b26f4eed64d81a17"/>
            <o:lock v:ext="edit" aspectratio="t"/>
            <w10:anchorlock/>
          </v:shape>
          <o:OLEObject Type="Embed" ProgID="Equation.DSMT4" ShapeID="_x0000_i1197" DrawAspect="Content" ObjectID="_1468075743" r:id="rId355"/>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两球第</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次碰撞</w:t>
      </w:r>
      <w:r>
        <w:rPr>
          <w:rFonts w:ascii="宋体" w:eastAsia="宋体" w:hAnsi="宋体" w:cs="宋体"/>
          <w:color w:val="000000"/>
          <w:sz w:val="21"/>
          <w:shd w:val="clear" w:color="auto" w:fill="auto"/>
          <w:vertAlign w:val="baseline"/>
        </w:rPr>
        <w:t>时</w:t>
      </w:r>
      <w:r>
        <w:rPr>
          <w:rFonts w:ascii="宋体" w:eastAsia="宋体" w:hAnsi="宋体" w:cs="宋体"/>
          <w:color w:val="000000"/>
          <w:sz w:val="21"/>
          <w:shd w:val="clear" w:color="auto" w:fill="auto"/>
          <w:vertAlign w:val="baseline"/>
        </w:rPr>
        <w:t>再次发生弹性正碰</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以</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1</w:t>
      </w:r>
      <w:r>
        <w:rPr>
          <w:rFonts w:ascii="宋体" w:eastAsia="宋体" w:hAnsi="宋体" w:cs="宋体"/>
          <w:color w:val="000000"/>
          <w:sz w:val="21"/>
          <w:shd w:val="clear" w:color="auto" w:fill="auto"/>
          <w:vertAlign w:val="baseline"/>
        </w:rPr>
        <w:t>的方向为正方向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根据动量守恒定律得</w:t>
      </w:r>
      <w:r>
        <w:rPr>
          <w:position w:val="-12"/>
        </w:rPr>
        <w:object>
          <v:shape id="_x0000_i1198" type="#_x0000_t75" alt="试题资源网 stzy.com" style="width:103.6pt;height:15.75pt" o:oleicon="f" o:ole="" coordsize="21600,21600" o:preferrelative="t" filled="f" stroked="f">
            <v:imagedata r:id="rId356" o:title=""/>
            <o:lock v:ext="edit" aspectratio="t"/>
            <w10:anchorlock/>
          </v:shape>
          <o:OLEObject Type="Embed" ProgID="Equation.DSMT4" ShapeID="_x0000_i1198" DrawAspect="Content" ObjectID="_1468075744" r:id="rId35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由机械能守恒定律得</w:t>
      </w:r>
      <w:r>
        <w:rPr>
          <w:position w:val="-24"/>
        </w:rPr>
        <w:object>
          <v:shape id="_x0000_i1199" type="#_x0000_t75" alt="试题资源网 stzy.com" style="width:151.2pt;height:27pt" o:oleicon="f" o:ole="" coordsize="21600,21600" o:preferrelative="t" filled="f" stroked="f">
            <v:imagedata r:id="rId358" o:title=""/>
            <o:lock v:ext="edit" aspectratio="t"/>
            <w10:anchorlock/>
          </v:shape>
          <o:OLEObject Type="Embed" ProgID="Equation.DSMT4" ShapeID="_x0000_i1199" DrawAspect="Content" ObjectID="_1468075745" r:id="rId35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联立解得</w:t>
      </w:r>
      <w:r>
        <w:rPr>
          <w:position w:val="-26"/>
        </w:rPr>
        <w:object>
          <v:shape id="_x0000_i1200" type="#_x0000_t75" alt="试题资源网 stzy.com" style="width:78.9pt;height:30.65pt" o:oleicon="f" o:ole="" coordsize="21600,21600" o:preferrelative="t" filled="f" stroked="f">
            <v:imagedata r:id="rId360" o:title=""/>
            <o:lock v:ext="edit" aspectratio="t"/>
            <w10:anchorlock/>
          </v:shape>
          <o:OLEObject Type="Embed" ProgID="Equation.DSMT4" ShapeID="_x0000_i1200" DrawAspect="Content" ObjectID="_1468075746" r:id="rId361"/>
        </w:object>
      </w:r>
      <w:r>
        <w:rPr>
          <w:rFonts w:ascii="Times New Roman" w:eastAsia="Times New Roman" w:hAnsi="Times New Roman" w:cs="Times New Roman"/>
          <w:color w:val="000000"/>
          <w:sz w:val="21"/>
          <w:shd w:val="clear" w:color="auto" w:fill="auto"/>
          <w:vertAlign w:val="baseline"/>
        </w:rPr>
        <w:t>，</w:t>
      </w:r>
      <w:r>
        <w:object>
          <v:shape id="_x0000_i1201" type="#_x0000_t75" alt="试题资源网 stzy.com" style="width:82.5pt;height:30.75pt" o:oleicon="f" o:ole="" coordsize="21600,21600" o:preferrelative="t" filled="f" stroked="f">
            <v:imagedata r:id="rId362" o:title=""/>
            <o:lock v:ext="edit" aspectratio="t"/>
            <w10:anchorlock/>
          </v:shape>
          <o:OLEObject Type="Embed" ProgID="Equation.DSMT4" ShapeID="_x0000_i1201" DrawAspect="Content" ObjectID="_1468075747" r:id="rId36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从第</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次碰撞到第</w:t>
      </w: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次碰撞</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球又做初速度为</w:t>
      </w:r>
      <w:r>
        <w:rPr>
          <w:position w:val="-26"/>
          <w:sz w:val="21"/>
        </w:rPr>
        <w:object>
          <v:shape id="_x0000_i1202" type="#_x0000_t75" style="width:41pt;height:35pt" o:oleicon="f" o:ole="" coordsize="21600,21600" o:preferrelative="t" filled="f" stroked="f">
            <v:imagedata r:id="rId364" o:title=""/>
            <o:lock v:ext="edit" aspectratio="f"/>
            <w10:anchorlock/>
          </v:shape>
          <o:OLEObject Type="Embed" ProgID="Equation.DSMT4" ShapeID="_x0000_i1202" DrawAspect="Content" ObjectID="_1468075748" r:id="rId365"/>
        </w:object>
      </w:r>
      <w:r>
        <w:rPr>
          <w:rFonts w:ascii="宋体" w:eastAsia="宋体" w:hAnsi="宋体" w:cs="宋体"/>
          <w:color w:val="000000"/>
          <w:sz w:val="21"/>
          <w:shd w:val="clear" w:color="auto" w:fill="auto"/>
          <w:vertAlign w:val="baseline"/>
        </w:rPr>
        <w:t>的匀加速运动</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球做匀速直线运动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设从第</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次碰撞到第</w:t>
      </w: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次碰撞经过时间为</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同理可得</w:t>
      </w:r>
      <w:r>
        <w:object>
          <v:shape id="_x0000_i1203" type="#_x0000_t75" alt="试题资源网 stzy.com" style="width:55.5pt;height:33pt" o:oleicon="f" o:ole="" coordsize="21600,21600" o:preferrelative="t" filled="f" stroked="f">
            <v:stroke joinstyle="miter"/>
            <v:imagedata r:id="rId366" o:title="eqIdc44581db565b6c27c2d0d36ca508f0a0"/>
            <o:lock v:ext="edit" aspectratio="t"/>
            <w10:anchorlock/>
          </v:shape>
          <o:OLEObject Type="Embed" ProgID="Equation.DSMT4" ShapeID="_x0000_i1203" DrawAspect="Content" ObjectID="_1468075749" r:id="rId36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球第</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次和第</w:t>
      </w: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次相碰时间间隔</w:t>
      </w:r>
      <w:r>
        <w:object>
          <v:shape id="_x0000_i1204" type="#_x0000_t75" alt="试题资源网 stzy.com" style="width:91.5pt;height:33pt" o:oleicon="f" o:ole="" coordsize="21600,21600" o:preferrelative="t" filled="f" stroked="f">
            <v:stroke joinstyle="miter"/>
            <v:imagedata r:id="rId368" o:title="eqId9825ed8c18bcc6782cd2fcd4837ff8a3"/>
            <o:lock v:ext="edit" aspectratio="t"/>
            <w10:anchorlock/>
          </v:shape>
          <o:OLEObject Type="Embed" ProgID="Equation.DSMT4" ShapeID="_x0000_i1204" DrawAspect="Content" ObjectID="_1468075750" r:id="rId369"/>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be8f5244-4e95-4b14-a803-18d4c409a08b"/>
        <w:spacing w:line="320" w:lineRule="auto"/>
        <w:jc w:val="center"/>
        <w:textAlignment w:val="center"/>
        <w:rPr>
          <w:rFonts w:ascii="黑体" w:eastAsia="黑体" w:hAnsi="黑体" w:cs="黑体"/>
          <w:b/>
          <w:color w:val="000000"/>
          <w:sz w:val="30"/>
        </w:rPr>
      </w:pPr>
    </w:p>
    <w:p>
      <w:pPr>
        <w:pStyle w:val="Normalbe8f5244-4e95-4b14-a803-18d4c409a08b"/>
        <w:spacing w:line="320" w:lineRule="auto"/>
        <w:ind w:left="380"/>
        <w:jc w:val="left"/>
        <w:textAlignment w:val="center"/>
      </w:pPr>
    </w:p>
    <w:p>
      <w:pPr>
        <w:pStyle w:val="Normalbe8f5244-4e95-4b14-a803-18d4c409a08b"/>
        <w:spacing w:before="0" w:after="0" w:line="320" w:lineRule="auto"/>
        <w:rPr>
          <w:b w:val="0"/>
          <w:bCs w:val="0"/>
          <w:color w:val="000000"/>
        </w:rPr>
      </w:pPr>
      <w:r>
        <w:rPr>
          <w:rFonts w:ascii="Times New Roman" w:eastAsia="Times New Roman" w:hAnsi="Times New Roman" w:cs="Times New Roman"/>
          <w:color w:val="000000"/>
          <w:sz w:val="21"/>
          <w:shd w:val="clear" w:color="auto" w:fill="auto"/>
          <w:vertAlign w:val="baseline"/>
        </w:rPr>
        <w:t>13．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】AD</w:t>
      </w:r>
    </w:p>
    <w:p>
      <w:pPr>
        <w:pStyle w:val="Normalbe8f5244-4e95-4b14-a803-18d4c409a08b"/>
        <w:spacing w:before="0" w:after="0" w:line="320" w:lineRule="auto"/>
        <w:rPr>
          <w:rFonts w:eastAsia="宋体" w:hint="eastAsia"/>
          <w:b w:val="0"/>
          <w:bCs w:val="0"/>
          <w:color w:val="000000"/>
          <w:lang w:eastAsia="zh-CN"/>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w:t>
      </w:r>
      <m:oMath>
        <m:r>
          <w:rPr>
            <w:rFonts w:ascii="Cambria Math" w:eastAsia="Cambria Math" w:hAnsi="Cambria Math" w:cs="Cambria Math"/>
            <w:color w:val="000000"/>
          </w:rPr>
          <m:t>M</m:t>
        </m:r>
        <m:r>
          <m:rPr>
            <m:sty m:val="p"/>
          </m:rPr>
          <w:rPr>
            <w:rFonts w:ascii="Cambria Math" w:eastAsia="Cambria Math" w:hAnsi="Cambria Math" w:cs="Cambria Math"/>
            <w:color w:val="000000"/>
          </w:rPr>
          <m:t>=</m:t>
        </m:r>
        <m:r>
          <w:rPr>
            <w:rFonts w:ascii="Cambria Math" w:eastAsia="Cambria Math" w:hAnsi="Cambria Math" w:cs="Cambria Math"/>
            <w:color w:val="000000"/>
          </w:rPr>
          <m:t>0</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轻质环</w:t>
      </w:r>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color w:val="000000"/>
          </w:rPr>
          <m:t>m</m:t>
        </m:r>
        <m:r>
          <m:rPr>
            <m:sty m:val="p"/>
          </m:rPr>
          <w:rPr>
            <w:rFonts w:ascii="Cambria Math" w:eastAsia="Cambria Math" w:hAnsi="Cambria Math" w:cs="Cambria Math"/>
            <w:color w:val="000000"/>
          </w:rPr>
          <m:t>=</m:t>
        </m:r>
        <m:r>
          <w:rPr>
            <w:rFonts w:ascii="Cambria Math" w:eastAsia="Cambria Math" w:hAnsi="Cambria Math" w:cs="Cambria Math"/>
            <w:color w:val="000000"/>
          </w:rPr>
          <m:t>1</m:t>
        </m:r>
        <m:r>
          <m:rPr>
            <m:sty m:val="p"/>
          </m:rPr>
          <w:rPr>
            <w:rFonts w:ascii="Cambria Math" w:eastAsia="Cambria Math" w:hAnsi="Cambria Math" w:cs="Cambria Math"/>
            <w:color w:val="000000"/>
          </w:rPr>
          <m:t>kg</m:t>
        </m:r>
      </m:oMath>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color w:val="000000"/>
          </w:rPr>
          <m:t>x</m:t>
        </m:r>
        <m:r>
          <m:rPr>
            <m:sty m:val="p"/>
          </m:rPr>
          <w:rPr>
            <w:rFonts w:ascii="Cambria Math" w:eastAsia="Cambria Math" w:hAnsi="Cambria Math" w:cs="Cambria Math"/>
            <w:color w:val="000000"/>
          </w:rPr>
          <m:t>=</m:t>
        </m:r>
        <m:r>
          <w:rPr>
            <w:rFonts w:ascii="Cambria Math" w:eastAsia="Cambria Math" w:hAnsi="Cambria Math" w:cs="Cambria Math"/>
            <w:color w:val="000000"/>
          </w:rPr>
          <m:t>0.4</m:t>
        </m:r>
        <m:r>
          <m:rPr>
            <m:sty m:val="p"/>
          </m:rPr>
          <w:rPr>
            <w:rFonts w:ascii="Cambria Math" w:eastAsia="Cambria Math" w:hAnsi="Cambria Math" w:cs="Cambria Math"/>
            <w:color w:val="000000"/>
          </w:rPr>
          <m:t>m</m:t>
        </m:r>
      </m:oMath>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color w:val="000000"/>
          </w:rPr>
          <m:t>L</m:t>
        </m:r>
        <m:r>
          <m:rPr>
            <m:sty m:val="p"/>
          </m:rPr>
          <w:rPr>
            <w:rFonts w:ascii="Cambria Math" w:eastAsia="Cambria Math" w:hAnsi="Cambria Math" w:cs="Cambria Math"/>
            <w:color w:val="000000"/>
          </w:rPr>
          <m:t>=</m:t>
        </m:r>
        <m:r>
          <w:rPr>
            <w:rFonts w:ascii="Cambria Math" w:eastAsia="Cambria Math" w:hAnsi="Cambria Math" w:cs="Cambria Math"/>
            <w:color w:val="000000"/>
          </w:rPr>
          <m:t>1</m:t>
        </m:r>
        <m:r>
          <m:rPr>
            <m:sty m:val="p"/>
          </m:rPr>
          <w:rPr>
            <w:rFonts w:ascii="Cambria Math" w:eastAsia="Cambria Math" w:hAnsi="Cambria Math" w:cs="Cambria Math"/>
            <w:color w:val="000000"/>
          </w:rPr>
          <m:t>m</m:t>
        </m:r>
      </m:oMath>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小球先竖直下落</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直至环与短臂碰撞前的瞬间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设下落高度为</w:t>
      </w:r>
      <m:oMath>
        <m:r>
          <w:rPr>
            <w:rFonts w:ascii="Cambria Math" w:eastAsia="Cambria Math" w:hAnsi="Cambria Math" w:cs="Cambria Math"/>
            <w:color w:val="000000"/>
          </w:rPr>
          <m:t>ℎ</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此时有</w:t>
      </w:r>
      <m:oMath>
        <m:r>
          <m:rPr>
            <m:sty m:val="p"/>
          </m:rPr>
          <w:rPr>
            <w:rFonts w:ascii="Cambria Math" w:eastAsia="Cambria Math" w:hAnsi="Cambria Math" w:cs="Cambria Math"/>
            <w:color w:val="000000"/>
          </w:rPr>
          <m:t>(</m:t>
        </m:r>
        <m:r>
          <w:rPr>
            <w:rFonts w:ascii="Cambria Math" w:eastAsia="Cambria Math" w:hAnsi="Cambria Math" w:cs="Cambria Math"/>
            <w:color w:val="000000"/>
          </w:rPr>
          <m:t>L</m:t>
        </m:r>
        <m:r>
          <m:rPr>
            <m:sty m:val="p"/>
          </m:rPr>
          <w:rPr>
            <w:rFonts w:ascii="Cambria Math" w:eastAsia="Cambria Math" w:hAnsi="Cambria Math" w:cs="Cambria Math"/>
            <w:color w:val="000000"/>
          </w:rPr>
          <m:t>−</m:t>
        </m:r>
        <m:r>
          <w:rPr>
            <w:rFonts w:ascii="Cambria Math" w:eastAsia="Cambria Math" w:hAnsi="Cambria Math" w:cs="Cambria Math"/>
            <w:color w:val="000000"/>
          </w:rPr>
          <m:t>x</m:t>
        </m:r>
        <m:sSup>
          <m:sSupPr>
            <m:ctrlPr>
              <w:rPr>
                <w:rFonts w:ascii="Cambria Math" w:eastAsia="Cambria Math" w:hAnsi="Cambria Math" w:cs="Cambria Math"/>
                <w:b w:val="0"/>
                <w:bCs w:val="0"/>
                <w:color w:val="000000"/>
              </w:rPr>
            </m:ctrlPr>
          </m:sSupPr>
          <m:e>
            <m:ctrlPr>
              <w:rPr>
                <w:rFonts w:ascii="Cambria Math" w:eastAsia="Cambria Math" w:hAnsi="Cambria Math" w:cs="Cambria Math"/>
                <w:b w:val="0"/>
                <w:bCs w:val="0"/>
                <w:color w:val="000000"/>
              </w:rPr>
            </m:ctrlPr>
            <m:r>
              <m:rPr>
                <m:sty m:val="p"/>
              </m:rPr>
              <w:rPr>
                <w:rFonts w:ascii="Cambria Math" w:eastAsia="Cambria Math" w:hAnsi="Cambria Math" w:cs="Cambria Math"/>
                <w:color w:val="000000"/>
              </w:rPr>
              <m:t>)</m:t>
            </m:r>
          </m:e>
          <m:sup>
            <m:ctrlPr>
              <w:rPr>
                <w:rFonts w:ascii="Cambria Math" w:eastAsia="Cambria Math" w:hAnsi="Cambria Math" w:cs="Cambria Math"/>
                <w:b w:val="0"/>
                <w:bCs w:val="0"/>
                <w:color w:val="000000"/>
              </w:rPr>
            </m:ctrlPr>
            <m:r>
              <w:rPr>
                <w:rFonts w:ascii="Cambria Math" w:eastAsia="Cambria Math" w:hAnsi="Cambria Math" w:cs="Cambria Math"/>
                <w:color w:val="000000"/>
              </w:rPr>
              <m:t>2</m:t>
            </m:r>
          </m:sup>
        </m:sSup>
        <m:r>
          <m:rPr>
            <m:sty m:val="p"/>
          </m:rPr>
          <w:rPr>
            <w:rFonts w:ascii="Cambria Math" w:eastAsia="Cambria Math" w:hAnsi="Cambria Math" w:cs="Cambria Math"/>
            <w:color w:val="000000"/>
          </w:rPr>
          <m:t>+</m:t>
        </m:r>
        <m:sSup>
          <m:sSupPr>
            <m:ctrlPr>
              <w:rPr>
                <w:rFonts w:ascii="Cambria Math" w:eastAsia="Cambria Math" w:hAnsi="Cambria Math" w:cs="Cambria Math"/>
                <w:b w:val="0"/>
                <w:bCs w:val="0"/>
                <w:color w:val="000000"/>
              </w:rPr>
            </m:ctrlPr>
          </m:sSupPr>
          <m:e>
            <m:ctrlPr>
              <w:rPr>
                <w:rFonts w:ascii="Cambria Math" w:eastAsia="Cambria Math" w:hAnsi="Cambria Math" w:cs="Cambria Math"/>
                <w:b w:val="0"/>
                <w:bCs w:val="0"/>
                <w:color w:val="000000"/>
              </w:rPr>
            </m:ctrlPr>
            <m:r>
              <w:rPr>
                <w:rFonts w:ascii="Cambria Math" w:eastAsia="Cambria Math" w:hAnsi="Cambria Math" w:cs="Cambria Math"/>
                <w:color w:val="000000"/>
              </w:rPr>
              <m:t>ℎ</m:t>
            </m:r>
          </m:e>
          <m:sup>
            <m:ctrlPr>
              <w:rPr>
                <w:rFonts w:ascii="Cambria Math" w:eastAsia="Cambria Math" w:hAnsi="Cambria Math" w:cs="Cambria Math"/>
                <w:b w:val="0"/>
                <w:bCs w:val="0"/>
                <w:color w:val="000000"/>
              </w:rPr>
            </m:ctrlPr>
            <m:r>
              <w:rPr>
                <w:rFonts w:ascii="Cambria Math" w:eastAsia="Cambria Math" w:hAnsi="Cambria Math" w:cs="Cambria Math"/>
                <w:color w:val="000000"/>
              </w:rPr>
              <m:t>2</m:t>
            </m:r>
          </m:sup>
        </m:sSup>
        <m:r>
          <m:rPr>
            <m:sty m:val="p"/>
          </m:rPr>
          <w:rPr>
            <w:rFonts w:ascii="Cambria Math" w:eastAsia="Cambria Math" w:hAnsi="Cambria Math" w:cs="Cambria Math"/>
            <w:color w:val="000000"/>
          </w:rPr>
          <m:t>=</m:t>
        </m:r>
        <m:sSup>
          <m:sSupPr>
            <m:ctrlPr>
              <w:rPr>
                <w:rFonts w:ascii="Cambria Math" w:eastAsia="Cambria Math" w:hAnsi="Cambria Math" w:cs="Cambria Math"/>
                <w:b w:val="0"/>
                <w:bCs w:val="0"/>
                <w:color w:val="000000"/>
              </w:rPr>
            </m:ctrlPr>
          </m:sSupPr>
          <m:e>
            <m:ctrlPr>
              <w:rPr>
                <w:rFonts w:ascii="Cambria Math" w:eastAsia="Cambria Math" w:hAnsi="Cambria Math" w:cs="Cambria Math"/>
                <w:b w:val="0"/>
                <w:bCs w:val="0"/>
                <w:color w:val="000000"/>
              </w:rPr>
            </m:ctrlPr>
            <m:r>
              <w:rPr>
                <w:rFonts w:ascii="Cambria Math" w:eastAsia="Cambria Math" w:hAnsi="Cambria Math" w:cs="Cambria Math"/>
                <w:color w:val="000000"/>
              </w:rPr>
              <m:t>L</m:t>
            </m:r>
          </m:e>
          <m:sup>
            <m:ctrlPr>
              <w:rPr>
                <w:rFonts w:ascii="Cambria Math" w:eastAsia="Cambria Math" w:hAnsi="Cambria Math" w:cs="Cambria Math"/>
                <w:b w:val="0"/>
                <w:bCs w:val="0"/>
                <w:color w:val="000000"/>
              </w:rPr>
            </m:ctrlPr>
            <m:r>
              <w:rPr>
                <w:rFonts w:ascii="Cambria Math" w:eastAsia="Cambria Math" w:hAnsi="Cambria Math" w:cs="Cambria Math"/>
                <w:color w:val="000000"/>
              </w:rPr>
              <m:t>2</m:t>
            </m:r>
          </m:sup>
        </m:sSup>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根据机械能守恒定律有</w:t>
      </w:r>
      <m:oMath>
        <m:r>
          <w:rPr>
            <w:rFonts w:ascii="Cambria Math" w:eastAsia="Cambria Math" w:hAnsi="Cambria Math" w:cs="Cambria Math"/>
            <w:color w:val="000000"/>
          </w:rPr>
          <m:t>mgℎ</m:t>
        </m:r>
        <m:r>
          <m:rPr>
            <m:sty m:val="p"/>
          </m:rPr>
          <w:rPr>
            <w:rFonts w:ascii="Cambria Math" w:eastAsia="Cambria Math" w:hAnsi="Cambria Math" w:cs="Cambria Math"/>
            <w:color w:val="000000"/>
          </w:rPr>
          <m:t>=</m:t>
        </m:r>
        <m:f>
          <m:fPr>
            <m:ctrlPr>
              <w:rPr>
                <w:rFonts w:ascii="Cambria Math" w:eastAsia="Cambria Math" w:hAnsi="Cambria Math" w:cs="Cambria Math"/>
                <w:b w:val="0"/>
                <w:bCs w:val="0"/>
                <w:color w:val="000000"/>
              </w:rPr>
            </m:ctrlPr>
          </m:fPr>
          <m:num>
            <m:ctrlPr>
              <w:rPr>
                <w:rFonts w:ascii="Cambria Math" w:eastAsia="Cambria Math" w:hAnsi="Cambria Math" w:cs="Cambria Math"/>
                <w:b w:val="0"/>
                <w:bCs w:val="0"/>
                <w:color w:val="000000"/>
              </w:rPr>
            </m:ctrlPr>
            <m:r>
              <w:rPr>
                <w:rFonts w:ascii="Cambria Math" w:eastAsia="Cambria Math" w:hAnsi="Cambria Math" w:cs="Cambria Math"/>
                <w:color w:val="000000"/>
              </w:rPr>
              <m:t>1</m:t>
            </m:r>
          </m:num>
          <m:den>
            <m:ctrlPr>
              <w:rPr>
                <w:rFonts w:ascii="Cambria Math" w:eastAsia="Cambria Math" w:hAnsi="Cambria Math" w:cs="Cambria Math"/>
                <w:b w:val="0"/>
                <w:bCs w:val="0"/>
                <w:color w:val="000000"/>
              </w:rPr>
            </m:ctrlPr>
            <m:r>
              <w:rPr>
                <w:rFonts w:ascii="Cambria Math" w:eastAsia="Cambria Math" w:hAnsi="Cambria Math" w:cs="Cambria Math"/>
                <w:color w:val="000000"/>
              </w:rPr>
              <m:t>2</m:t>
            </m:r>
          </m:den>
        </m:f>
        <m:r>
          <m:rPr>
            <m:sty m:val="p"/>
          </m:rPr>
          <w:rPr>
            <w:rFonts w:ascii="Cambria Math" w:eastAsia="Cambria Math" w:hAnsi="Cambria Math" w:cs="Cambria Math"/>
            <w:color w:val="000000"/>
          </w:rPr>
          <m:t>×</m:t>
        </m:r>
        <m:r>
          <w:rPr>
            <w:rFonts w:ascii="Cambria Math" w:eastAsia="Cambria Math" w:hAnsi="Cambria Math" w:cs="Cambria Math"/>
            <w:color w:val="000000"/>
          </w:rPr>
          <m:t>m</m:t>
        </m:r>
        <m:sSubSup>
          <m:sSubSupPr>
            <m:ctrlPr>
              <w:rPr>
                <w:rFonts w:ascii="Cambria Math" w:hAnsi="Cambria Math"/>
                <w:b w:val="0"/>
                <w:bCs w:val="0"/>
                <w:color w:val="000000"/>
              </w:rPr>
            </m:ctrlPr>
          </m:sSubSupPr>
          <m:e>
            <m:ctrlPr>
              <w:rPr>
                <w:rFonts w:ascii="Cambria Math" w:hAnsi="Cambria Math"/>
                <w:b w:val="0"/>
                <w:bCs w:val="0"/>
                <w:color w:val="000000"/>
              </w:rPr>
            </m:ctrlPr>
            <m:r>
              <w:rPr>
                <w:rFonts w:ascii="Cambria Math" w:eastAsia="Cambria Math" w:hAnsi="Cambria Math" w:cs="Cambria Math"/>
                <w:color w:val="000000"/>
              </w:rPr>
              <m:t>v</m:t>
            </m:r>
          </m:e>
          <m:sub>
            <m:ctrlPr>
              <w:rPr>
                <w:rFonts w:ascii="Cambria Math" w:hAnsi="Cambria Math"/>
                <w:b w:val="0"/>
                <w:bCs w:val="0"/>
                <w:color w:val="000000"/>
              </w:rPr>
            </m:ctrlPr>
            <m:r>
              <w:rPr>
                <w:rFonts w:ascii="Cambria Math" w:eastAsia="Cambria Math" w:hAnsi="Cambria Math" w:cs="Cambria Math"/>
                <w:color w:val="000000"/>
              </w:rPr>
              <m:t>1</m:t>
            </m:r>
          </m:sub>
          <m:sup>
            <m:ctrlPr>
              <w:rPr>
                <w:rFonts w:ascii="Cambria Math" w:hAnsi="Cambria Math"/>
                <w:b w:val="0"/>
                <w:bCs w:val="0"/>
                <w:color w:val="000000"/>
              </w:rPr>
            </m:ctrlPr>
            <m:r>
              <w:rPr>
                <w:rFonts w:ascii="Cambria Math" w:eastAsia="Cambria Math" w:hAnsi="Cambria Math" w:cs="Cambria Math"/>
                <w:color w:val="000000"/>
              </w:rPr>
              <m:t>2</m:t>
            </m:r>
          </m:sup>
        </m:sSubSup>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联立解得</w:t>
      </w:r>
      <m:oMath>
        <m:r>
          <w:rPr>
            <w:rFonts w:ascii="Cambria Math" w:eastAsia="Cambria Math" w:hAnsi="Cambria Math" w:cs="Cambria Math"/>
            <w:color w:val="000000"/>
          </w:rPr>
          <m:t>ℎ</m:t>
        </m:r>
        <m:r>
          <m:rPr>
            <m:sty m:val="p"/>
          </m:rPr>
          <w:rPr>
            <w:rFonts w:ascii="Cambria Math" w:eastAsia="Cambria Math" w:hAnsi="Cambria Math" w:cs="Cambria Math"/>
            <w:color w:val="000000"/>
          </w:rPr>
          <m:t>=</m:t>
        </m:r>
        <m:r>
          <w:rPr>
            <w:rFonts w:ascii="Cambria Math" w:eastAsia="Cambria Math" w:hAnsi="Cambria Math" w:cs="Cambria Math"/>
            <w:color w:val="000000"/>
          </w:rPr>
          <m:t>0.8</m:t>
        </m:r>
        <m:r>
          <m:rPr>
            <m:sty m:val="p"/>
          </m:rPr>
          <w:rPr>
            <w:rFonts w:ascii="Cambria Math" w:eastAsia="Cambria Math" w:hAnsi="Cambria Math" w:cs="Cambria Math"/>
            <w:color w:val="000000"/>
          </w:rPr>
          <m:t>m</m:t>
        </m:r>
      </m:oMath>
      <w:r>
        <w:rPr>
          <w:rFonts w:ascii="Times New Roman" w:eastAsia="Times New Roman" w:hAnsi="Times New Roman" w:cs="Times New Roman"/>
          <w:color w:val="000000"/>
          <w:sz w:val="21"/>
          <w:shd w:val="clear" w:color="auto" w:fill="auto"/>
          <w:vertAlign w:val="baseline"/>
        </w:rPr>
        <w:t>，</w:t>
      </w:r>
      <m:oMath>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color w:val="000000"/>
              </w:rPr>
              <m:t>v</m:t>
            </m:r>
          </m:e>
          <m:sub>
            <m:ctrlPr>
              <w:rPr>
                <w:rFonts w:ascii="Cambria Math" w:eastAsia="Cambria Math" w:hAnsi="Cambria Math" w:cs="Cambria Math"/>
                <w:b w:val="0"/>
                <w:bCs w:val="0"/>
                <w:color w:val="000000"/>
              </w:rPr>
            </m:ctrlPr>
            <m:r>
              <w:rPr>
                <w:rFonts w:ascii="Cambria Math" w:eastAsia="Cambria Math" w:hAnsi="Cambria Math" w:cs="Cambria Math"/>
                <w:color w:val="000000"/>
              </w:rPr>
              <m:t>1</m:t>
            </m:r>
          </m:sub>
        </m:sSub>
        <m:r>
          <m:rPr>
            <m:sty m:val="p"/>
          </m:rPr>
          <w:rPr>
            <w:rFonts w:ascii="Cambria Math" w:eastAsia="Cambria Math" w:hAnsi="Cambria Math" w:cs="Cambria Math"/>
            <w:color w:val="000000"/>
          </w:rPr>
          <m:t>=</m:t>
        </m:r>
        <m:r>
          <w:rPr>
            <w:rFonts w:ascii="Cambria Math" w:eastAsia="Cambria Math" w:hAnsi="Cambria Math" w:cs="Cambria Math"/>
            <w:color w:val="000000"/>
          </w:rPr>
          <m:t>4</m:t>
        </m:r>
        <m:r>
          <m:rPr>
            <m:sty m:val="p"/>
          </m:rPr>
          <w:rPr>
            <w:rFonts w:ascii="Cambria Math" w:eastAsia="Cambria Math" w:hAnsi="Cambria Math" w:cs="Cambria Math"/>
            <w:color w:val="000000"/>
          </w:rPr>
          <m:t>m/s</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环与短臂粘连时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小球沿绳方向的速度减为</w:t>
      </w:r>
      <w:r>
        <w:rPr>
          <w:rFonts w:ascii="Times New Roman" w:eastAsia="Times New Roman" w:hAnsi="Times New Roman" w:cs="Times New Roman"/>
          <w:color w:val="000000"/>
          <w:sz w:val="21"/>
          <w:shd w:val="clear" w:color="auto" w:fill="auto"/>
          <w:vertAlign w:val="baseline"/>
        </w:rPr>
        <w:t>0，</w:t>
      </w:r>
      <w:r>
        <w:rPr>
          <w:rFonts w:ascii="宋体" w:eastAsia="宋体" w:hAnsi="宋体" w:cs="宋体"/>
          <w:color w:val="000000"/>
          <w:sz w:val="21"/>
          <w:shd w:val="clear" w:color="auto" w:fill="auto"/>
          <w:vertAlign w:val="baseline"/>
        </w:rPr>
        <w:t>小球的速度为</w:t>
      </w:r>
      <m:oMath>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color w:val="000000"/>
              </w:rPr>
              <m:t>v</m:t>
            </m:r>
          </m:e>
          <m:sub>
            <m:ctrlPr>
              <w:rPr>
                <w:rFonts w:ascii="Cambria Math" w:eastAsia="Cambria Math" w:hAnsi="Cambria Math" w:cs="Cambria Math"/>
                <w:b w:val="0"/>
                <w:bCs w:val="0"/>
                <w:color w:val="000000"/>
              </w:rPr>
            </m:ctrlPr>
            <m:r>
              <w:rPr>
                <w:rFonts w:ascii="Cambria Math" w:eastAsia="Cambria Math" w:hAnsi="Cambria Math" w:cs="Cambria Math"/>
                <w:color w:val="000000"/>
              </w:rPr>
              <m:t>2</m:t>
            </m:r>
          </m:sub>
        </m:sSub>
        <m:r>
          <m:rPr>
            <m:sty m:val="p"/>
          </m:rPr>
          <w:rPr>
            <w:rFonts w:ascii="Cambria Math" w:eastAsia="Cambria Math" w:hAnsi="Cambria Math" w:cs="Cambria Math"/>
            <w:color w:val="000000"/>
          </w:rPr>
          <m:t>=</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color w:val="000000"/>
              </w:rPr>
              <m:t>v</m:t>
            </m:r>
          </m:e>
          <m:sub>
            <m:ctrlPr>
              <w:rPr>
                <w:rFonts w:ascii="Cambria Math" w:eastAsia="Cambria Math" w:hAnsi="Cambria Math" w:cs="Cambria Math"/>
                <w:b w:val="0"/>
                <w:bCs w:val="0"/>
                <w:color w:val="000000"/>
              </w:rPr>
            </m:ctrlPr>
            <m:r>
              <w:rPr>
                <w:rFonts w:ascii="Cambria Math" w:eastAsia="Cambria Math" w:hAnsi="Cambria Math" w:cs="Cambria Math"/>
                <w:color w:val="000000"/>
              </w:rPr>
              <m:t>1</m:t>
            </m:r>
          </m:sub>
        </m:sSub>
        <m:r>
          <m:rPr>
            <m:sty m:val="p"/>
          </m:rPr>
          <w:rPr>
            <w:rFonts w:ascii="Cambria Math" w:eastAsia="Cambria Math" w:hAnsi="Cambria Math" w:cs="Cambria Math"/>
            <w:color w:val="000000"/>
          </w:rPr>
          <m:t>cos</m:t>
        </m:r>
        <m:r>
          <w:rPr>
            <w:rFonts w:ascii="Cambria Math" w:eastAsia="Cambria Math" w:hAnsi="Cambria Math" w:cs="Cambria Math"/>
            <w:color w:val="000000"/>
          </w:rPr>
          <m:t>α</m:t>
        </m:r>
      </m:oMath>
      <w:r>
        <w:rPr>
          <w:rFonts w:ascii="Times New Roman" w:eastAsia="Times New Roman" w:hAnsi="Times New Roman" w:cs="Times New Roman"/>
          <w:color w:val="000000"/>
          <w:sz w:val="21"/>
          <w:shd w:val="clear" w:color="auto" w:fill="auto"/>
          <w:vertAlign w:val="baseline"/>
        </w:rPr>
        <w:t xml:space="preserve"> ，</w:t>
      </w:r>
      <m:oMath>
        <m:r>
          <m:rPr>
            <m:sty m:val="p"/>
          </m:rPr>
          <w:rPr>
            <w:rFonts w:ascii="Cambria Math" w:eastAsia="Cambria Math" w:hAnsi="Cambria Math" w:cs="Cambria Math"/>
            <w:color w:val="000000"/>
          </w:rPr>
          <m:t>cos</m:t>
        </m:r>
        <m:r>
          <w:rPr>
            <w:rFonts w:ascii="Cambria Math" w:eastAsia="Cambria Math" w:hAnsi="Cambria Math" w:cs="Cambria Math"/>
            <w:color w:val="000000"/>
          </w:rPr>
          <m:t>α</m:t>
        </m:r>
        <m:r>
          <m:rPr>
            <m:sty m:val="p"/>
          </m:rPr>
          <w:rPr>
            <w:rFonts w:ascii="Cambria Math" w:eastAsia="Cambria Math" w:hAnsi="Cambria Math" w:cs="Cambria Math"/>
            <w:color w:val="000000"/>
          </w:rPr>
          <m:t>=</m:t>
        </m:r>
        <m:f>
          <m:fPr>
            <m:ctrlPr>
              <w:rPr>
                <w:rFonts w:ascii="Cambria Math" w:eastAsia="Cambria Math" w:hAnsi="Cambria Math" w:cs="Cambria Math"/>
                <w:b w:val="0"/>
                <w:bCs w:val="0"/>
                <w:color w:val="000000"/>
              </w:rPr>
            </m:ctrlPr>
          </m:fPr>
          <m:num>
            <m:ctrlPr>
              <w:rPr>
                <w:rFonts w:ascii="Cambria Math" w:eastAsia="Cambria Math" w:hAnsi="Cambria Math" w:cs="Cambria Math"/>
                <w:b w:val="0"/>
                <w:bCs w:val="0"/>
                <w:color w:val="000000"/>
              </w:rPr>
            </m:ctrlPr>
            <m:r>
              <w:rPr>
                <w:rFonts w:ascii="Cambria Math" w:eastAsia="Cambria Math" w:hAnsi="Cambria Math" w:cs="Cambria Math"/>
                <w:color w:val="000000"/>
              </w:rPr>
              <m:t>L</m:t>
            </m:r>
            <m:r>
              <m:rPr>
                <m:sty m:val="p"/>
              </m:rPr>
              <w:rPr>
                <w:rFonts w:ascii="Cambria Math" w:eastAsia="Cambria Math" w:hAnsi="Cambria Math" w:cs="Cambria Math"/>
                <w:color w:val="000000"/>
              </w:rPr>
              <m:t>−</m:t>
            </m:r>
            <m:r>
              <w:rPr>
                <w:rFonts w:ascii="Cambria Math" w:eastAsia="Cambria Math" w:hAnsi="Cambria Math" w:cs="Cambria Math"/>
                <w:color w:val="000000"/>
              </w:rPr>
              <m:t>x</m:t>
            </m:r>
          </m:num>
          <m:den>
            <m:ctrlPr>
              <w:rPr>
                <w:rFonts w:ascii="Cambria Math" w:eastAsia="Cambria Math" w:hAnsi="Cambria Math" w:cs="Cambria Math"/>
                <w:b w:val="0"/>
                <w:bCs w:val="0"/>
                <w:color w:val="000000"/>
              </w:rPr>
            </m:ctrlPr>
            <m:r>
              <w:rPr>
                <w:rFonts w:ascii="Cambria Math" w:eastAsia="Cambria Math" w:hAnsi="Cambria Math" w:cs="Cambria Math"/>
                <w:color w:val="000000"/>
              </w:rPr>
              <m:t>L</m:t>
            </m:r>
          </m:den>
        </m:f>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小球从此位置运动到最低点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根据动能定理有</w:t>
      </w:r>
      <m:oMath>
        <m:r>
          <w:rPr>
            <w:rFonts w:ascii="Cambria Math" w:eastAsia="Cambria Math" w:hAnsi="Cambria Math" w:cs="Cambria Math"/>
            <w:color w:val="000000"/>
          </w:rPr>
          <m:t>mg</m:t>
        </m:r>
        <m:r>
          <m:rPr>
            <m:sty m:val="p"/>
          </m:rPr>
          <w:rPr>
            <w:rFonts w:ascii="Cambria Math" w:eastAsia="Cambria Math" w:hAnsi="Cambria Math" w:cs="Cambria Math"/>
            <w:color w:val="000000"/>
          </w:rPr>
          <m:t>(</m:t>
        </m:r>
        <m:r>
          <w:rPr>
            <w:rFonts w:ascii="Cambria Math" w:eastAsia="Cambria Math" w:hAnsi="Cambria Math" w:cs="Cambria Math"/>
            <w:color w:val="000000"/>
          </w:rPr>
          <m:t>L</m:t>
        </m:r>
        <m:r>
          <m:rPr>
            <m:sty m:val="p"/>
          </m:rPr>
          <w:rPr>
            <w:rFonts w:ascii="Cambria Math" w:eastAsia="Cambria Math" w:hAnsi="Cambria Math" w:cs="Cambria Math"/>
            <w:color w:val="000000"/>
          </w:rPr>
          <m:t>−</m:t>
        </m:r>
        <m:r>
          <w:rPr>
            <w:rFonts w:ascii="Cambria Math" w:eastAsia="Cambria Math" w:hAnsi="Cambria Math" w:cs="Cambria Math"/>
            <w:color w:val="000000"/>
          </w:rPr>
          <m:t>ℎ</m:t>
        </m:r>
        <m:r>
          <m:rPr>
            <m:sty m:val="p"/>
          </m:rPr>
          <w:rPr>
            <w:rFonts w:ascii="Cambria Math" w:eastAsia="Cambria Math" w:hAnsi="Cambria Math" w:cs="Cambria Math"/>
            <w:color w:val="000000"/>
          </w:rPr>
          <m:t>)=</m:t>
        </m:r>
        <m:f>
          <m:fPr>
            <m:ctrlPr>
              <w:rPr>
                <w:rFonts w:ascii="Cambria Math" w:eastAsia="Cambria Math" w:hAnsi="Cambria Math" w:cs="Cambria Math"/>
                <w:b w:val="0"/>
                <w:bCs w:val="0"/>
                <w:color w:val="000000"/>
              </w:rPr>
            </m:ctrlPr>
          </m:fPr>
          <m:num>
            <m:ctrlPr>
              <w:rPr>
                <w:rFonts w:ascii="Cambria Math" w:eastAsia="Cambria Math" w:hAnsi="Cambria Math" w:cs="Cambria Math"/>
                <w:b w:val="0"/>
                <w:bCs w:val="0"/>
                <w:color w:val="000000"/>
              </w:rPr>
            </m:ctrlPr>
            <m:r>
              <w:rPr>
                <w:rFonts w:ascii="Cambria Math" w:eastAsia="Cambria Math" w:hAnsi="Cambria Math" w:cs="Cambria Math"/>
                <w:color w:val="000000"/>
              </w:rPr>
              <m:t>1</m:t>
            </m:r>
          </m:num>
          <m:den>
            <m:ctrlPr>
              <w:rPr>
                <w:rFonts w:ascii="Cambria Math" w:eastAsia="Cambria Math" w:hAnsi="Cambria Math" w:cs="Cambria Math"/>
                <w:b w:val="0"/>
                <w:bCs w:val="0"/>
                <w:color w:val="000000"/>
              </w:rPr>
            </m:ctrlPr>
            <m:r>
              <w:rPr>
                <w:rFonts w:ascii="Cambria Math" w:eastAsia="Cambria Math" w:hAnsi="Cambria Math" w:cs="Cambria Math"/>
                <w:color w:val="000000"/>
              </w:rPr>
              <m:t>2</m:t>
            </m:r>
          </m:den>
        </m:f>
        <m:r>
          <w:rPr>
            <w:rFonts w:ascii="Cambria Math" w:eastAsia="Cambria Math" w:hAnsi="Cambria Math" w:cs="Cambria Math"/>
            <w:color w:val="000000"/>
          </w:rPr>
          <m:t>m</m:t>
        </m:r>
        <m:sSubSup>
          <m:sSubSupPr>
            <m:ctrlPr>
              <w:rPr>
                <w:rFonts w:ascii="Cambria Math" w:hAnsi="Cambria Math"/>
                <w:b w:val="0"/>
                <w:bCs w:val="0"/>
                <w:color w:val="000000"/>
              </w:rPr>
            </m:ctrlPr>
          </m:sSubSupPr>
          <m:e>
            <m:ctrlPr>
              <w:rPr>
                <w:rFonts w:ascii="Cambria Math" w:hAnsi="Cambria Math"/>
                <w:b w:val="0"/>
                <w:bCs w:val="0"/>
                <w:color w:val="000000"/>
              </w:rPr>
            </m:ctrlPr>
            <m:r>
              <w:rPr>
                <w:rFonts w:ascii="Cambria Math" w:eastAsia="Cambria Math" w:hAnsi="Cambria Math" w:cs="Cambria Math"/>
                <w:color w:val="000000"/>
              </w:rPr>
              <m:t>v</m:t>
            </m:r>
          </m:e>
          <m:sub>
            <m:ctrlPr>
              <w:rPr>
                <w:rFonts w:ascii="Cambria Math" w:hAnsi="Cambria Math"/>
                <w:b w:val="0"/>
                <w:bCs w:val="0"/>
                <w:color w:val="000000"/>
              </w:rPr>
            </m:ctrlPr>
            <m:r>
              <w:rPr>
                <w:rFonts w:ascii="Cambria Math" w:eastAsia="Cambria Math" w:hAnsi="Cambria Math" w:cs="Cambria Math"/>
                <w:color w:val="000000"/>
              </w:rPr>
              <m:t>3</m:t>
            </m:r>
          </m:sub>
          <m:sup>
            <m:ctrlPr>
              <w:rPr>
                <w:rFonts w:ascii="Cambria Math" w:hAnsi="Cambria Math"/>
                <w:b w:val="0"/>
                <w:bCs w:val="0"/>
                <w:color w:val="000000"/>
              </w:rPr>
            </m:ctrlPr>
            <m:r>
              <w:rPr>
                <w:rFonts w:ascii="Cambria Math" w:eastAsia="Cambria Math" w:hAnsi="Cambria Math" w:cs="Cambria Math"/>
                <w:color w:val="000000"/>
              </w:rPr>
              <m:t>2</m:t>
            </m:r>
          </m:sup>
        </m:sSubSup>
        <m:r>
          <m:rPr>
            <m:sty m:val="p"/>
          </m:rPr>
          <w:rPr>
            <w:rFonts w:ascii="Cambria Math" w:eastAsia="Cambria Math" w:hAnsi="Cambria Math" w:cs="Cambria Math"/>
            <w:color w:val="000000"/>
          </w:rPr>
          <m:t>−</m:t>
        </m:r>
        <m:f>
          <m:fPr>
            <m:ctrlPr>
              <w:rPr>
                <w:rFonts w:ascii="Cambria Math" w:eastAsia="Cambria Math" w:hAnsi="Cambria Math" w:cs="Cambria Math"/>
                <w:b w:val="0"/>
                <w:bCs w:val="0"/>
                <w:color w:val="000000"/>
              </w:rPr>
            </m:ctrlPr>
          </m:fPr>
          <m:num>
            <m:ctrlPr>
              <w:rPr>
                <w:rFonts w:ascii="Cambria Math" w:eastAsia="Cambria Math" w:hAnsi="Cambria Math" w:cs="Cambria Math"/>
                <w:b w:val="0"/>
                <w:bCs w:val="0"/>
                <w:color w:val="000000"/>
              </w:rPr>
            </m:ctrlPr>
            <m:r>
              <w:rPr>
                <w:rFonts w:ascii="Cambria Math" w:eastAsia="Cambria Math" w:hAnsi="Cambria Math" w:cs="Cambria Math"/>
                <w:color w:val="000000"/>
              </w:rPr>
              <m:t>1</m:t>
            </m:r>
          </m:num>
          <m:den>
            <m:ctrlPr>
              <w:rPr>
                <w:rFonts w:ascii="Cambria Math" w:eastAsia="Cambria Math" w:hAnsi="Cambria Math" w:cs="Cambria Math"/>
                <w:b w:val="0"/>
                <w:bCs w:val="0"/>
                <w:color w:val="000000"/>
              </w:rPr>
            </m:ctrlPr>
            <m:r>
              <w:rPr>
                <w:rFonts w:ascii="Cambria Math" w:eastAsia="Cambria Math" w:hAnsi="Cambria Math" w:cs="Cambria Math"/>
                <w:color w:val="000000"/>
              </w:rPr>
              <m:t>2</m:t>
            </m:r>
          </m:den>
        </m:f>
        <m:r>
          <w:rPr>
            <w:rFonts w:ascii="Cambria Math" w:eastAsia="Cambria Math" w:hAnsi="Cambria Math" w:cs="Cambria Math"/>
            <w:color w:val="000000"/>
          </w:rPr>
          <m:t>m</m:t>
        </m:r>
        <m:sSubSup>
          <m:sSubSupPr>
            <m:ctrlPr>
              <w:rPr>
                <w:rFonts w:ascii="Cambria Math" w:hAnsi="Cambria Math"/>
                <w:b w:val="0"/>
                <w:bCs w:val="0"/>
                <w:color w:val="000000"/>
              </w:rPr>
            </m:ctrlPr>
          </m:sSubSupPr>
          <m:e>
            <m:ctrlPr>
              <w:rPr>
                <w:rFonts w:ascii="Cambria Math" w:hAnsi="Cambria Math"/>
                <w:b w:val="0"/>
                <w:bCs w:val="0"/>
                <w:color w:val="000000"/>
              </w:rPr>
            </m:ctrlPr>
            <m:r>
              <w:rPr>
                <w:rFonts w:ascii="Cambria Math" w:eastAsia="Cambria Math" w:hAnsi="Cambria Math" w:cs="Cambria Math"/>
                <w:color w:val="000000"/>
              </w:rPr>
              <m:t>v</m:t>
            </m:r>
          </m:e>
          <m:sub>
            <m:ctrlPr>
              <w:rPr>
                <w:rFonts w:ascii="Cambria Math" w:hAnsi="Cambria Math"/>
                <w:b w:val="0"/>
                <w:bCs w:val="0"/>
                <w:color w:val="000000"/>
              </w:rPr>
            </m:ctrlPr>
            <m:r>
              <w:rPr>
                <w:rFonts w:ascii="Cambria Math" w:eastAsia="Cambria Math" w:hAnsi="Cambria Math" w:cs="Cambria Math"/>
                <w:color w:val="000000"/>
              </w:rPr>
              <m:t>2</m:t>
            </m:r>
          </m:sub>
          <m:sup>
            <m:ctrlPr>
              <w:rPr>
                <w:rFonts w:ascii="Cambria Math" w:hAnsi="Cambria Math"/>
                <w:b w:val="0"/>
                <w:bCs w:val="0"/>
                <w:color w:val="000000"/>
              </w:rPr>
            </m:ctrlPr>
            <m:r>
              <w:rPr>
                <w:rFonts w:ascii="Cambria Math" w:eastAsia="Cambria Math" w:hAnsi="Cambria Math" w:cs="Cambria Math"/>
                <w:color w:val="000000"/>
              </w:rPr>
              <m:t>2</m:t>
            </m:r>
          </m:sup>
        </m:sSubSup>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联立解得</w:t>
      </w:r>
      <m:oMath>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color w:val="000000"/>
              </w:rPr>
              <m:t>v</m:t>
            </m:r>
          </m:e>
          <m:sub>
            <m:ctrlPr>
              <w:rPr>
                <w:rFonts w:ascii="Cambria Math" w:eastAsia="Cambria Math" w:hAnsi="Cambria Math" w:cs="Cambria Math"/>
                <w:b w:val="0"/>
                <w:bCs w:val="0"/>
                <w:color w:val="000000"/>
              </w:rPr>
            </m:ctrlPr>
            <m:r>
              <w:rPr>
                <w:rFonts w:ascii="Cambria Math" w:eastAsia="Cambria Math" w:hAnsi="Cambria Math" w:cs="Cambria Math"/>
                <w:color w:val="000000"/>
              </w:rPr>
              <m:t>3</m:t>
            </m:r>
          </m:sub>
        </m:sSub>
        <m:r>
          <m:rPr>
            <m:sty m:val="p"/>
          </m:rPr>
          <w:rPr>
            <w:rFonts w:ascii="Cambria Math" w:eastAsia="Cambria Math" w:hAnsi="Cambria Math" w:cs="Cambria Math"/>
            <w:color w:val="000000"/>
          </w:rPr>
          <m:t>=</m:t>
        </m:r>
        <m:f>
          <m:fPr>
            <m:ctrlPr>
              <w:rPr>
                <w:rFonts w:ascii="Cambria Math" w:eastAsia="Cambria Math" w:hAnsi="Cambria Math" w:cs="Cambria Math"/>
                <w:b w:val="0"/>
                <w:bCs w:val="0"/>
                <w:color w:val="000000"/>
              </w:rPr>
            </m:ctrlPr>
          </m:fPr>
          <m:num>
            <m:ctrlPr>
              <w:rPr>
                <w:rFonts w:ascii="Cambria Math" w:eastAsia="Cambria Math" w:hAnsi="Cambria Math" w:cs="Cambria Math"/>
                <w:b w:val="0"/>
                <w:bCs w:val="0"/>
                <w:color w:val="000000"/>
              </w:rPr>
            </m:ctrlPr>
            <m:r>
              <w:rPr>
                <w:rFonts w:ascii="Cambria Math" w:eastAsia="Cambria Math" w:hAnsi="Cambria Math" w:cs="Cambria Math"/>
                <w:color w:val="000000"/>
              </w:rPr>
              <m:t>2</m:t>
            </m:r>
            <m:rad>
              <m:radPr>
                <m:degHide/>
                <m:ctrlPr>
                  <w:rPr>
                    <w:rFonts w:ascii="Cambria Math" w:eastAsia="Cambria Math" w:hAnsi="Cambria Math" w:cs="Cambria Math"/>
                    <w:b w:val="0"/>
                    <w:bCs w:val="0"/>
                    <w:color w:val="000000"/>
                    <w:sz w:val="24"/>
                  </w:rPr>
                </m:ctrlPr>
              </m:radPr>
              <m:deg>
                <m:ctrlPr>
                  <w:rPr>
                    <w:rFonts w:ascii="Cambria Math" w:eastAsia="Cambria Math" w:hAnsi="Cambria Math" w:cs="Cambria Math"/>
                    <w:b w:val="0"/>
                    <w:bCs w:val="0"/>
                    <w:color w:val="000000"/>
                    <w:sz w:val="24"/>
                  </w:rPr>
                </m:ctrlPr>
              </m:deg>
              <m:e>
                <m:ctrlPr>
                  <w:rPr>
                    <w:rFonts w:ascii="Cambria Math" w:eastAsia="Cambria Math" w:hAnsi="Cambria Math" w:cs="Cambria Math"/>
                    <w:b w:val="0"/>
                    <w:bCs w:val="0"/>
                    <w:color w:val="000000"/>
                    <w:sz w:val="24"/>
                  </w:rPr>
                </m:ctrlPr>
                <m:r>
                  <w:rPr>
                    <w:rFonts w:ascii="Cambria Math" w:eastAsia="Cambria Math" w:hAnsi="Cambria Math" w:cs="Cambria Math"/>
                    <w:color w:val="000000"/>
                  </w:rPr>
                  <m:t>61</m:t>
                </m:r>
              </m:e>
            </m:rad>
          </m:num>
          <m:den>
            <m:ctrlPr>
              <w:rPr>
                <w:rFonts w:ascii="Cambria Math" w:eastAsia="Cambria Math" w:hAnsi="Cambria Math" w:cs="Cambria Math"/>
                <w:b w:val="0"/>
                <w:bCs w:val="0"/>
                <w:color w:val="000000"/>
              </w:rPr>
            </m:ctrlPr>
            <m:r>
              <w:rPr>
                <w:rFonts w:ascii="Cambria Math" w:eastAsia="Cambria Math" w:hAnsi="Cambria Math" w:cs="Cambria Math"/>
                <w:color w:val="000000"/>
              </w:rPr>
              <m:t>5</m:t>
            </m:r>
          </m:den>
        </m:f>
        <m:r>
          <m:rPr>
            <m:sty m:val="p"/>
          </m:rPr>
          <w:rPr>
            <w:rFonts w:ascii="Cambria Math" w:eastAsia="Cambria Math" w:hAnsi="Cambria Math" w:cs="Cambria Math"/>
            <w:color w:val="000000"/>
          </w:rPr>
          <m:t>m/s&lt;</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color w:val="000000"/>
              </w:rPr>
              <m:t>v</m:t>
            </m:r>
          </m:e>
          <m:sub>
            <m:ctrlPr>
              <w:rPr>
                <w:rFonts w:ascii="Cambria Math" w:eastAsia="Cambria Math" w:hAnsi="Cambria Math" w:cs="Cambria Math"/>
                <w:b w:val="0"/>
                <w:bCs w:val="0"/>
                <w:color w:val="000000"/>
              </w:rPr>
            </m:ctrlPr>
            <m:r>
              <w:rPr>
                <w:rFonts w:ascii="Cambria Math" w:eastAsia="Cambria Math" w:hAnsi="Cambria Math" w:cs="Cambria Math"/>
                <w:color w:val="000000"/>
              </w:rPr>
              <m:t>1</m:t>
            </m:r>
          </m:sub>
        </m:sSub>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所以小球运动的最大速度大小为</w:t>
      </w:r>
      <m:oMath>
        <m:r>
          <w:rPr>
            <w:rFonts w:ascii="Cambria Math" w:eastAsia="Cambria Math" w:hAnsi="Cambria Math" w:cs="Cambria Math"/>
            <w:color w:val="000000"/>
          </w:rPr>
          <m:t>4</m:t>
        </m:r>
        <m:r>
          <m:rPr>
            <m:sty m:val="p"/>
          </m:rPr>
          <w:rPr>
            <w:rFonts w:ascii="Cambria Math" w:eastAsia="Cambria Math" w:hAnsi="Cambria Math" w:cs="Cambria Math"/>
            <w:color w:val="000000"/>
          </w:rPr>
          <m:t>m/s</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在最低点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根据牛顿第二定律有</w:t>
      </w:r>
      <m:oMath>
        <m:r>
          <w:rPr>
            <w:rFonts w:ascii="Cambria Math" w:eastAsia="Cambria Math" w:hAnsi="Cambria Math" w:cs="Cambria Math"/>
            <w:color w:val="000000"/>
          </w:rPr>
          <m:t>F</m:t>
        </m:r>
        <m:r>
          <m:rPr>
            <m:sty m:val="p"/>
          </m:rPr>
          <w:rPr>
            <w:rFonts w:ascii="Cambria Math" w:eastAsia="Cambria Math" w:hAnsi="Cambria Math" w:cs="Cambria Math"/>
            <w:color w:val="000000"/>
          </w:rPr>
          <m:t>−</m:t>
        </m:r>
        <m:r>
          <w:rPr>
            <w:rFonts w:ascii="Cambria Math" w:eastAsia="Cambria Math" w:hAnsi="Cambria Math" w:cs="Cambria Math"/>
            <w:color w:val="000000"/>
          </w:rPr>
          <m:t>mg</m:t>
        </m:r>
        <m:r>
          <m:rPr>
            <m:sty m:val="p"/>
          </m:rPr>
          <w:rPr>
            <w:rFonts w:ascii="Cambria Math" w:eastAsia="Cambria Math" w:hAnsi="Cambria Math" w:cs="Cambria Math"/>
            <w:color w:val="000000"/>
          </w:rPr>
          <m:t>=</m:t>
        </m:r>
        <m:r>
          <w:rPr>
            <w:rFonts w:ascii="Cambria Math" w:eastAsia="Cambria Math" w:hAnsi="Cambria Math" w:cs="Cambria Math"/>
            <w:color w:val="000000"/>
          </w:rPr>
          <m:t>m</m:t>
        </m:r>
        <m:f>
          <m:fPr>
            <m:ctrlPr>
              <w:rPr>
                <w:rFonts w:ascii="Cambria Math" w:eastAsia="Cambria Math" w:hAnsi="Cambria Math" w:cs="Cambria Math"/>
                <w:b w:val="0"/>
                <w:bCs w:val="0"/>
                <w:color w:val="000000"/>
              </w:rPr>
            </m:ctrlPr>
          </m:fPr>
          <m:num>
            <m:ctrlPr>
              <w:rPr>
                <w:rFonts w:ascii="Cambria Math" w:eastAsia="Cambria Math" w:hAnsi="Cambria Math" w:cs="Cambria Math"/>
                <w:b w:val="0"/>
                <w:bCs w:val="0"/>
                <w:color w:val="000000"/>
              </w:rPr>
            </m:ctrlPr>
            <m:sSubSup>
              <m:sSubSupPr>
                <m:ctrlPr>
                  <w:rPr>
                    <w:rFonts w:ascii="Cambria Math" w:hAnsi="Cambria Math"/>
                    <w:b w:val="0"/>
                    <w:bCs w:val="0"/>
                    <w:color w:val="000000"/>
                  </w:rPr>
                </m:ctrlPr>
              </m:sSubSupPr>
              <m:e>
                <m:ctrlPr>
                  <w:rPr>
                    <w:rFonts w:ascii="Cambria Math" w:hAnsi="Cambria Math"/>
                    <w:b w:val="0"/>
                    <w:bCs w:val="0"/>
                    <w:color w:val="000000"/>
                  </w:rPr>
                </m:ctrlPr>
                <m:r>
                  <w:rPr>
                    <w:rFonts w:ascii="Cambria Math" w:eastAsia="Cambria Math" w:hAnsi="Cambria Math" w:cs="Cambria Math"/>
                    <w:color w:val="000000"/>
                  </w:rPr>
                  <m:t>v</m:t>
                </m:r>
              </m:e>
              <m:sub>
                <m:ctrlPr>
                  <w:rPr>
                    <w:rFonts w:ascii="Cambria Math" w:hAnsi="Cambria Math"/>
                    <w:b w:val="0"/>
                    <w:bCs w:val="0"/>
                    <w:color w:val="000000"/>
                  </w:rPr>
                </m:ctrlPr>
                <m:r>
                  <w:rPr>
                    <w:rFonts w:ascii="Cambria Math" w:eastAsia="Cambria Math" w:hAnsi="Cambria Math" w:cs="Cambria Math"/>
                    <w:color w:val="000000"/>
                  </w:rPr>
                  <m:t>3</m:t>
                </m:r>
              </m:sub>
              <m:sup>
                <m:ctrlPr>
                  <w:rPr>
                    <w:rFonts w:ascii="Cambria Math" w:hAnsi="Cambria Math"/>
                    <w:b w:val="0"/>
                    <w:bCs w:val="0"/>
                    <w:color w:val="000000"/>
                  </w:rPr>
                </m:ctrlPr>
                <m:r>
                  <w:rPr>
                    <w:rFonts w:ascii="Cambria Math" w:eastAsia="Cambria Math" w:hAnsi="Cambria Math" w:cs="Cambria Math"/>
                    <w:color w:val="000000"/>
                  </w:rPr>
                  <m:t>2</m:t>
                </m:r>
              </m:sup>
            </m:sSubSup>
          </m:num>
          <m:den>
            <m:ctrlPr>
              <w:rPr>
                <w:rFonts w:ascii="Cambria Math" w:eastAsia="Cambria Math" w:hAnsi="Cambria Math" w:cs="Cambria Math"/>
                <w:b w:val="0"/>
                <w:bCs w:val="0"/>
                <w:color w:val="000000"/>
              </w:rPr>
            </m:ctrlPr>
            <m:r>
              <w:rPr>
                <w:rFonts w:ascii="Cambria Math" w:eastAsia="Cambria Math" w:hAnsi="Cambria Math" w:cs="Cambria Math"/>
                <w:color w:val="000000"/>
              </w:rPr>
              <m:t>L</m:t>
            </m:r>
          </m:den>
        </m:f>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m:oMath>
        <m:r>
          <w:rPr>
            <w:rFonts w:ascii="Cambria Math" w:eastAsia="Cambria Math" w:hAnsi="Cambria Math" w:cs="Cambria Math"/>
            <w:color w:val="000000"/>
          </w:rPr>
          <m:t>F</m:t>
        </m:r>
        <m:r>
          <m:rPr>
            <m:sty m:val="p"/>
          </m:rPr>
          <w:rPr>
            <w:rFonts w:ascii="Cambria Math" w:eastAsia="Cambria Math" w:hAnsi="Cambria Math" w:cs="Cambria Math"/>
            <w:color w:val="000000"/>
          </w:rPr>
          <m:t>=</m:t>
        </m:r>
        <m:r>
          <w:rPr>
            <w:rFonts w:ascii="Cambria Math" w:eastAsia="Cambria Math" w:hAnsi="Cambria Math" w:cs="Cambria Math"/>
            <w:color w:val="000000"/>
          </w:rPr>
          <m:t>19.76</m:t>
        </m:r>
        <m:r>
          <m:rPr>
            <m:sty m:val="p"/>
          </m:rPr>
          <w:rPr>
            <w:rFonts w:ascii="Cambria Math" w:eastAsia="Cambria Math" w:hAnsi="Cambria Math" w:cs="Cambria Math"/>
            <w:color w:val="000000"/>
          </w:rPr>
          <m:t>N</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根据牛顿第三定律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小球对绳子的拉力大小</w:t>
      </w:r>
      <m:oMath>
        <m:r>
          <w:rPr>
            <w:rFonts w:ascii="Cambria Math" w:eastAsia="Cambria Math" w:hAnsi="Cambria Math" w:cs="Cambria Math"/>
            <w:color w:val="000000"/>
          </w:rPr>
          <m:t>F</m:t>
        </m:r>
        <m:r>
          <m:rPr>
            <m:sty m:val="p"/>
          </m:rPr>
          <w:rPr>
            <w:rFonts w:ascii="Cambria Math" w:eastAsia="Cambria Math" w:hAnsi="Cambria Math" w:cs="Cambria Math"/>
            <w:color w:val="000000"/>
          </w:rPr>
          <m:t>′=</m:t>
        </m:r>
        <m:r>
          <w:rPr>
            <w:rFonts w:ascii="Cambria Math" w:eastAsia="Cambria Math" w:hAnsi="Cambria Math" w:cs="Cambria Math"/>
            <w:color w:val="000000"/>
          </w:rPr>
          <m:t>F</m:t>
        </m:r>
        <m:r>
          <m:rPr>
            <m:sty m:val="p"/>
          </m:rPr>
          <w:rPr>
            <w:rFonts w:ascii="Cambria Math" w:eastAsia="Cambria Math" w:hAnsi="Cambria Math" w:cs="Cambria Math"/>
            <w:color w:val="000000"/>
          </w:rPr>
          <m:t>=</m:t>
        </m:r>
        <m:r>
          <w:rPr>
            <w:rFonts w:ascii="Cambria Math" w:eastAsia="Cambria Math" w:hAnsi="Cambria Math" w:cs="Cambria Math"/>
            <w:color w:val="000000"/>
          </w:rPr>
          <m:t>19.76</m:t>
        </m:r>
        <m:r>
          <m:rPr>
            <m:sty m:val="p"/>
          </m:rPr>
          <w:rPr>
            <w:rFonts w:ascii="Cambria Math" w:eastAsia="Cambria Math" w:hAnsi="Cambria Math" w:cs="Cambria Math"/>
            <w:color w:val="000000"/>
          </w:rPr>
          <m:t>N</m:t>
        </m:r>
      </m:oMath>
      <w:r>
        <w:rPr>
          <w:rFonts w:ascii="Times New Roman" w:eastAsia="Times New Roman" w:hAnsi="Times New Roman" w:cs="Times New Roman"/>
          <w:color w:val="000000"/>
          <w:sz w:val="21"/>
          <w:shd w:val="clear" w:color="auto" w:fill="auto"/>
          <w:vertAlign w:val="baseline"/>
        </w:rPr>
        <w:t>，</w:t>
      </w:r>
      <m:oMath>
        <m:r>
          <m:rPr>
            <m:sty m:val="p"/>
          </m:rPr>
          <w:rPr>
            <w:rFonts w:ascii="Cambria Math" w:eastAsia="Cambria Math" w:hAnsi="Cambria Math" w:cs="Cambria Math"/>
            <w:color w:val="000000"/>
          </w:rPr>
          <m:t>A</m:t>
        </m:r>
      </m:oMath>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m:oMath>
        <m:r>
          <m:rPr>
            <m:sty m:val="p"/>
          </m:rPr>
          <w:rPr>
            <w:rFonts w:ascii="Cambria Math" w:eastAsia="Cambria Math" w:hAnsi="Cambria Math" w:cs="Cambria Math"/>
            <w:color w:val="000000"/>
          </w:rPr>
          <m:t>B</m:t>
        </m:r>
      </m:oMath>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w:t>
      </w:r>
      <m:oMath>
        <m:r>
          <w:rPr>
            <w:rFonts w:ascii="Cambria Math" w:eastAsia="Cambria Math" w:hAnsi="Cambria Math" w:cs="Cambria Math"/>
            <w:color w:val="000000"/>
          </w:rPr>
          <m:t>M</m:t>
        </m:r>
        <m:r>
          <m:rPr>
            <m:sty m:val="p"/>
          </m:rPr>
          <w:rPr>
            <w:rFonts w:ascii="Cambria Math" w:eastAsia="Cambria Math" w:hAnsi="Cambria Math" w:cs="Cambria Math"/>
            <w:color w:val="000000"/>
          </w:rPr>
          <m:t>=</m:t>
        </m:r>
        <m:r>
          <w:rPr>
            <w:rFonts w:ascii="Cambria Math" w:eastAsia="Cambria Math" w:hAnsi="Cambria Math" w:cs="Cambria Math"/>
            <w:color w:val="000000"/>
          </w:rPr>
          <m:t>1</m:t>
        </m:r>
        <m:r>
          <m:rPr>
            <m:sty m:val="p"/>
          </m:rPr>
          <w:rPr>
            <w:rFonts w:ascii="Cambria Math" w:eastAsia="Cambria Math" w:hAnsi="Cambria Math" w:cs="Cambria Math"/>
            <w:color w:val="000000"/>
          </w:rPr>
          <m:t>kg</m:t>
        </m:r>
      </m:oMath>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color w:val="000000"/>
          </w:rPr>
          <m:t>m</m:t>
        </m:r>
        <m:r>
          <m:rPr>
            <m:sty m:val="p"/>
          </m:rPr>
          <w:rPr>
            <w:rFonts w:ascii="Cambria Math" w:eastAsia="Cambria Math" w:hAnsi="Cambria Math" w:cs="Cambria Math"/>
            <w:color w:val="000000"/>
          </w:rPr>
          <m:t>=</m:t>
        </m:r>
        <m:r>
          <w:rPr>
            <w:rFonts w:ascii="Cambria Math" w:eastAsia="Cambria Math" w:hAnsi="Cambria Math" w:cs="Cambria Math"/>
            <w:color w:val="000000"/>
          </w:rPr>
          <m:t>1</m:t>
        </m:r>
        <m:r>
          <m:rPr>
            <m:sty m:val="p"/>
          </m:rPr>
          <w:rPr>
            <w:rFonts w:ascii="Cambria Math" w:eastAsia="Cambria Math" w:hAnsi="Cambria Math" w:cs="Cambria Math"/>
            <w:color w:val="000000"/>
          </w:rPr>
          <m:t>kg</m:t>
        </m:r>
      </m:oMath>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color w:val="000000"/>
          </w:rPr>
          <m:t>x</m:t>
        </m:r>
        <m:r>
          <m:rPr>
            <m:sty m:val="p"/>
          </m:rPr>
          <w:rPr>
            <w:rFonts w:ascii="Cambria Math" w:eastAsia="Cambria Math" w:hAnsi="Cambria Math" w:cs="Cambria Math"/>
            <w:color w:val="000000"/>
          </w:rPr>
          <m:t>=</m:t>
        </m:r>
        <m:r>
          <w:rPr>
            <w:rFonts w:ascii="Cambria Math" w:eastAsia="Cambria Math" w:hAnsi="Cambria Math" w:cs="Cambria Math"/>
            <w:color w:val="000000"/>
          </w:rPr>
          <m:t>3</m:t>
        </m:r>
        <m:r>
          <m:rPr>
            <m:sty m:val="p"/>
          </m:rPr>
          <w:rPr>
            <w:rFonts w:ascii="Cambria Math" w:eastAsia="Cambria Math" w:hAnsi="Cambria Math" w:cs="Cambria Math"/>
            <w:color w:val="000000"/>
          </w:rPr>
          <m:t>(</m:t>
        </m:r>
        <m:rad>
          <m:radPr>
            <m:degHide/>
            <m:ctrlPr>
              <w:rPr>
                <w:rFonts w:ascii="Cambria Math" w:eastAsia="Cambria Math" w:hAnsi="Cambria Math" w:cs="Cambria Math"/>
                <w:b w:val="0"/>
                <w:bCs w:val="0"/>
                <w:color w:val="000000"/>
                <w:sz w:val="24"/>
              </w:rPr>
            </m:ctrlPr>
          </m:radPr>
          <m:deg>
            <m:ctrlPr>
              <w:rPr>
                <w:rFonts w:ascii="Cambria Math" w:eastAsia="Cambria Math" w:hAnsi="Cambria Math" w:cs="Cambria Math"/>
                <w:b w:val="0"/>
                <w:bCs w:val="0"/>
                <w:color w:val="000000"/>
                <w:sz w:val="24"/>
              </w:rPr>
            </m:ctrlPr>
          </m:deg>
          <m:e>
            <m:ctrlPr>
              <w:rPr>
                <w:rFonts w:ascii="Cambria Math" w:eastAsia="Cambria Math" w:hAnsi="Cambria Math" w:cs="Cambria Math"/>
                <w:b w:val="0"/>
                <w:bCs w:val="0"/>
                <w:color w:val="000000"/>
                <w:sz w:val="24"/>
              </w:rPr>
            </m:ctrlPr>
            <m:r>
              <w:rPr>
                <w:rFonts w:ascii="Cambria Math" w:eastAsia="Cambria Math" w:hAnsi="Cambria Math" w:cs="Cambria Math"/>
                <w:color w:val="000000"/>
              </w:rPr>
              <m:t>2</m:t>
            </m:r>
          </m:e>
        </m:rad>
        <m:r>
          <m:rPr>
            <m:sty m:val="p"/>
          </m:rPr>
          <w:rPr>
            <w:rFonts w:ascii="Cambria Math" w:eastAsia="Cambria Math" w:hAnsi="Cambria Math" w:cs="Cambria Math"/>
            <w:color w:val="000000"/>
          </w:rPr>
          <m:t>−</m:t>
        </m:r>
        <m:r>
          <w:rPr>
            <w:rFonts w:ascii="Cambria Math" w:eastAsia="Cambria Math" w:hAnsi="Cambria Math" w:cs="Cambria Math"/>
            <w:color w:val="000000"/>
          </w:rPr>
          <m:t>1</m:t>
        </m:r>
        <m:r>
          <m:rPr>
            <m:sty m:val="p"/>
          </m:rPr>
          <w:rPr>
            <w:rFonts w:ascii="Cambria Math" w:eastAsia="Cambria Math" w:hAnsi="Cambria Math" w:cs="Cambria Math"/>
            <w:color w:val="000000"/>
          </w:rPr>
          <m:t>)m</m:t>
        </m:r>
      </m:oMath>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color w:val="000000"/>
          </w:rPr>
          <m:t>L</m:t>
        </m:r>
        <m:r>
          <m:rPr>
            <m:sty m:val="p"/>
          </m:rPr>
          <w:rPr>
            <w:rFonts w:ascii="Cambria Math" w:eastAsia="Cambria Math" w:hAnsi="Cambria Math" w:cs="Cambria Math"/>
            <w:color w:val="000000"/>
          </w:rPr>
          <m:t>=</m:t>
        </m:r>
        <m:r>
          <w:rPr>
            <w:rFonts w:ascii="Cambria Math" w:eastAsia="Cambria Math" w:hAnsi="Cambria Math" w:cs="Cambria Math"/>
            <w:color w:val="000000"/>
          </w:rPr>
          <m:t>6</m:t>
        </m:r>
        <m:rad>
          <m:radPr>
            <m:degHide/>
            <m:ctrlPr>
              <w:rPr>
                <w:rFonts w:ascii="Cambria Math" w:eastAsia="Cambria Math" w:hAnsi="Cambria Math" w:cs="Cambria Math"/>
                <w:b w:val="0"/>
                <w:bCs w:val="0"/>
                <w:color w:val="000000"/>
                <w:sz w:val="24"/>
              </w:rPr>
            </m:ctrlPr>
          </m:radPr>
          <m:deg>
            <m:ctrlPr>
              <w:rPr>
                <w:rFonts w:ascii="Cambria Math" w:eastAsia="Cambria Math" w:hAnsi="Cambria Math" w:cs="Cambria Math"/>
                <w:b w:val="0"/>
                <w:bCs w:val="0"/>
                <w:color w:val="000000"/>
                <w:sz w:val="24"/>
              </w:rPr>
            </m:ctrlPr>
          </m:deg>
          <m:e>
            <m:ctrlPr>
              <w:rPr>
                <w:rFonts w:ascii="Cambria Math" w:eastAsia="Cambria Math" w:hAnsi="Cambria Math" w:cs="Cambria Math"/>
                <w:b w:val="0"/>
                <w:bCs w:val="0"/>
                <w:color w:val="000000"/>
                <w:sz w:val="24"/>
              </w:rPr>
            </m:ctrlPr>
            <m:r>
              <w:rPr>
                <w:rFonts w:ascii="Cambria Math" w:eastAsia="Cambria Math" w:hAnsi="Cambria Math" w:cs="Cambria Math"/>
                <w:color w:val="000000"/>
              </w:rPr>
              <m:t>2</m:t>
            </m:r>
          </m:e>
        </m:rad>
        <m:r>
          <m:rPr>
            <m:sty m:val="p"/>
          </m:rPr>
          <w:rPr>
            <w:rFonts w:ascii="Cambria Math" w:eastAsia="Cambria Math" w:hAnsi="Cambria Math" w:cs="Cambria Math"/>
            <w:color w:val="000000"/>
          </w:rPr>
          <m:t>m</m:t>
        </m:r>
      </m:oMath>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小球与环水平方向动量守恒</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则有</w:t>
      </w:r>
      <m:oMath>
        <m:r>
          <w:rPr>
            <w:rFonts w:ascii="Cambria Math" w:eastAsia="Cambria Math" w:hAnsi="Cambria Math" w:cs="Cambria Math"/>
            <w:color w:val="000000"/>
          </w:rPr>
          <m:t>m</m:t>
        </m:r>
        <m:f>
          <m:fPr>
            <m:ctrlPr>
              <w:rPr>
                <w:rFonts w:ascii="Cambria Math" w:eastAsia="Cambria Math" w:hAnsi="Cambria Math" w:cs="Cambria Math"/>
                <w:b w:val="0"/>
                <w:bCs w:val="0"/>
                <w:color w:val="000000"/>
              </w:rPr>
            </m:ctrlPr>
          </m:fPr>
          <m:num>
            <m:ctrlPr>
              <w:rPr>
                <w:rFonts w:ascii="Cambria Math" w:eastAsia="Cambria Math" w:hAnsi="Cambria Math" w:cs="Cambria Math"/>
                <w:b w:val="0"/>
                <w:bCs w:val="0"/>
                <w:color w:val="000000"/>
              </w:rPr>
            </m:ctrlP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color w:val="000000"/>
                  </w:rPr>
                  <m:t>x</m:t>
                </m:r>
              </m:e>
              <m:sub>
                <m:ctrlPr>
                  <w:rPr>
                    <w:rFonts w:ascii="Cambria Math" w:eastAsia="Cambria Math" w:hAnsi="Cambria Math" w:cs="Cambria Math"/>
                    <w:b w:val="0"/>
                    <w:bCs w:val="0"/>
                    <w:color w:val="000000"/>
                  </w:rPr>
                </m:ctrlPr>
                <m:r>
                  <w:rPr>
                    <w:rFonts w:ascii="Cambria Math" w:eastAsia="Cambria Math" w:hAnsi="Cambria Math" w:cs="Cambria Math"/>
                    <w:color w:val="000000"/>
                  </w:rPr>
                  <m:t>1</m:t>
                </m:r>
              </m:sub>
            </m:sSub>
          </m:num>
          <m:den>
            <m:ctrlPr>
              <w:rPr>
                <w:rFonts w:ascii="Cambria Math" w:eastAsia="Cambria Math" w:hAnsi="Cambria Math" w:cs="Cambria Math"/>
                <w:b w:val="0"/>
                <w:bCs w:val="0"/>
                <w:color w:val="000000"/>
              </w:rPr>
            </m:ctrlPr>
            <m:r>
              <w:rPr>
                <w:rFonts w:ascii="Cambria Math" w:eastAsia="Cambria Math" w:hAnsi="Cambria Math" w:cs="Cambria Math"/>
                <w:color w:val="000000"/>
              </w:rPr>
              <m:t>t</m:t>
            </m:r>
          </m:den>
        </m:f>
        <m:r>
          <m:rPr>
            <m:sty m:val="p"/>
          </m:rPr>
          <w:rPr>
            <w:rFonts w:ascii="Cambria Math" w:eastAsia="Cambria Math" w:hAnsi="Cambria Math" w:cs="Cambria Math"/>
            <w:color w:val="000000"/>
          </w:rPr>
          <m:t>=</m:t>
        </m:r>
        <m:r>
          <w:rPr>
            <w:rFonts w:ascii="Cambria Math" w:eastAsia="Cambria Math" w:hAnsi="Cambria Math" w:cs="Cambria Math"/>
            <w:color w:val="000000"/>
          </w:rPr>
          <m:t>M</m:t>
        </m:r>
        <m:f>
          <m:fPr>
            <m:ctrlPr>
              <w:rPr>
                <w:rFonts w:ascii="Cambria Math" w:eastAsia="Cambria Math" w:hAnsi="Cambria Math" w:cs="Cambria Math"/>
                <w:b w:val="0"/>
                <w:bCs w:val="0"/>
                <w:color w:val="000000"/>
              </w:rPr>
            </m:ctrlPr>
          </m:fPr>
          <m:num>
            <m:ctrlPr>
              <w:rPr>
                <w:rFonts w:ascii="Cambria Math" w:eastAsia="Cambria Math" w:hAnsi="Cambria Math" w:cs="Cambria Math"/>
                <w:b w:val="0"/>
                <w:bCs w:val="0"/>
                <w:color w:val="000000"/>
              </w:rPr>
            </m:ctrlP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color w:val="000000"/>
                  </w:rPr>
                  <m:t>x</m:t>
                </m:r>
              </m:e>
              <m:sub>
                <m:ctrlPr>
                  <w:rPr>
                    <w:rFonts w:ascii="Cambria Math" w:eastAsia="Cambria Math" w:hAnsi="Cambria Math" w:cs="Cambria Math"/>
                    <w:b w:val="0"/>
                    <w:bCs w:val="0"/>
                    <w:color w:val="000000"/>
                  </w:rPr>
                </m:ctrlPr>
                <m:r>
                  <w:rPr>
                    <w:rFonts w:ascii="Cambria Math" w:eastAsia="Cambria Math" w:hAnsi="Cambria Math" w:cs="Cambria Math"/>
                    <w:color w:val="000000"/>
                  </w:rPr>
                  <m:t>2</m:t>
                </m:r>
              </m:sub>
            </m:sSub>
          </m:num>
          <m:den>
            <m:ctrlPr>
              <w:rPr>
                <w:rFonts w:ascii="Cambria Math" w:eastAsia="Cambria Math" w:hAnsi="Cambria Math" w:cs="Cambria Math"/>
                <w:b w:val="0"/>
                <w:bCs w:val="0"/>
                <w:color w:val="000000"/>
              </w:rPr>
            </m:ctrlPr>
            <m:r>
              <w:rPr>
                <w:rFonts w:ascii="Cambria Math" w:eastAsia="Cambria Math" w:hAnsi="Cambria Math" w:cs="Cambria Math"/>
                <w:color w:val="000000"/>
              </w:rPr>
              <m:t>t</m:t>
            </m:r>
          </m:den>
        </m:f>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m:oMath>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color w:val="000000"/>
              </w:rPr>
              <m:t>x</m:t>
            </m:r>
          </m:e>
          <m:sub>
            <m:ctrlPr>
              <w:rPr>
                <w:rFonts w:ascii="Cambria Math" w:eastAsia="Cambria Math" w:hAnsi="Cambria Math" w:cs="Cambria Math"/>
                <w:b w:val="0"/>
                <w:bCs w:val="0"/>
                <w:color w:val="000000"/>
              </w:rPr>
            </m:ctrlPr>
            <m:r>
              <w:rPr>
                <w:rFonts w:ascii="Cambria Math" w:eastAsia="Cambria Math" w:hAnsi="Cambria Math" w:cs="Cambria Math"/>
                <w:color w:val="000000"/>
              </w:rPr>
              <m:t>1</m:t>
            </m:r>
          </m:sub>
        </m:sSub>
        <m:r>
          <m:rPr>
            <m:sty m:val="p"/>
          </m:rPr>
          <w:rPr>
            <w:rFonts w:ascii="Cambria Math" w:eastAsia="Cambria Math" w:hAnsi="Cambria Math" w:cs="Cambria Math"/>
            <w:color w:val="000000"/>
          </w:rPr>
          <m:t>=</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color w:val="000000"/>
              </w:rPr>
              <m:t>x</m:t>
            </m:r>
          </m:e>
          <m:sub>
            <m:ctrlPr>
              <w:rPr>
                <w:rFonts w:ascii="Cambria Math" w:eastAsia="Cambria Math" w:hAnsi="Cambria Math" w:cs="Cambria Math"/>
                <w:b w:val="0"/>
                <w:bCs w:val="0"/>
                <w:color w:val="000000"/>
              </w:rPr>
            </m:ctrlPr>
            <m:r>
              <w:rPr>
                <w:rFonts w:ascii="Cambria Math" w:eastAsia="Cambria Math" w:hAnsi="Cambria Math" w:cs="Cambria Math"/>
                <w:color w:val="000000"/>
              </w:rPr>
              <m:t>2</m:t>
            </m:r>
          </m:sub>
        </m:sSub>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即小球与环在水平方向上的位移相等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环与短臂碰撞前速度达到最大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此时小球位置如图所示</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m:oMath>
        <m:r>
          <w:rPr>
            <w:rFonts w:ascii="Cambria Math" w:eastAsia="Cambria Math" w:hAnsi="Cambria Math" w:cs="Cambria Math"/>
            <w:color w:val="000000"/>
          </w:rPr>
          <m:t>Mv</m:t>
        </m:r>
        <m:r>
          <m:rPr>
            <m:sty m:val="p"/>
          </m:rPr>
          <w:rPr>
            <w:rFonts w:ascii="Cambria Math" w:eastAsia="Cambria Math" w:hAnsi="Cambria Math" w:cs="Cambria Math"/>
            <w:color w:val="000000"/>
          </w:rPr>
          <m:t>=</m:t>
        </m:r>
        <m:r>
          <w:rPr>
            <w:rFonts w:ascii="Cambria Math" w:eastAsia="Cambria Math" w:hAnsi="Cambria Math" w:cs="Cambria Math"/>
            <w:color w:val="000000"/>
          </w:rPr>
          <m:t>m</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color w:val="000000"/>
              </w:rPr>
              <m:t>v</m:t>
            </m:r>
          </m:e>
          <m:sub>
            <m:ctrlPr>
              <w:rPr>
                <w:rFonts w:ascii="Cambria Math" w:eastAsia="Cambria Math" w:hAnsi="Cambria Math" w:cs="Cambria Math"/>
                <w:b w:val="0"/>
                <w:bCs w:val="0"/>
                <w:color w:val="000000"/>
              </w:rPr>
            </m:ctrlPr>
            <m:r>
              <w:rPr>
                <w:rFonts w:ascii="Cambria Math" w:eastAsia="Cambria Math" w:hAnsi="Cambria Math" w:cs="Cambria Math"/>
                <w:color w:val="000000"/>
              </w:rPr>
              <m:t>x</m:t>
            </m:r>
          </m:sub>
        </m:sSub>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可得</w:t>
      </w:r>
      <m:oMath>
        <m:r>
          <w:rPr>
            <w:rFonts w:ascii="Cambria Math" w:eastAsia="Cambria Math" w:hAnsi="Cambria Math" w:cs="Cambria Math"/>
            <w:color w:val="000000"/>
          </w:rPr>
          <m:t>v</m:t>
        </m:r>
        <m:r>
          <m:rPr>
            <m:sty m:val="p"/>
          </m:rPr>
          <w:rPr>
            <w:rFonts w:ascii="Cambria Math" w:eastAsia="Cambria Math" w:hAnsi="Cambria Math" w:cs="Cambria Math"/>
            <w:color w:val="000000"/>
          </w:rPr>
          <m:t>=</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color w:val="000000"/>
              </w:rPr>
              <m:t>v</m:t>
            </m:r>
          </m:e>
          <m:sub>
            <m:ctrlPr>
              <w:rPr>
                <w:rFonts w:ascii="Cambria Math" w:eastAsia="Cambria Math" w:hAnsi="Cambria Math" w:cs="Cambria Math"/>
                <w:b w:val="0"/>
                <w:bCs w:val="0"/>
                <w:color w:val="000000"/>
              </w:rPr>
            </m:ctrlPr>
            <m:r>
              <w:rPr>
                <w:rFonts w:ascii="Cambria Math" w:eastAsia="Cambria Math" w:hAnsi="Cambria Math" w:cs="Cambria Math"/>
                <w:color w:val="000000"/>
              </w:rPr>
              <m:t>x</m:t>
            </m:r>
          </m:sub>
        </m:sSub>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根据环与球组成的系统机械能守恒</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可得</w:t>
      </w:r>
      <m:oMath>
        <m:r>
          <w:rPr>
            <w:rFonts w:ascii="Cambria Math" w:eastAsia="Cambria Math" w:hAnsi="Cambria Math" w:cs="Cambria Math"/>
            <w:color w:val="000000"/>
          </w:rPr>
          <m:t>mgℎ</m:t>
        </m:r>
        <m:r>
          <m:rPr>
            <m:sty m:val="p"/>
          </m:rPr>
          <w:rPr>
            <w:rFonts w:ascii="Cambria Math" w:eastAsia="Cambria Math" w:hAnsi="Cambria Math" w:cs="Cambria Math"/>
            <w:color w:val="000000"/>
          </w:rPr>
          <m:t>′=</m:t>
        </m:r>
        <m:f>
          <m:fPr>
            <m:ctrlPr>
              <w:rPr>
                <w:rFonts w:ascii="Cambria Math" w:eastAsia="Cambria Math" w:hAnsi="Cambria Math" w:cs="Cambria Math"/>
                <w:b w:val="0"/>
                <w:bCs w:val="0"/>
                <w:color w:val="000000"/>
              </w:rPr>
            </m:ctrlPr>
          </m:fPr>
          <m:num>
            <m:ctrlPr>
              <w:rPr>
                <w:rFonts w:ascii="Cambria Math" w:eastAsia="Cambria Math" w:hAnsi="Cambria Math" w:cs="Cambria Math"/>
                <w:b w:val="0"/>
                <w:bCs w:val="0"/>
                <w:color w:val="000000"/>
              </w:rPr>
            </m:ctrlPr>
            <m:r>
              <w:rPr>
                <w:rFonts w:ascii="Cambria Math" w:eastAsia="Cambria Math" w:hAnsi="Cambria Math" w:cs="Cambria Math"/>
                <w:color w:val="000000"/>
              </w:rPr>
              <m:t>1</m:t>
            </m:r>
          </m:num>
          <m:den>
            <m:ctrlPr>
              <w:rPr>
                <w:rFonts w:ascii="Cambria Math" w:eastAsia="Cambria Math" w:hAnsi="Cambria Math" w:cs="Cambria Math"/>
                <w:b w:val="0"/>
                <w:bCs w:val="0"/>
                <w:color w:val="000000"/>
              </w:rPr>
            </m:ctrlPr>
            <m:r>
              <w:rPr>
                <w:rFonts w:ascii="Cambria Math" w:eastAsia="Cambria Math" w:hAnsi="Cambria Math" w:cs="Cambria Math"/>
                <w:color w:val="000000"/>
              </w:rPr>
              <m:t>2</m:t>
            </m:r>
          </m:den>
        </m:f>
        <m:r>
          <w:rPr>
            <w:rFonts w:ascii="Cambria Math" w:eastAsia="Cambria Math" w:hAnsi="Cambria Math" w:cs="Cambria Math"/>
            <w:color w:val="000000"/>
          </w:rPr>
          <m:t>M</m:t>
        </m:r>
        <m:sSup>
          <m:sSupPr>
            <m:ctrlPr>
              <w:rPr>
                <w:rFonts w:ascii="Cambria Math" w:eastAsia="Cambria Math" w:hAnsi="Cambria Math" w:cs="Cambria Math"/>
                <w:b w:val="0"/>
                <w:bCs w:val="0"/>
                <w:color w:val="000000"/>
              </w:rPr>
            </m:ctrlPr>
          </m:sSupPr>
          <m:e>
            <m:ctrlPr>
              <w:rPr>
                <w:rFonts w:ascii="Cambria Math" w:eastAsia="Cambria Math" w:hAnsi="Cambria Math" w:cs="Cambria Math"/>
                <w:b w:val="0"/>
                <w:bCs w:val="0"/>
                <w:color w:val="000000"/>
              </w:rPr>
            </m:ctrlPr>
            <m:r>
              <w:rPr>
                <w:rFonts w:ascii="Cambria Math" w:eastAsia="Cambria Math" w:hAnsi="Cambria Math" w:cs="Cambria Math"/>
                <w:color w:val="000000"/>
              </w:rPr>
              <m:t>v</m:t>
            </m:r>
          </m:e>
          <m:sup>
            <m:ctrlPr>
              <w:rPr>
                <w:rFonts w:ascii="Cambria Math" w:eastAsia="Cambria Math" w:hAnsi="Cambria Math" w:cs="Cambria Math"/>
                <w:b w:val="0"/>
                <w:bCs w:val="0"/>
                <w:color w:val="000000"/>
              </w:rPr>
            </m:ctrlPr>
            <m:r>
              <w:rPr>
                <w:rFonts w:ascii="Cambria Math" w:eastAsia="Cambria Math" w:hAnsi="Cambria Math" w:cs="Cambria Math"/>
                <w:color w:val="000000"/>
              </w:rPr>
              <m:t>2</m:t>
            </m:r>
          </m:sup>
        </m:sSup>
        <m:r>
          <m:rPr>
            <m:sty m:val="p"/>
          </m:rPr>
          <w:rPr>
            <w:rFonts w:ascii="Cambria Math" w:eastAsia="Cambria Math" w:hAnsi="Cambria Math" w:cs="Cambria Math"/>
            <w:color w:val="000000"/>
          </w:rPr>
          <m:t>+</m:t>
        </m:r>
        <m:f>
          <m:fPr>
            <m:ctrlPr>
              <w:rPr>
                <w:rFonts w:ascii="Cambria Math" w:eastAsia="Cambria Math" w:hAnsi="Cambria Math" w:cs="Cambria Math"/>
                <w:b w:val="0"/>
                <w:bCs w:val="0"/>
                <w:color w:val="000000"/>
              </w:rPr>
            </m:ctrlPr>
          </m:fPr>
          <m:num>
            <m:ctrlPr>
              <w:rPr>
                <w:rFonts w:ascii="Cambria Math" w:eastAsia="Cambria Math" w:hAnsi="Cambria Math" w:cs="Cambria Math"/>
                <w:b w:val="0"/>
                <w:bCs w:val="0"/>
                <w:color w:val="000000"/>
              </w:rPr>
            </m:ctrlPr>
            <m:r>
              <w:rPr>
                <w:rFonts w:ascii="Cambria Math" w:eastAsia="Cambria Math" w:hAnsi="Cambria Math" w:cs="Cambria Math"/>
                <w:color w:val="000000"/>
              </w:rPr>
              <m:t>1</m:t>
            </m:r>
          </m:num>
          <m:den>
            <m:ctrlPr>
              <w:rPr>
                <w:rFonts w:ascii="Cambria Math" w:eastAsia="Cambria Math" w:hAnsi="Cambria Math" w:cs="Cambria Math"/>
                <w:b w:val="0"/>
                <w:bCs w:val="0"/>
                <w:color w:val="000000"/>
              </w:rPr>
            </m:ctrlPr>
            <m:r>
              <w:rPr>
                <w:rFonts w:ascii="Cambria Math" w:eastAsia="Cambria Math" w:hAnsi="Cambria Math" w:cs="Cambria Math"/>
                <w:color w:val="000000"/>
              </w:rPr>
              <m:t>2</m:t>
            </m:r>
          </m:den>
        </m:f>
        <m:r>
          <w:rPr>
            <w:rFonts w:ascii="Cambria Math" w:eastAsia="Cambria Math" w:hAnsi="Cambria Math" w:cs="Cambria Math"/>
            <w:color w:val="000000"/>
          </w:rPr>
          <m:t>m</m:t>
        </m:r>
        <m:r>
          <m:rPr>
            <m:sty m:val="p"/>
          </m:rPr>
          <w:rPr>
            <w:rFonts w:ascii="Cambria Math" w:eastAsia="Cambria Math" w:hAnsi="Cambria Math" w:cs="Cambria Math"/>
            <w:color w:val="000000"/>
          </w:rPr>
          <m:t>(</m:t>
        </m:r>
        <m:sSubSup>
          <m:sSubSupPr>
            <m:ctrlPr>
              <w:rPr>
                <w:rFonts w:ascii="Cambria Math" w:hAnsi="Cambria Math"/>
                <w:b w:val="0"/>
                <w:bCs w:val="0"/>
                <w:color w:val="000000"/>
              </w:rPr>
            </m:ctrlPr>
          </m:sSubSupPr>
          <m:e>
            <m:ctrlPr>
              <w:rPr>
                <w:rFonts w:ascii="Cambria Math" w:hAnsi="Cambria Math"/>
                <w:b w:val="0"/>
                <w:bCs w:val="0"/>
                <w:color w:val="000000"/>
              </w:rPr>
            </m:ctrlPr>
            <m:r>
              <w:rPr>
                <w:rFonts w:ascii="Cambria Math" w:eastAsia="Cambria Math" w:hAnsi="Cambria Math" w:cs="Cambria Math"/>
                <w:color w:val="000000"/>
              </w:rPr>
              <m:t>v</m:t>
            </m:r>
          </m:e>
          <m:sub>
            <m:ctrlPr>
              <w:rPr>
                <w:rFonts w:ascii="Cambria Math" w:hAnsi="Cambria Math"/>
                <w:b w:val="0"/>
                <w:bCs w:val="0"/>
                <w:color w:val="000000"/>
              </w:rPr>
            </m:ctrlPr>
            <m:r>
              <w:rPr>
                <w:rFonts w:ascii="Cambria Math" w:eastAsia="Cambria Math" w:hAnsi="Cambria Math" w:cs="Cambria Math"/>
                <w:color w:val="000000"/>
              </w:rPr>
              <m:t>x</m:t>
            </m:r>
          </m:sub>
          <m:sup>
            <m:ctrlPr>
              <w:rPr>
                <w:rFonts w:ascii="Cambria Math" w:hAnsi="Cambria Math"/>
                <w:b w:val="0"/>
                <w:bCs w:val="0"/>
                <w:color w:val="000000"/>
              </w:rPr>
            </m:ctrlPr>
            <m:r>
              <w:rPr>
                <w:rFonts w:ascii="Cambria Math" w:eastAsia="Cambria Math" w:hAnsi="Cambria Math" w:cs="Cambria Math"/>
                <w:color w:val="000000"/>
              </w:rPr>
              <m:t>2</m:t>
            </m:r>
          </m:sup>
        </m:sSubSup>
        <m:r>
          <m:rPr>
            <m:sty m:val="p"/>
          </m:rPr>
          <w:rPr>
            <w:rFonts w:ascii="Cambria Math" w:eastAsia="Cambria Math" w:hAnsi="Cambria Math" w:cs="Cambria Math"/>
            <w:color w:val="000000"/>
          </w:rPr>
          <m:t>+</m:t>
        </m:r>
        <m:sSubSup>
          <m:sSubSupPr>
            <m:ctrlPr>
              <w:rPr>
                <w:rFonts w:ascii="Cambria Math" w:hAnsi="Cambria Math"/>
                <w:b w:val="0"/>
                <w:bCs w:val="0"/>
                <w:color w:val="000000"/>
              </w:rPr>
            </m:ctrlPr>
          </m:sSubSupPr>
          <m:e>
            <m:ctrlPr>
              <w:rPr>
                <w:rFonts w:ascii="Cambria Math" w:hAnsi="Cambria Math"/>
                <w:b w:val="0"/>
                <w:bCs w:val="0"/>
                <w:color w:val="000000"/>
              </w:rPr>
            </m:ctrlPr>
            <m:r>
              <w:rPr>
                <w:rFonts w:ascii="Cambria Math" w:eastAsia="Cambria Math" w:hAnsi="Cambria Math" w:cs="Cambria Math"/>
                <w:color w:val="000000"/>
              </w:rPr>
              <m:t>v</m:t>
            </m:r>
          </m:e>
          <m:sub>
            <m:ctrlPr>
              <w:rPr>
                <w:rFonts w:ascii="Cambria Math" w:hAnsi="Cambria Math"/>
                <w:b w:val="0"/>
                <w:bCs w:val="0"/>
                <w:color w:val="000000"/>
              </w:rPr>
            </m:ctrlPr>
            <m:r>
              <w:rPr>
                <w:rFonts w:ascii="Cambria Math" w:eastAsia="Cambria Math" w:hAnsi="Cambria Math" w:cs="Cambria Math"/>
                <w:color w:val="000000"/>
              </w:rPr>
              <m:t>y</m:t>
            </m:r>
          </m:sub>
          <m:sup>
            <m:ctrlPr>
              <w:rPr>
                <w:rFonts w:ascii="Cambria Math" w:hAnsi="Cambria Math"/>
                <w:b w:val="0"/>
                <w:bCs w:val="0"/>
                <w:color w:val="000000"/>
              </w:rPr>
            </m:ctrlPr>
            <m:r>
              <w:rPr>
                <w:rFonts w:ascii="Cambria Math" w:eastAsia="Cambria Math" w:hAnsi="Cambria Math" w:cs="Cambria Math"/>
                <w:color w:val="000000"/>
              </w:rPr>
              <m:t>2</m:t>
            </m:r>
          </m:sup>
        </m:sSubSup>
        <m:r>
          <m:rPr>
            <m:sty m:val="p"/>
          </m:rPr>
          <w:rPr>
            <w:rFonts w:ascii="Cambria Math" w:eastAsia="Cambria Math" w:hAnsi="Cambria Math" w:cs="Cambria Math"/>
            <w:color w:val="000000"/>
          </w:rPr>
          <m:t>)</m:t>
        </m:r>
      </m:oMath>
      <w:r>
        <w:rPr>
          <w:rFonts w:ascii="Times New Roman" w:eastAsia="Times New Roman" w:hAnsi="Times New Roman" w:cs="Times New Roman"/>
          <w:color w:val="000000"/>
          <w:sz w:val="21"/>
          <w:shd w:val="clear" w:color="auto" w:fill="auto"/>
          <w:vertAlign w:val="baseline"/>
        </w:rPr>
        <w:t>、</w:t>
      </w:r>
      <m:oMath>
        <m:r>
          <w:rPr>
            <w:rFonts w:ascii="Cambria Math" w:eastAsia="Cambria Math" w:hAnsi="Cambria Math" w:cs="Cambria Math"/>
            <w:color w:val="000000"/>
          </w:rPr>
          <m:t>ℎ</m:t>
        </m:r>
        <m:r>
          <m:rPr>
            <m:sty m:val="p"/>
          </m:rPr>
          <w:rPr>
            <w:rFonts w:ascii="Cambria Math" w:eastAsia="Cambria Math" w:hAnsi="Cambria Math" w:cs="Cambria Math"/>
            <w:color w:val="000000"/>
          </w:rPr>
          <m:t>′=</m:t>
        </m:r>
        <m:rad>
          <m:radPr>
            <m:degHide/>
            <m:ctrlPr>
              <w:rPr>
                <w:rFonts w:ascii="Cambria Math" w:eastAsia="Cambria Math" w:hAnsi="Cambria Math" w:cs="Cambria Math"/>
                <w:b w:val="0"/>
                <w:bCs w:val="0"/>
                <w:color w:val="000000"/>
                <w:sz w:val="24"/>
              </w:rPr>
            </m:ctrlPr>
          </m:radPr>
          <m:deg>
            <m:ctrlPr>
              <w:rPr>
                <w:rFonts w:ascii="Cambria Math" w:eastAsia="Cambria Math" w:hAnsi="Cambria Math" w:cs="Cambria Math"/>
                <w:b w:val="0"/>
                <w:bCs w:val="0"/>
                <w:color w:val="000000"/>
                <w:sz w:val="24"/>
              </w:rPr>
            </m:ctrlPr>
          </m:deg>
          <m:e>
            <m:ctrlPr>
              <w:rPr>
                <w:rFonts w:ascii="Cambria Math" w:eastAsia="Cambria Math" w:hAnsi="Cambria Math" w:cs="Cambria Math"/>
                <w:b w:val="0"/>
                <w:bCs w:val="0"/>
                <w:color w:val="000000"/>
                <w:sz w:val="24"/>
              </w:rPr>
            </m:ctrlPr>
            <m:sSup>
              <m:sSupPr>
                <m:ctrlPr>
                  <w:rPr>
                    <w:rFonts w:ascii="Cambria Math" w:eastAsia="Cambria Math" w:hAnsi="Cambria Math" w:cs="Cambria Math"/>
                    <w:b w:val="0"/>
                    <w:bCs w:val="0"/>
                    <w:color w:val="000000"/>
                  </w:rPr>
                </m:ctrlPr>
              </m:sSupPr>
              <m:e>
                <m:ctrlPr>
                  <w:rPr>
                    <w:rFonts w:ascii="Cambria Math" w:eastAsia="Cambria Math" w:hAnsi="Cambria Math" w:cs="Cambria Math"/>
                    <w:b w:val="0"/>
                    <w:bCs w:val="0"/>
                    <w:color w:val="000000"/>
                  </w:rPr>
                </m:ctrlPr>
                <m:r>
                  <w:rPr>
                    <w:rFonts w:ascii="Cambria Math" w:eastAsia="Cambria Math" w:hAnsi="Cambria Math" w:cs="Cambria Math"/>
                    <w:color w:val="000000"/>
                  </w:rPr>
                  <m:t>L</m:t>
                </m:r>
              </m:e>
              <m:sup>
                <m:ctrlPr>
                  <w:rPr>
                    <w:rFonts w:ascii="Cambria Math" w:eastAsia="Cambria Math" w:hAnsi="Cambria Math" w:cs="Cambria Math"/>
                    <w:b w:val="0"/>
                    <w:bCs w:val="0"/>
                    <w:color w:val="000000"/>
                  </w:rPr>
                </m:ctrlPr>
                <m:r>
                  <w:rPr>
                    <w:rFonts w:ascii="Cambria Math" w:eastAsia="Cambria Math" w:hAnsi="Cambria Math" w:cs="Cambria Math"/>
                    <w:color w:val="000000"/>
                  </w:rPr>
                  <m:t>2</m:t>
                </m:r>
              </m:sup>
            </m:sSup>
            <m:r>
              <m:rPr>
                <m:sty m:val="p"/>
              </m:rPr>
              <w:rPr>
                <w:rFonts w:ascii="Cambria Math" w:eastAsia="Cambria Math" w:hAnsi="Cambria Math" w:cs="Cambria Math"/>
                <w:color w:val="000000"/>
              </w:rPr>
              <m:t>−(</m:t>
            </m:r>
            <m:r>
              <w:rPr>
                <w:rFonts w:ascii="Cambria Math" w:eastAsia="Cambria Math" w:hAnsi="Cambria Math" w:cs="Cambria Math"/>
                <w:color w:val="000000"/>
              </w:rPr>
              <m:t>L</m:t>
            </m:r>
            <m:r>
              <m:rPr>
                <m:sty m:val="p"/>
              </m:rPr>
              <w:rPr>
                <w:rFonts w:ascii="Cambria Math" w:eastAsia="Cambria Math" w:hAnsi="Cambria Math" w:cs="Cambria Math"/>
                <w:color w:val="000000"/>
              </w:rPr>
              <m:t>−</m:t>
            </m:r>
            <m:r>
              <w:rPr>
                <w:rFonts w:ascii="Cambria Math" w:eastAsia="Cambria Math" w:hAnsi="Cambria Math" w:cs="Cambria Math"/>
                <w:color w:val="000000"/>
              </w:rPr>
              <m:t>2x</m:t>
            </m:r>
            <m:sSup>
              <m:sSupPr>
                <m:ctrlPr>
                  <w:rPr>
                    <w:rFonts w:ascii="Cambria Math" w:eastAsia="Cambria Math" w:hAnsi="Cambria Math" w:cs="Cambria Math"/>
                    <w:b w:val="0"/>
                    <w:bCs w:val="0"/>
                    <w:color w:val="000000"/>
                  </w:rPr>
                </m:ctrlPr>
              </m:sSupPr>
              <m:e>
                <m:ctrlPr>
                  <w:rPr>
                    <w:rFonts w:ascii="Cambria Math" w:eastAsia="Cambria Math" w:hAnsi="Cambria Math" w:cs="Cambria Math"/>
                    <w:b w:val="0"/>
                    <w:bCs w:val="0"/>
                    <w:color w:val="000000"/>
                  </w:rPr>
                </m:ctrlPr>
                <m:r>
                  <m:rPr>
                    <m:sty m:val="p"/>
                  </m:rPr>
                  <w:rPr>
                    <w:rFonts w:ascii="Cambria Math" w:eastAsia="Cambria Math" w:hAnsi="Cambria Math" w:cs="Cambria Math"/>
                    <w:color w:val="000000"/>
                  </w:rPr>
                  <m:t>)</m:t>
                </m:r>
              </m:e>
              <m:sup>
                <m:ctrlPr>
                  <w:rPr>
                    <w:rFonts w:ascii="Cambria Math" w:eastAsia="Cambria Math" w:hAnsi="Cambria Math" w:cs="Cambria Math"/>
                    <w:b w:val="0"/>
                    <w:bCs w:val="0"/>
                    <w:color w:val="000000"/>
                  </w:rPr>
                </m:ctrlPr>
                <m:r>
                  <w:rPr>
                    <w:rFonts w:ascii="Cambria Math" w:eastAsia="Cambria Math" w:hAnsi="Cambria Math" w:cs="Cambria Math"/>
                    <w:color w:val="000000"/>
                  </w:rPr>
                  <m:t>2</m:t>
                </m:r>
              </m:sup>
            </m:sSup>
          </m:e>
        </m:rad>
        <m:r>
          <m:rPr>
            <m:sty m:val="p"/>
          </m:rPr>
          <w:rPr>
            <w:rFonts w:ascii="Cambria Math" w:eastAsia="Cambria Math" w:hAnsi="Cambria Math" w:cs="Cambria Math"/>
            <w:color w:val="000000"/>
          </w:rPr>
          <m:t>=</m:t>
        </m:r>
        <m:r>
          <w:rPr>
            <w:rFonts w:ascii="Cambria Math" w:eastAsia="Cambria Math" w:hAnsi="Cambria Math" w:cs="Cambria Math"/>
            <w:color w:val="000000"/>
          </w:rPr>
          <m:t>6</m:t>
        </m:r>
        <m:r>
          <m:rPr>
            <m:sty m:val="p"/>
          </m:rPr>
          <w:rPr>
            <w:rFonts w:ascii="Cambria Math" w:eastAsia="Cambria Math" w:hAnsi="Cambria Math" w:cs="Cambria Math"/>
            <w:color w:val="000000"/>
          </w:rPr>
          <m:t>m</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在小球向下摆动的过程中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小球与环沿绳方向速度始终相等</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m:oMath>
        <m:r>
          <w:rPr>
            <w:rFonts w:ascii="Cambria Math" w:eastAsia="Cambria Math" w:hAnsi="Cambria Math" w:cs="Cambria Math"/>
            <w:color w:val="000000"/>
          </w:rPr>
          <m:t>v</m:t>
        </m:r>
        <m:r>
          <m:rPr>
            <m:sty m:val="p"/>
          </m:rPr>
          <w:rPr>
            <w:rFonts w:ascii="Cambria Math" w:eastAsia="Cambria Math" w:hAnsi="Cambria Math" w:cs="Cambria Math"/>
            <w:color w:val="000000"/>
          </w:rPr>
          <m:t>cos</m:t>
        </m:r>
        <m:r>
          <w:rPr>
            <w:rFonts w:ascii="Cambria Math" w:eastAsia="Cambria Math" w:hAnsi="Cambria Math" w:cs="Cambria Math"/>
            <w:color w:val="000000"/>
          </w:rPr>
          <m:t>α</m:t>
        </m:r>
        <m:r>
          <m:rPr>
            <m:sty m:val="p"/>
          </m:rPr>
          <w:rPr>
            <w:rFonts w:ascii="Cambria Math" w:eastAsia="Cambria Math" w:hAnsi="Cambria Math" w:cs="Cambria Math"/>
            <w:color w:val="000000"/>
          </w:rPr>
          <m:t>=</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color w:val="000000"/>
              </w:rPr>
              <m:t>v</m:t>
            </m:r>
          </m:e>
          <m:sub>
            <m:ctrlPr>
              <w:rPr>
                <w:rFonts w:ascii="Cambria Math" w:eastAsia="Cambria Math" w:hAnsi="Cambria Math" w:cs="Cambria Math"/>
                <w:b w:val="0"/>
                <w:bCs w:val="0"/>
                <w:color w:val="000000"/>
              </w:rPr>
            </m:ctrlPr>
            <m:r>
              <w:rPr>
                <w:rFonts w:ascii="Cambria Math" w:eastAsia="Cambria Math" w:hAnsi="Cambria Math" w:cs="Cambria Math"/>
                <w:color w:val="000000"/>
              </w:rPr>
              <m:t>y</m:t>
            </m:r>
          </m:sub>
        </m:sSub>
        <m:r>
          <m:rPr>
            <m:sty m:val="p"/>
          </m:rPr>
          <w:rPr>
            <w:rFonts w:ascii="Cambria Math" w:eastAsia="Cambria Math" w:hAnsi="Cambria Math" w:cs="Cambria Math"/>
            <w:color w:val="000000"/>
          </w:rPr>
          <m:t>sin</m:t>
        </m:r>
        <m:r>
          <w:rPr>
            <w:rFonts w:ascii="Cambria Math" w:eastAsia="Cambria Math" w:hAnsi="Cambria Math" w:cs="Cambria Math"/>
            <w:color w:val="000000"/>
          </w:rPr>
          <m:t>α</m:t>
        </m:r>
        <m:r>
          <m:rPr>
            <m:sty m:val="p"/>
          </m:rPr>
          <w:rPr>
            <w:rFonts w:ascii="Cambria Math" w:eastAsia="Cambria Math" w:hAnsi="Cambria Math" w:cs="Cambria Math"/>
            <w:color w:val="000000"/>
          </w:rPr>
          <m:t>−</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color w:val="000000"/>
              </w:rPr>
              <m:t>v</m:t>
            </m:r>
          </m:e>
          <m:sub>
            <m:ctrlPr>
              <w:rPr>
                <w:rFonts w:ascii="Cambria Math" w:eastAsia="Cambria Math" w:hAnsi="Cambria Math" w:cs="Cambria Math"/>
                <w:b w:val="0"/>
                <w:bCs w:val="0"/>
                <w:color w:val="000000"/>
              </w:rPr>
            </m:ctrlPr>
            <m:r>
              <w:rPr>
                <w:rFonts w:ascii="Cambria Math" w:eastAsia="Cambria Math" w:hAnsi="Cambria Math" w:cs="Cambria Math"/>
                <w:color w:val="000000"/>
              </w:rPr>
              <m:t>x</m:t>
            </m:r>
          </m:sub>
        </m:sSub>
        <m:r>
          <m:rPr>
            <m:sty m:val="p"/>
          </m:rPr>
          <w:rPr>
            <w:rFonts w:ascii="Cambria Math" w:eastAsia="Cambria Math" w:hAnsi="Cambria Math" w:cs="Cambria Math"/>
            <w:color w:val="000000"/>
          </w:rPr>
          <m:t>cos</m:t>
        </m:r>
        <m:r>
          <w:rPr>
            <w:rFonts w:ascii="Cambria Math" w:eastAsia="Cambria Math" w:hAnsi="Cambria Math" w:cs="Cambria Math"/>
            <w:color w:val="000000"/>
          </w:rPr>
          <m:t>α</m:t>
        </m:r>
      </m:oMath>
      <w:r>
        <w:rPr>
          <w:rFonts w:ascii="Times New Roman" w:eastAsia="Times New Roman" w:hAnsi="Times New Roman" w:cs="Times New Roman"/>
          <w:color w:val="000000"/>
          <w:sz w:val="21"/>
          <w:shd w:val="clear" w:color="auto" w:fill="auto"/>
          <w:vertAlign w:val="baseline"/>
        </w:rPr>
        <w:t xml:space="preserve"> 、</w:t>
      </w:r>
      <m:oMath>
        <m:r>
          <m:rPr>
            <m:sty m:val="p"/>
          </m:rPr>
          <w:rPr>
            <w:rFonts w:ascii="Cambria Math" w:eastAsia="Cambria Math" w:hAnsi="Cambria Math" w:cs="Cambria Math"/>
            <w:color w:val="000000"/>
          </w:rPr>
          <m:t>sin</m:t>
        </m:r>
        <m:r>
          <w:rPr>
            <w:rFonts w:ascii="Cambria Math" w:eastAsia="Cambria Math" w:hAnsi="Cambria Math" w:cs="Cambria Math"/>
            <w:color w:val="000000"/>
          </w:rPr>
          <m:t>α</m:t>
        </m:r>
        <m:r>
          <m:rPr>
            <m:sty m:val="p"/>
          </m:rPr>
          <w:rPr>
            <w:rFonts w:ascii="Cambria Math" w:eastAsia="Cambria Math" w:hAnsi="Cambria Math" w:cs="Cambria Math"/>
            <w:color w:val="000000"/>
          </w:rPr>
          <m:t>=</m:t>
        </m:r>
        <m:f>
          <m:fPr>
            <m:ctrlPr>
              <w:rPr>
                <w:rFonts w:ascii="Cambria Math" w:eastAsia="Cambria Math" w:hAnsi="Cambria Math" w:cs="Cambria Math"/>
                <w:b w:val="0"/>
                <w:bCs w:val="0"/>
                <w:color w:val="000000"/>
              </w:rPr>
            </m:ctrlPr>
          </m:fPr>
          <m:num>
            <m:ctrlPr>
              <w:rPr>
                <w:rFonts w:ascii="Cambria Math" w:eastAsia="Cambria Math" w:hAnsi="Cambria Math" w:cs="Cambria Math"/>
                <w:b w:val="0"/>
                <w:bCs w:val="0"/>
                <w:color w:val="000000"/>
              </w:rPr>
            </m:ctrlPr>
            <m:r>
              <w:rPr>
                <w:rFonts w:ascii="Cambria Math" w:eastAsia="Cambria Math" w:hAnsi="Cambria Math" w:cs="Cambria Math"/>
                <w:color w:val="000000"/>
              </w:rPr>
              <m:t>ℎ</m:t>
            </m:r>
            <m:r>
              <m:rPr>
                <m:sty m:val="p"/>
              </m:rPr>
              <w:rPr>
                <w:rFonts w:ascii="Cambria Math" w:eastAsia="Cambria Math" w:hAnsi="Cambria Math" w:cs="Cambria Math"/>
                <w:color w:val="000000"/>
              </w:rPr>
              <m:t>′</m:t>
            </m:r>
          </m:num>
          <m:den>
            <m:ctrlPr>
              <w:rPr>
                <w:rFonts w:ascii="Cambria Math" w:eastAsia="Cambria Math" w:hAnsi="Cambria Math" w:cs="Cambria Math"/>
                <w:b w:val="0"/>
                <w:bCs w:val="0"/>
                <w:color w:val="000000"/>
              </w:rPr>
            </m:ctrlPr>
            <m:r>
              <w:rPr>
                <w:rFonts w:ascii="Cambria Math" w:eastAsia="Cambria Math" w:hAnsi="Cambria Math" w:cs="Cambria Math"/>
                <w:color w:val="000000"/>
              </w:rPr>
              <m:t>L</m:t>
            </m:r>
          </m:den>
        </m:f>
        <m:r>
          <m:rPr>
            <m:sty m:val="p"/>
          </m:rPr>
          <w:rPr>
            <w:rFonts w:ascii="Cambria Math" w:eastAsia="Cambria Math" w:hAnsi="Cambria Math" w:cs="Cambria Math"/>
            <w:color w:val="000000"/>
          </w:rPr>
          <m:t>=</m:t>
        </m:r>
        <m:f>
          <m:fPr>
            <m:ctrlPr>
              <w:rPr>
                <w:rFonts w:ascii="Cambria Math" w:eastAsia="Cambria Math" w:hAnsi="Cambria Math" w:cs="Cambria Math"/>
                <w:b w:val="0"/>
                <w:bCs w:val="0"/>
                <w:color w:val="000000"/>
              </w:rPr>
            </m:ctrlPr>
          </m:fPr>
          <m:num>
            <m:ctrlPr>
              <w:rPr>
                <w:rFonts w:ascii="Cambria Math" w:eastAsia="Cambria Math" w:hAnsi="Cambria Math" w:cs="Cambria Math"/>
                <w:b w:val="0"/>
                <w:bCs w:val="0"/>
                <w:color w:val="000000"/>
              </w:rPr>
            </m:ctrlPr>
            <m:rad>
              <m:radPr>
                <m:degHide/>
                <m:ctrlPr>
                  <w:rPr>
                    <w:rFonts w:ascii="Cambria Math" w:eastAsia="Cambria Math" w:hAnsi="Cambria Math" w:cs="Cambria Math"/>
                    <w:b w:val="0"/>
                    <w:bCs w:val="0"/>
                    <w:color w:val="000000"/>
                    <w:sz w:val="24"/>
                  </w:rPr>
                </m:ctrlPr>
              </m:radPr>
              <m:deg>
                <m:ctrlPr>
                  <w:rPr>
                    <w:rFonts w:ascii="Cambria Math" w:eastAsia="Cambria Math" w:hAnsi="Cambria Math" w:cs="Cambria Math"/>
                    <w:b w:val="0"/>
                    <w:bCs w:val="0"/>
                    <w:color w:val="000000"/>
                    <w:sz w:val="24"/>
                  </w:rPr>
                </m:ctrlPr>
              </m:deg>
              <m:e>
                <m:ctrlPr>
                  <w:rPr>
                    <w:rFonts w:ascii="Cambria Math" w:eastAsia="Cambria Math" w:hAnsi="Cambria Math" w:cs="Cambria Math"/>
                    <w:b w:val="0"/>
                    <w:bCs w:val="0"/>
                    <w:color w:val="000000"/>
                    <w:sz w:val="24"/>
                  </w:rPr>
                </m:ctrlPr>
                <m:r>
                  <w:rPr>
                    <w:rFonts w:ascii="Cambria Math" w:eastAsia="Cambria Math" w:hAnsi="Cambria Math" w:cs="Cambria Math"/>
                    <w:color w:val="000000"/>
                  </w:rPr>
                  <m:t>2</m:t>
                </m:r>
              </m:e>
            </m:rad>
          </m:num>
          <m:den>
            <m:ctrlPr>
              <w:rPr>
                <w:rFonts w:ascii="Cambria Math" w:eastAsia="Cambria Math" w:hAnsi="Cambria Math" w:cs="Cambria Math"/>
                <w:b w:val="0"/>
                <w:bCs w:val="0"/>
                <w:color w:val="000000"/>
              </w:rPr>
            </m:ctrlPr>
            <m:r>
              <w:rPr>
                <w:rFonts w:ascii="Cambria Math" w:eastAsia="Cambria Math" w:hAnsi="Cambria Math" w:cs="Cambria Math"/>
                <w:color w:val="000000"/>
              </w:rPr>
              <m:t>2</m:t>
            </m:r>
          </m:den>
        </m:f>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可得</w:t>
      </w:r>
      <m:oMath>
        <m:r>
          <w:rPr>
            <w:rFonts w:ascii="Cambria Math" w:eastAsia="Cambria Math" w:hAnsi="Cambria Math" w:cs="Cambria Math"/>
            <w:color w:val="000000"/>
          </w:rPr>
          <m:t>α</m:t>
        </m:r>
        <m:r>
          <m:rPr>
            <m:sty m:val="p"/>
          </m:rPr>
          <w:rPr>
            <w:rFonts w:ascii="Cambria Math" w:eastAsia="Cambria Math" w:hAnsi="Cambria Math" w:cs="Cambria Math"/>
            <w:color w:val="000000"/>
          </w:rPr>
          <m:t>=</m:t>
        </m:r>
        <m:sSup>
          <m:sSupPr>
            <m:ctrlPr>
              <w:rPr>
                <w:rFonts w:ascii="Cambria Math" w:eastAsia="Cambria Math" w:hAnsi="Cambria Math" w:cs="Cambria Math"/>
                <w:b w:val="0"/>
                <w:bCs w:val="0"/>
                <w:color w:val="000000"/>
              </w:rPr>
            </m:ctrlPr>
          </m:sSupPr>
          <m:e>
            <m:ctrlPr>
              <w:rPr>
                <w:rFonts w:ascii="Cambria Math" w:eastAsia="Cambria Math" w:hAnsi="Cambria Math" w:cs="Cambria Math"/>
                <w:b w:val="0"/>
                <w:bCs w:val="0"/>
                <w:color w:val="000000"/>
              </w:rPr>
            </m:ctrlPr>
            <m:r>
              <w:rPr>
                <w:rFonts w:ascii="Cambria Math" w:eastAsia="Cambria Math" w:hAnsi="Cambria Math" w:cs="Cambria Math"/>
                <w:color w:val="000000"/>
              </w:rPr>
              <m:t>45</m:t>
            </m:r>
          </m:e>
          <m:sup>
            <m:ctrlPr>
              <w:rPr>
                <w:rFonts w:ascii="Cambria Math" w:eastAsia="Cambria Math" w:hAnsi="Cambria Math" w:cs="Cambria Math"/>
                <w:b w:val="0"/>
                <w:bCs w:val="0"/>
                <w:color w:val="000000"/>
              </w:rPr>
            </m:ctrlPr>
            <m:r>
              <m:rPr>
                <m:sty m:val="p"/>
              </m:rPr>
              <w:rPr>
                <w:rFonts w:ascii="Cambria Math" w:eastAsia="Cambria Math" w:hAnsi="Cambria Math" w:cs="Cambria Math"/>
                <w:color w:val="000000"/>
              </w:rPr>
              <m:t>∘</m:t>
            </m:r>
          </m:sup>
        </m:sSup>
      </m:oMath>
      <w:r>
        <w:rPr>
          <w:rFonts w:ascii="Times New Roman" w:eastAsia="Times New Roman" w:hAnsi="Times New Roman" w:cs="Times New Roman"/>
          <w:color w:val="000000"/>
          <w:sz w:val="21"/>
          <w:shd w:val="clear" w:color="auto" w:fill="auto"/>
          <w:vertAlign w:val="baseline"/>
        </w:rPr>
        <w:t xml:space="preserve"> ，</w:t>
      </w:r>
      <w:r>
        <w:rPr>
          <w:rFonts w:ascii="宋体" w:eastAsia="宋体" w:hAnsi="宋体" w:cs="宋体"/>
          <w:color w:val="000000"/>
          <w:sz w:val="21"/>
          <w:shd w:val="clear" w:color="auto" w:fill="auto"/>
          <w:vertAlign w:val="baseline"/>
        </w:rPr>
        <w:t>联立求得</w:t>
      </w:r>
      <m:oMath>
        <m:r>
          <w:rPr>
            <w:rFonts w:ascii="Cambria Math" w:eastAsia="Cambria Math" w:hAnsi="Cambria Math" w:cs="Cambria Math"/>
            <w:color w:val="000000"/>
          </w:rPr>
          <m:t>v</m:t>
        </m:r>
        <m:r>
          <m:rPr>
            <m:sty m:val="p"/>
          </m:rPr>
          <w:rPr>
            <w:rFonts w:ascii="Cambria Math" w:eastAsia="Cambria Math" w:hAnsi="Cambria Math" w:cs="Cambria Math"/>
            <w:color w:val="000000"/>
          </w:rPr>
          <m:t>=</m:t>
        </m:r>
        <m:r>
          <w:rPr>
            <w:rFonts w:ascii="Cambria Math" w:eastAsia="Cambria Math" w:hAnsi="Cambria Math" w:cs="Cambria Math"/>
            <w:color w:val="000000"/>
          </w:rPr>
          <m:t>2</m:t>
        </m:r>
        <m:rad>
          <m:radPr>
            <m:degHide/>
            <m:ctrlPr>
              <w:rPr>
                <w:rFonts w:ascii="Cambria Math" w:eastAsia="Cambria Math" w:hAnsi="Cambria Math" w:cs="Cambria Math"/>
                <w:b w:val="0"/>
                <w:bCs w:val="0"/>
                <w:color w:val="000000"/>
                <w:sz w:val="24"/>
              </w:rPr>
            </m:ctrlPr>
          </m:radPr>
          <m:deg>
            <m:ctrlPr>
              <w:rPr>
                <w:rFonts w:ascii="Cambria Math" w:eastAsia="Cambria Math" w:hAnsi="Cambria Math" w:cs="Cambria Math"/>
                <w:b w:val="0"/>
                <w:bCs w:val="0"/>
                <w:color w:val="000000"/>
                <w:sz w:val="24"/>
              </w:rPr>
            </m:ctrlPr>
          </m:deg>
          <m:e>
            <m:ctrlPr>
              <w:rPr>
                <w:rFonts w:ascii="Cambria Math" w:eastAsia="Cambria Math" w:hAnsi="Cambria Math" w:cs="Cambria Math"/>
                <w:b w:val="0"/>
                <w:bCs w:val="0"/>
                <w:color w:val="000000"/>
                <w:sz w:val="24"/>
              </w:rPr>
            </m:ctrlPr>
            <m:r>
              <w:rPr>
                <w:rFonts w:ascii="Cambria Math" w:eastAsia="Cambria Math" w:hAnsi="Cambria Math" w:cs="Cambria Math"/>
                <w:color w:val="000000"/>
              </w:rPr>
              <m:t>5</m:t>
            </m:r>
          </m:e>
        </m:rad>
        <m:r>
          <m:rPr>
            <m:sty m:val="p"/>
          </m:rPr>
          <w:rPr>
            <w:rFonts w:ascii="Cambria Math" w:eastAsia="Cambria Math" w:hAnsi="Cambria Math" w:cs="Cambria Math"/>
            <w:color w:val="000000"/>
          </w:rPr>
          <m:t>m/s</m:t>
        </m:r>
      </m:oMath>
      <w:r>
        <w:rPr>
          <w:rFonts w:ascii="Times New Roman" w:eastAsia="Times New Roman" w:hAnsi="Times New Roman" w:cs="Times New Roman"/>
          <w:color w:val="000000"/>
          <w:sz w:val="21"/>
          <w:shd w:val="clear" w:color="auto" w:fill="auto"/>
          <w:vertAlign w:val="baseline"/>
        </w:rPr>
        <w:t>，</w:t>
      </w:r>
      <m:oMath>
        <m:r>
          <m:rPr>
            <m:sty m:val="p"/>
          </m:rPr>
          <w:rPr>
            <w:rFonts w:ascii="Cambria Math" w:eastAsia="Cambria Math" w:hAnsi="Cambria Math" w:cs="Cambria Math"/>
            <w:color w:val="000000"/>
          </w:rPr>
          <m:t>C</m:t>
        </m:r>
      </m:oMath>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小球运动到最低点时速度最大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设速度为</w:t>
      </w:r>
      <m:oMath>
        <m:r>
          <w:rPr>
            <w:rFonts w:ascii="Cambria Math" w:eastAsia="Cambria Math" w:hAnsi="Cambria Math" w:cs="Cambria Math"/>
            <w:color w:val="000000"/>
          </w:rPr>
          <m:t>v</m:t>
        </m:r>
        <m:r>
          <m:rPr>
            <m:sty m:val="p"/>
          </m:rPr>
          <w:rPr>
            <w:rFonts w:ascii="Cambria Math" w:eastAsia="Cambria Math" w:hAnsi="Cambria Math" w:cs="Cambria Math"/>
            <w:color w:val="000000"/>
          </w:rPr>
          <m:t>′</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环与短臂粘连时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小球与环沿绳方向的速度减为零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小球的速度为</w:t>
      </w:r>
      <m:oMath>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color w:val="000000"/>
              </w:rPr>
              <m:t>v</m:t>
            </m:r>
          </m:e>
          <m:sub>
            <m:ctrlPr>
              <w:rPr>
                <w:rFonts w:ascii="Cambria Math" w:eastAsia="Cambria Math" w:hAnsi="Cambria Math" w:cs="Cambria Math"/>
                <w:b w:val="0"/>
                <w:bCs w:val="0"/>
                <w:color w:val="000000"/>
              </w:rPr>
            </m:ctrlPr>
            <m:r>
              <w:rPr>
                <w:rFonts w:ascii="Cambria Math" w:eastAsia="Cambria Math" w:hAnsi="Cambria Math" w:cs="Cambria Math"/>
                <w:color w:val="000000"/>
              </w:rPr>
              <m:t>4</m:t>
            </m:r>
          </m:sub>
        </m:sSub>
        <m:r>
          <m:rPr>
            <m:sty m:val="p"/>
          </m:rPr>
          <w:rPr>
            <w:rFonts w:ascii="Cambria Math" w:eastAsia="Cambria Math" w:hAnsi="Cambria Math" w:cs="Cambria Math"/>
            <w:color w:val="000000"/>
          </w:rPr>
          <m:t>=</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color w:val="000000"/>
              </w:rPr>
              <m:t>v</m:t>
            </m:r>
          </m:e>
          <m:sub>
            <m:ctrlPr>
              <w:rPr>
                <w:rFonts w:ascii="Cambria Math" w:eastAsia="Cambria Math" w:hAnsi="Cambria Math" w:cs="Cambria Math"/>
                <w:b w:val="0"/>
                <w:bCs w:val="0"/>
                <w:color w:val="000000"/>
              </w:rPr>
            </m:ctrlPr>
            <m:r>
              <w:rPr>
                <w:rFonts w:ascii="Cambria Math" w:eastAsia="Cambria Math" w:hAnsi="Cambria Math" w:cs="Cambria Math"/>
                <w:color w:val="000000"/>
              </w:rPr>
              <m:t>x</m:t>
            </m:r>
          </m:sub>
        </m:sSub>
        <m:r>
          <m:rPr>
            <m:sty m:val="p"/>
          </m:rPr>
          <w:rPr>
            <w:rFonts w:ascii="Cambria Math" w:eastAsia="Cambria Math" w:hAnsi="Cambria Math" w:cs="Cambria Math"/>
            <w:color w:val="000000"/>
          </w:rPr>
          <m:t>sin</m:t>
        </m:r>
        <m:r>
          <w:rPr>
            <w:rFonts w:ascii="Cambria Math" w:eastAsia="Cambria Math" w:hAnsi="Cambria Math" w:cs="Cambria Math"/>
            <w:color w:val="000000"/>
          </w:rPr>
          <m:t>α</m:t>
        </m:r>
        <m:r>
          <m:rPr>
            <m:sty m:val="p"/>
          </m:rPr>
          <w:rPr>
            <w:rFonts w:ascii="Cambria Math" w:eastAsia="Cambria Math" w:hAnsi="Cambria Math" w:cs="Cambria Math"/>
            <w:color w:val="000000"/>
          </w:rPr>
          <m:t>+</m:t>
        </m:r>
        <m:sSub>
          <m:sSubPr>
            <m:ctrlPr>
              <w:rPr>
                <w:rFonts w:ascii="Cambria Math" w:eastAsia="Cambria Math" w:hAnsi="Cambria Math" w:cs="Cambria Math"/>
                <w:b w:val="0"/>
                <w:bCs w:val="0"/>
                <w:color w:val="000000"/>
              </w:rPr>
            </m:ctrlPr>
          </m:sSubPr>
          <m:e>
            <m:ctrlPr>
              <w:rPr>
                <w:rFonts w:ascii="Cambria Math" w:eastAsia="Cambria Math" w:hAnsi="Cambria Math" w:cs="Cambria Math"/>
                <w:b w:val="0"/>
                <w:bCs w:val="0"/>
                <w:color w:val="000000"/>
              </w:rPr>
            </m:ctrlPr>
            <m:r>
              <w:rPr>
                <w:rFonts w:ascii="Cambria Math" w:eastAsia="Cambria Math" w:hAnsi="Cambria Math" w:cs="Cambria Math"/>
                <w:color w:val="000000"/>
              </w:rPr>
              <m:t>v</m:t>
            </m:r>
          </m:e>
          <m:sub>
            <m:ctrlPr>
              <w:rPr>
                <w:rFonts w:ascii="Cambria Math" w:eastAsia="Cambria Math" w:hAnsi="Cambria Math" w:cs="Cambria Math"/>
                <w:b w:val="0"/>
                <w:bCs w:val="0"/>
                <w:color w:val="000000"/>
              </w:rPr>
            </m:ctrlPr>
            <m:r>
              <w:rPr>
                <w:rFonts w:ascii="Cambria Math" w:eastAsia="Cambria Math" w:hAnsi="Cambria Math" w:cs="Cambria Math"/>
                <w:color w:val="000000"/>
              </w:rPr>
              <m:t>y</m:t>
            </m:r>
          </m:sub>
        </m:sSub>
        <m:r>
          <m:rPr>
            <m:sty m:val="p"/>
          </m:rPr>
          <w:rPr>
            <w:rFonts w:ascii="Cambria Math" w:eastAsia="Cambria Math" w:hAnsi="Cambria Math" w:cs="Cambria Math"/>
            <w:color w:val="000000"/>
          </w:rPr>
          <m:t>cos</m:t>
        </m:r>
        <m:r>
          <w:rPr>
            <w:rFonts w:ascii="Cambria Math" w:eastAsia="Cambria Math" w:hAnsi="Cambria Math" w:cs="Cambria Math"/>
            <w:color w:val="000000"/>
          </w:rPr>
          <m:t>α</m:t>
        </m:r>
        <m:r>
          <m:rPr>
            <m:sty m:val="p"/>
          </m:rPr>
          <w:rPr>
            <w:rFonts w:ascii="Cambria Math" w:eastAsia="Cambria Math" w:hAnsi="Cambria Math" w:cs="Cambria Math"/>
            <w:color w:val="000000"/>
          </w:rPr>
          <m:t>=</m:t>
        </m:r>
        <m:r>
          <w:rPr>
            <w:rFonts w:ascii="Cambria Math" w:eastAsia="Cambria Math" w:hAnsi="Cambria Math" w:cs="Cambria Math"/>
            <w:color w:val="000000"/>
          </w:rPr>
          <m:t>3</m:t>
        </m:r>
        <m:rad>
          <m:radPr>
            <m:degHide/>
            <m:ctrlPr>
              <w:rPr>
                <w:rFonts w:ascii="Cambria Math" w:eastAsia="Cambria Math" w:hAnsi="Cambria Math" w:cs="Cambria Math"/>
                <w:b w:val="0"/>
                <w:bCs w:val="0"/>
                <w:color w:val="000000"/>
                <w:sz w:val="24"/>
              </w:rPr>
            </m:ctrlPr>
          </m:radPr>
          <m:deg>
            <m:ctrlPr>
              <w:rPr>
                <w:rFonts w:ascii="Cambria Math" w:eastAsia="Cambria Math" w:hAnsi="Cambria Math" w:cs="Cambria Math"/>
                <w:b w:val="0"/>
                <w:bCs w:val="0"/>
                <w:color w:val="000000"/>
                <w:sz w:val="24"/>
              </w:rPr>
            </m:ctrlPr>
          </m:deg>
          <m:e>
            <m:ctrlPr>
              <w:rPr>
                <w:rFonts w:ascii="Cambria Math" w:eastAsia="Cambria Math" w:hAnsi="Cambria Math" w:cs="Cambria Math"/>
                <w:b w:val="0"/>
                <w:bCs w:val="0"/>
                <w:color w:val="000000"/>
                <w:sz w:val="24"/>
              </w:rPr>
            </m:ctrlPr>
            <m:r>
              <w:rPr>
                <w:rFonts w:ascii="Cambria Math" w:eastAsia="Cambria Math" w:hAnsi="Cambria Math" w:cs="Cambria Math"/>
                <w:color w:val="000000"/>
              </w:rPr>
              <m:t>10</m:t>
            </m:r>
          </m:e>
        </m:rad>
        <m:r>
          <m:rPr>
            <m:sty m:val="p"/>
          </m:rPr>
          <w:rPr>
            <w:rFonts w:ascii="Cambria Math" w:eastAsia="Cambria Math" w:hAnsi="Cambria Math" w:cs="Cambria Math"/>
            <w:color w:val="000000"/>
          </w:rPr>
          <m:t>m/s</m:t>
        </m:r>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根据动能定理</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m:oMath>
        <m:r>
          <w:rPr>
            <w:rFonts w:ascii="Cambria Math" w:eastAsia="Cambria Math" w:hAnsi="Cambria Math" w:cs="Cambria Math"/>
            <w:color w:val="000000"/>
          </w:rPr>
          <m:t>mg</m:t>
        </m:r>
        <m:r>
          <m:rPr>
            <m:sty m:val="p"/>
          </m:rPr>
          <w:rPr>
            <w:rFonts w:ascii="Cambria Math" w:eastAsia="Cambria Math" w:hAnsi="Cambria Math" w:cs="Cambria Math"/>
            <w:color w:val="000000"/>
          </w:rPr>
          <m:t>(</m:t>
        </m:r>
        <m:r>
          <w:rPr>
            <w:rFonts w:ascii="Cambria Math" w:eastAsia="Cambria Math" w:hAnsi="Cambria Math" w:cs="Cambria Math"/>
            <w:color w:val="000000"/>
          </w:rPr>
          <m:t>L</m:t>
        </m:r>
        <m:r>
          <m:rPr>
            <m:sty m:val="p"/>
          </m:rPr>
          <w:rPr>
            <w:rFonts w:ascii="Cambria Math" w:eastAsia="Cambria Math" w:hAnsi="Cambria Math" w:cs="Cambria Math"/>
            <w:color w:val="000000"/>
          </w:rPr>
          <m:t>−</m:t>
        </m:r>
        <m:r>
          <w:rPr>
            <w:rFonts w:ascii="Cambria Math" w:eastAsia="Cambria Math" w:hAnsi="Cambria Math" w:cs="Cambria Math"/>
            <w:color w:val="000000"/>
          </w:rPr>
          <m:t>ℎ</m:t>
        </m:r>
        <m:r>
          <m:rPr>
            <m:sty m:val="p"/>
          </m:rPr>
          <w:rPr>
            <w:rFonts w:ascii="Cambria Math" w:eastAsia="Cambria Math" w:hAnsi="Cambria Math" w:cs="Cambria Math"/>
            <w:color w:val="000000"/>
          </w:rPr>
          <m:t>′)=</m:t>
        </m:r>
        <m:f>
          <m:fPr>
            <m:ctrlPr>
              <w:rPr>
                <w:rFonts w:ascii="Cambria Math" w:eastAsia="Cambria Math" w:hAnsi="Cambria Math" w:cs="Cambria Math"/>
                <w:b w:val="0"/>
                <w:bCs w:val="0"/>
                <w:color w:val="000000"/>
              </w:rPr>
            </m:ctrlPr>
          </m:fPr>
          <m:num>
            <m:ctrlPr>
              <w:rPr>
                <w:rFonts w:ascii="Cambria Math" w:eastAsia="Cambria Math" w:hAnsi="Cambria Math" w:cs="Cambria Math"/>
                <w:b w:val="0"/>
                <w:bCs w:val="0"/>
                <w:color w:val="000000"/>
              </w:rPr>
            </m:ctrlPr>
            <m:r>
              <w:rPr>
                <w:rFonts w:ascii="Cambria Math" w:eastAsia="Cambria Math" w:hAnsi="Cambria Math" w:cs="Cambria Math"/>
                <w:color w:val="000000"/>
              </w:rPr>
              <m:t>1</m:t>
            </m:r>
          </m:num>
          <m:den>
            <m:ctrlPr>
              <w:rPr>
                <w:rFonts w:ascii="Cambria Math" w:eastAsia="Cambria Math" w:hAnsi="Cambria Math" w:cs="Cambria Math"/>
                <w:b w:val="0"/>
                <w:bCs w:val="0"/>
                <w:color w:val="000000"/>
              </w:rPr>
            </m:ctrlPr>
            <m:r>
              <w:rPr>
                <w:rFonts w:ascii="Cambria Math" w:eastAsia="Cambria Math" w:hAnsi="Cambria Math" w:cs="Cambria Math"/>
                <w:color w:val="000000"/>
              </w:rPr>
              <m:t>2</m:t>
            </m:r>
          </m:den>
        </m:f>
        <m:r>
          <w:rPr>
            <w:rFonts w:ascii="Cambria Math" w:eastAsia="Cambria Math" w:hAnsi="Cambria Math" w:cs="Cambria Math"/>
            <w:color w:val="000000"/>
          </w:rPr>
          <m:t>mv</m:t>
        </m:r>
        <m:sSup>
          <m:sSupPr>
            <m:ctrlPr>
              <w:rPr>
                <w:rFonts w:ascii="Cambria Math" w:eastAsia="Cambria Math" w:hAnsi="Cambria Math" w:cs="Cambria Math"/>
                <w:b w:val="0"/>
                <w:bCs w:val="0"/>
                <w:color w:val="000000"/>
              </w:rPr>
            </m:ctrlPr>
          </m:sSupPr>
          <m:e>
            <m:ctrlPr>
              <w:rPr>
                <w:rFonts w:ascii="Cambria Math" w:eastAsia="Cambria Math" w:hAnsi="Cambria Math" w:cs="Cambria Math"/>
                <w:b w:val="0"/>
                <w:bCs w:val="0"/>
                <w:color w:val="000000"/>
              </w:rPr>
            </m:ctrlPr>
            <m:r>
              <m:rPr>
                <m:sty m:val="p"/>
              </m:rPr>
              <w:rPr>
                <w:rFonts w:ascii="Cambria Math" w:eastAsia="Cambria Math" w:hAnsi="Cambria Math" w:cs="Cambria Math"/>
                <w:color w:val="000000"/>
              </w:rPr>
              <m:t>′</m:t>
            </m:r>
          </m:e>
          <m:sup>
            <m:ctrlPr>
              <w:rPr>
                <w:rFonts w:ascii="Cambria Math" w:eastAsia="Cambria Math" w:hAnsi="Cambria Math" w:cs="Cambria Math"/>
                <w:b w:val="0"/>
                <w:bCs w:val="0"/>
                <w:color w:val="000000"/>
              </w:rPr>
            </m:ctrlPr>
            <m:r>
              <w:rPr>
                <w:rFonts w:ascii="Cambria Math" w:eastAsia="Cambria Math" w:hAnsi="Cambria Math" w:cs="Cambria Math"/>
                <w:color w:val="000000"/>
              </w:rPr>
              <m:t>2</m:t>
            </m:r>
          </m:sup>
        </m:sSup>
        <m:r>
          <m:rPr>
            <m:sty m:val="p"/>
          </m:rPr>
          <w:rPr>
            <w:rFonts w:ascii="Cambria Math" w:eastAsia="Cambria Math" w:hAnsi="Cambria Math" w:cs="Cambria Math"/>
            <w:color w:val="000000"/>
          </w:rPr>
          <m:t>−</m:t>
        </m:r>
        <m:f>
          <m:fPr>
            <m:ctrlPr>
              <w:rPr>
                <w:rFonts w:ascii="Cambria Math" w:eastAsia="Cambria Math" w:hAnsi="Cambria Math" w:cs="Cambria Math"/>
                <w:b w:val="0"/>
                <w:bCs w:val="0"/>
                <w:color w:val="000000"/>
              </w:rPr>
            </m:ctrlPr>
          </m:fPr>
          <m:num>
            <m:ctrlPr>
              <w:rPr>
                <w:rFonts w:ascii="Cambria Math" w:eastAsia="Cambria Math" w:hAnsi="Cambria Math" w:cs="Cambria Math"/>
                <w:b w:val="0"/>
                <w:bCs w:val="0"/>
                <w:color w:val="000000"/>
              </w:rPr>
            </m:ctrlPr>
            <m:r>
              <w:rPr>
                <w:rFonts w:ascii="Cambria Math" w:eastAsia="Cambria Math" w:hAnsi="Cambria Math" w:cs="Cambria Math"/>
                <w:color w:val="000000"/>
              </w:rPr>
              <m:t>1</m:t>
            </m:r>
          </m:num>
          <m:den>
            <m:ctrlPr>
              <w:rPr>
                <w:rFonts w:ascii="Cambria Math" w:eastAsia="Cambria Math" w:hAnsi="Cambria Math" w:cs="Cambria Math"/>
                <w:b w:val="0"/>
                <w:bCs w:val="0"/>
                <w:color w:val="000000"/>
              </w:rPr>
            </m:ctrlPr>
            <m:r>
              <w:rPr>
                <w:rFonts w:ascii="Cambria Math" w:eastAsia="Cambria Math" w:hAnsi="Cambria Math" w:cs="Cambria Math"/>
                <w:color w:val="000000"/>
              </w:rPr>
              <m:t>2</m:t>
            </m:r>
          </m:den>
        </m:f>
        <m:r>
          <w:rPr>
            <w:rFonts w:ascii="Cambria Math" w:eastAsia="Cambria Math" w:hAnsi="Cambria Math" w:cs="Cambria Math"/>
            <w:color w:val="000000"/>
          </w:rPr>
          <m:t>m</m:t>
        </m:r>
        <m:sSubSup>
          <m:sSubSupPr>
            <m:ctrlPr>
              <w:rPr>
                <w:rFonts w:ascii="Cambria Math" w:hAnsi="Cambria Math"/>
                <w:b w:val="0"/>
                <w:bCs w:val="0"/>
                <w:color w:val="000000"/>
              </w:rPr>
            </m:ctrlPr>
          </m:sSubSupPr>
          <m:e>
            <m:ctrlPr>
              <w:rPr>
                <w:rFonts w:ascii="Cambria Math" w:hAnsi="Cambria Math"/>
                <w:b w:val="0"/>
                <w:bCs w:val="0"/>
                <w:color w:val="000000"/>
              </w:rPr>
            </m:ctrlPr>
            <m:r>
              <w:rPr>
                <w:rFonts w:ascii="Cambria Math" w:eastAsia="Cambria Math" w:hAnsi="Cambria Math" w:cs="Cambria Math"/>
                <w:color w:val="000000"/>
              </w:rPr>
              <m:t>v</m:t>
            </m:r>
          </m:e>
          <m:sub>
            <m:ctrlPr>
              <w:rPr>
                <w:rFonts w:ascii="Cambria Math" w:hAnsi="Cambria Math"/>
                <w:b w:val="0"/>
                <w:bCs w:val="0"/>
                <w:color w:val="000000"/>
              </w:rPr>
            </m:ctrlPr>
            <m:r>
              <w:rPr>
                <w:rFonts w:ascii="Cambria Math" w:eastAsia="Cambria Math" w:hAnsi="Cambria Math" w:cs="Cambria Math"/>
                <w:color w:val="000000"/>
              </w:rPr>
              <m:t>4</m:t>
            </m:r>
          </m:sub>
          <m:sup>
            <m:ctrlPr>
              <w:rPr>
                <w:rFonts w:ascii="Cambria Math" w:hAnsi="Cambria Math"/>
                <w:b w:val="0"/>
                <w:bCs w:val="0"/>
                <w:color w:val="000000"/>
              </w:rPr>
            </m:ctrlPr>
            <m:r>
              <w:rPr>
                <w:rFonts w:ascii="Cambria Math" w:eastAsia="Cambria Math" w:hAnsi="Cambria Math" w:cs="Cambria Math"/>
                <w:color w:val="000000"/>
              </w:rPr>
              <m:t>2</m:t>
            </m:r>
          </m:sup>
        </m:sSubSup>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m:oMath>
        <m:r>
          <w:rPr>
            <w:rFonts w:ascii="Cambria Math" w:eastAsia="Cambria Math" w:hAnsi="Cambria Math" w:cs="Cambria Math"/>
            <w:color w:val="000000"/>
          </w:rPr>
          <m:t>v</m:t>
        </m:r>
        <m:r>
          <m:rPr>
            <m:sty m:val="p"/>
          </m:rPr>
          <w:rPr>
            <w:rFonts w:ascii="Cambria Math" w:eastAsia="Cambria Math" w:hAnsi="Cambria Math" w:cs="Cambria Math"/>
            <w:color w:val="000000"/>
          </w:rPr>
          <m:t>′=</m:t>
        </m:r>
        <m:rad>
          <m:radPr>
            <m:degHide/>
            <m:ctrlPr>
              <w:rPr>
                <w:rFonts w:ascii="Cambria Math" w:eastAsia="Cambria Math" w:hAnsi="Cambria Math" w:cs="Cambria Math"/>
                <w:b w:val="0"/>
                <w:bCs w:val="0"/>
                <w:color w:val="000000"/>
                <w:sz w:val="24"/>
              </w:rPr>
            </m:ctrlPr>
          </m:radPr>
          <m:deg>
            <m:ctrlPr>
              <w:rPr>
                <w:rFonts w:ascii="Cambria Math" w:eastAsia="Cambria Math" w:hAnsi="Cambria Math" w:cs="Cambria Math"/>
                <w:b w:val="0"/>
                <w:bCs w:val="0"/>
                <w:color w:val="000000"/>
                <w:sz w:val="24"/>
              </w:rPr>
            </m:ctrlPr>
          </m:deg>
          <m:e>
            <m:ctrlPr>
              <w:rPr>
                <w:rFonts w:ascii="Cambria Math" w:eastAsia="Cambria Math" w:hAnsi="Cambria Math" w:cs="Cambria Math"/>
                <w:b w:val="0"/>
                <w:bCs w:val="0"/>
                <w:color w:val="000000"/>
                <w:sz w:val="24"/>
              </w:rPr>
            </m:ctrlPr>
            <m:r>
              <w:rPr>
                <w:rFonts w:ascii="Cambria Math" w:eastAsia="Cambria Math" w:hAnsi="Cambria Math" w:cs="Cambria Math"/>
                <w:color w:val="000000"/>
              </w:rPr>
              <m:t>30</m:t>
            </m:r>
            <m:r>
              <m:rPr>
                <m:sty m:val="p"/>
              </m:rPr>
              <w:rPr>
                <w:rFonts w:ascii="Cambria Math" w:eastAsia="Cambria Math" w:hAnsi="Cambria Math" w:cs="Cambria Math"/>
                <w:color w:val="000000"/>
              </w:rPr>
              <m:t>(</m:t>
            </m:r>
            <m:r>
              <w:rPr>
                <w:rFonts w:ascii="Cambria Math" w:eastAsia="Cambria Math" w:hAnsi="Cambria Math" w:cs="Cambria Math"/>
                <w:color w:val="000000"/>
              </w:rPr>
              <m:t>4</m:t>
            </m:r>
            <m:rad>
              <m:radPr>
                <m:degHide/>
                <m:ctrlPr>
                  <w:rPr>
                    <w:rFonts w:ascii="Cambria Math" w:eastAsia="Cambria Math" w:hAnsi="Cambria Math" w:cs="Cambria Math"/>
                    <w:b w:val="0"/>
                    <w:bCs w:val="0"/>
                    <w:color w:val="000000"/>
                  </w:rPr>
                </m:ctrlPr>
              </m:radPr>
              <m:deg>
                <m:ctrlPr>
                  <w:rPr>
                    <w:rFonts w:ascii="Cambria Math" w:eastAsia="Cambria Math" w:hAnsi="Cambria Math" w:cs="Cambria Math"/>
                    <w:b w:val="0"/>
                    <w:bCs w:val="0"/>
                    <w:color w:val="000000"/>
                  </w:rPr>
                </m:ctrlPr>
              </m:deg>
              <m:e>
                <m:ctrlPr>
                  <w:rPr>
                    <w:rFonts w:ascii="Cambria Math" w:eastAsia="Cambria Math" w:hAnsi="Cambria Math" w:cs="Cambria Math"/>
                    <w:b w:val="0"/>
                    <w:bCs w:val="0"/>
                    <w:color w:val="000000"/>
                  </w:rPr>
                </m:ctrlPr>
                <m:r>
                  <w:rPr>
                    <w:rFonts w:ascii="Cambria Math" w:eastAsia="Cambria Math" w:hAnsi="Cambria Math" w:cs="Cambria Math"/>
                    <w:color w:val="000000"/>
                  </w:rPr>
                  <m:t>2</m:t>
                </m:r>
              </m:e>
            </m:rad>
            <m:r>
              <m:rPr>
                <m:sty m:val="p"/>
              </m:rPr>
              <w:rPr>
                <w:rFonts w:ascii="Cambria Math" w:eastAsia="Cambria Math" w:hAnsi="Cambria Math" w:cs="Cambria Math"/>
                <w:color w:val="000000"/>
              </w:rPr>
              <m:t>−</m:t>
            </m:r>
            <m:r>
              <w:rPr>
                <w:rFonts w:ascii="Cambria Math" w:eastAsia="Cambria Math" w:hAnsi="Cambria Math" w:cs="Cambria Math"/>
                <w:color w:val="000000"/>
              </w:rPr>
              <m:t>1</m:t>
            </m:r>
            <m:r>
              <m:rPr>
                <m:sty m:val="p"/>
              </m:rPr>
              <w:rPr>
                <w:rFonts w:ascii="Cambria Math" w:eastAsia="Cambria Math" w:hAnsi="Cambria Math" w:cs="Cambria Math"/>
                <w:color w:val="000000"/>
              </w:rPr>
              <m:t>)</m:t>
            </m:r>
          </m:e>
        </m:rad>
        <m:r>
          <m:rPr>
            <m:sty m:val="p"/>
          </m:rPr>
          <w:rPr>
            <w:rFonts w:ascii="Cambria Math" w:eastAsia="Cambria Math" w:hAnsi="Cambria Math" w:cs="Cambria Math"/>
            <w:color w:val="000000"/>
          </w:rPr>
          <m:t>m/s</m:t>
        </m:r>
      </m:oMath>
      <w:r>
        <w:rPr>
          <w:rFonts w:ascii="Times New Roman" w:eastAsia="Times New Roman" w:hAnsi="Times New Roman" w:cs="Times New Roman"/>
          <w:color w:val="000000"/>
          <w:sz w:val="21"/>
          <w:shd w:val="clear" w:color="auto" w:fill="auto"/>
          <w:vertAlign w:val="baseline"/>
        </w:rPr>
        <w:t>，</w:t>
      </w:r>
      <m:oMath>
        <m:r>
          <m:rPr>
            <m:sty m:val="p"/>
          </m:rPr>
          <w:rPr>
            <w:rFonts w:ascii="Cambria Math" w:eastAsia="Cambria Math" w:hAnsi="Cambria Math" w:cs="Cambria Math"/>
            <w:color w:val="000000"/>
          </w:rPr>
          <m:t>D</m:t>
        </m:r>
      </m:oMath>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be8f5244-4e95-4b14-a803-18d4c409a08b"/>
        <w:spacing w:before="0" w:after="0" w:line="320" w:lineRule="auto"/>
        <w:jc w:val="center"/>
        <w:rPr>
          <w:b w:val="0"/>
          <w:bCs w:val="0"/>
          <w:color w:val="000000"/>
        </w:rPr>
      </w:pPr>
      <w:r>
        <w:rPr>
          <w:b w:val="0"/>
          <w:bCs w:val="0"/>
          <w:color w:val="000000"/>
        </w:rPr>
        <w:drawing>
          <wp:inline distT="0" distB="0" distL="0" distR="0">
            <wp:extent cx="1548765" cy="1373505"/>
            <wp:effectExtent l="0" t="0" r="0" b="0"/>
            <wp:docPr id="4" name="图片 4"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xmlns:r="http://schemas.openxmlformats.org/officeDocument/2006/relationships" r:embed="rId370"/>
                    <a:stretch>
                      <a:fillRect/>
                    </a:stretch>
                  </pic:blipFill>
                  <pic:spPr>
                    <a:xfrm>
                      <a:off x="0" y="0"/>
                      <a:ext cx="1549146" cy="1373962"/>
                    </a:xfrm>
                    <a:prstGeom prst="rect">
                      <a:avLst/>
                    </a:prstGeom>
                  </pic:spPr>
                </pic:pic>
              </a:graphicData>
            </a:graphic>
          </wp:inline>
        </w:drawing>
      </w:r>
    </w:p>
    <w:p>
      <w:pPr>
        <w:pStyle w:val="Normalbe8f5244-4e95-4b14-a803-18d4c409a08b"/>
        <w:spacing w:line="320" w:lineRule="auto"/>
        <w:jc w:val="left"/>
        <w:textAlignment w:val="center"/>
      </w:pPr>
      <w:r>
        <w:rPr>
          <w:rFonts w:ascii="Times New Roman" w:eastAsia="Times New Roman" w:hAnsi="Times New Roman" w:cs="Times New Roman"/>
          <w:color w:val="000000"/>
          <w:sz w:val="21"/>
          <w:shd w:val="clear" w:color="auto" w:fill="auto"/>
          <w:vertAlign w:val="baseline"/>
        </w:rPr>
        <w:t>14．</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】BD</w:t>
      </w:r>
    </w:p>
    <w:p>
      <w:pPr>
        <w:pStyle w:val="Normalbe8f5244-4e95-4b14-a803-18d4c409a08b"/>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令</w:t>
      </w:r>
      <w:r>
        <w:object>
          <v:shape id="_x0000_i1793" o:spid="_x0000_i1205" type="#_x0000_t75" alt="试题资源网 stzy.com" style="width:50.14pt;height:13.85pt" o:oleicon="f" o:ole="">
            <v:imagedata r:id="rId371" o:title=""/>
            <o:lock v:ext="edit" aspectratio="t"/>
          </v:shape>
          <o:OLEObject Type="Embed" ProgID="Equation.DSMT4" ShapeID="_x0000_i1793" DrawAspect="Content" ObjectID="_1220497152" r:id="rId372"/>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则有</w:t>
      </w:r>
    </w:p>
    <w:p>
      <w:pPr>
        <w:pStyle w:val="Normalbe8f5244-4e95-4b14-a803-18d4c409a08b"/>
        <w:spacing w:line="320" w:lineRule="auto"/>
        <w:jc w:val="center"/>
        <w:textAlignment w:val="center"/>
      </w:pPr>
      <w:r>
        <w:object>
          <v:shape id="_x0000_i1795" o:spid="_x0000_i1206" type="#_x0000_t75" alt="试题资源网 stzy.com" style="width:76.56pt;height:16.5pt" o:oleicon="f" o:ole="">
            <v:imagedata r:id="rId373" o:title=""/>
            <o:lock v:ext="edit" aspectratio="t"/>
          </v:shape>
          <o:OLEObject Type="Embed" ProgID="Equation.DSMT4" ShapeID="_x0000_i1795" DrawAspect="Content" ObjectID="_1169847033" r:id="rId374"/>
        </w:object>
      </w:r>
    </w:p>
    <w:p>
      <w:pPr>
        <w:pStyle w:val="Normalbe8f5244-4e95-4b14-a803-18d4c409a08b"/>
        <w:spacing w:line="320" w:lineRule="auto"/>
        <w:jc w:val="left"/>
        <w:textAlignment w:val="center"/>
      </w:pPr>
      <w:r>
        <w:rPr>
          <w:rFonts w:ascii="宋体" w:eastAsia="宋体" w:hAnsi="宋体" w:cs="宋体"/>
          <w:color w:val="000000"/>
          <w:sz w:val="21"/>
          <w:shd w:val="clear" w:color="auto" w:fill="auto"/>
          <w:vertAlign w:val="baseline"/>
        </w:rPr>
        <w:t>既有</w:t>
      </w:r>
    </w:p>
    <w:p>
      <w:pPr>
        <w:pStyle w:val="Normalbe8f5244-4e95-4b14-a803-18d4c409a08b"/>
        <w:spacing w:line="320" w:lineRule="auto"/>
        <w:jc w:val="center"/>
        <w:textAlignment w:val="center"/>
      </w:pPr>
      <w:r>
        <w:object>
          <v:shape id="_x0000_i1797" o:spid="_x0000_i1207" type="#_x0000_t75" alt="试题资源网 stzy.com" style="width:78.29pt;height:16.45pt" o:oleicon="f" o:ole="">
            <v:imagedata r:id="rId375" o:title=""/>
            <o:lock v:ext="edit" aspectratio="t"/>
          </v:shape>
          <o:OLEObject Type="Embed" ProgID="Equation.DSMT4" ShapeID="_x0000_i1797" DrawAspect="Content" ObjectID="_71765916" r:id="rId376"/>
        </w:object>
      </w:r>
    </w:p>
    <w:p>
      <w:pPr>
        <w:pStyle w:val="Normalbe8f5244-4e95-4b14-a803-18d4c409a08b"/>
        <w:spacing w:line="320" w:lineRule="auto"/>
        <w:jc w:val="left"/>
        <w:textAlignment w:val="center"/>
      </w:pPr>
      <w:r>
        <w:rPr>
          <w:rFonts w:ascii="宋体" w:eastAsia="宋体" w:hAnsi="宋体" w:cs="宋体"/>
          <w:color w:val="000000"/>
          <w:sz w:val="21"/>
          <w:shd w:val="clear" w:color="auto" w:fill="auto"/>
          <w:vertAlign w:val="baseline"/>
        </w:rPr>
        <w:t>根据牛顿第二定律有</w:t>
      </w:r>
    </w:p>
    <w:p>
      <w:pPr>
        <w:pStyle w:val="Normalbe8f5244-4e95-4b14-a803-18d4c409a08b"/>
        <w:spacing w:line="320" w:lineRule="auto"/>
        <w:jc w:val="center"/>
        <w:textAlignment w:val="center"/>
      </w:pPr>
      <w:r>
        <w:object>
          <v:shape id="_x0000_i1799" o:spid="_x0000_i1208" type="#_x0000_t75" alt="试题资源网 stzy.com" style="width:76.56pt;height:15.84pt" o:oleicon="f" o:ole="">
            <v:imagedata r:id="rId377" o:title=""/>
            <o:lock v:ext="edit" aspectratio="t"/>
          </v:shape>
          <o:OLEObject Type="Embed" ProgID="Equation.DSMT4" ShapeID="_x0000_i1799" DrawAspect="Content" ObjectID="_401575752" r:id="rId378"/>
        </w:object>
      </w:r>
      <w:r>
        <w:rPr>
          <w:rFonts w:ascii="Times New Roman" w:eastAsia="Times New Roman" w:hAnsi="Times New Roman" w:cs="Times New Roman"/>
          <w:color w:val="000000"/>
          <w:sz w:val="21"/>
          <w:shd w:val="clear" w:color="auto" w:fill="auto"/>
          <w:vertAlign w:val="baseline"/>
        </w:rPr>
        <w:t>，</w:t>
      </w:r>
      <w:r>
        <w:object>
          <v:shape id="_x0000_i1801" o:spid="_x0000_i1209" type="#_x0000_t75" alt="试题资源网 stzy.com" style="width:81.8pt;height:16.49pt" o:oleicon="f" o:ole="">
            <v:imagedata r:id="rId379" o:title=""/>
            <o:lock v:ext="edit" aspectratio="t"/>
          </v:shape>
          <o:OLEObject Type="Embed" ProgID="Equation.DSMT4" ShapeID="_x0000_i1801" DrawAspect="Content" ObjectID="_67087566" r:id="rId380"/>
        </w:object>
      </w:r>
    </w:p>
    <w:p>
      <w:pPr>
        <w:pStyle w:val="Normalbe8f5244-4e95-4b14-a803-18d4c409a08b"/>
        <w:spacing w:line="320" w:lineRule="auto"/>
        <w:jc w:val="left"/>
        <w:textAlignment w:val="center"/>
      </w:pPr>
      <w:r>
        <w:rPr>
          <w:rFonts w:ascii="宋体" w:eastAsia="宋体" w:hAnsi="宋体" w:cs="宋体"/>
          <w:color w:val="000000"/>
          <w:sz w:val="21"/>
          <w:shd w:val="clear" w:color="auto" w:fill="auto"/>
          <w:vertAlign w:val="baseline"/>
        </w:rPr>
        <w:t>解得</w:t>
      </w:r>
    </w:p>
    <w:p>
      <w:pPr>
        <w:pStyle w:val="Normalbe8f5244-4e95-4b14-a803-18d4c409a08b"/>
        <w:spacing w:line="320" w:lineRule="auto"/>
        <w:jc w:val="center"/>
        <w:textAlignment w:val="center"/>
      </w:pPr>
      <w:r>
        <w:object>
          <v:shape id="_x0000_i1803" o:spid="_x0000_i1210" type="#_x0000_t75" alt="试题资源网 stzy.com" style="width:107.31pt;height:26.99pt" o:oleicon="f" o:ole="">
            <v:imagedata r:id="rId381" o:title=""/>
            <o:lock v:ext="edit" aspectratio="t"/>
          </v:shape>
          <o:OLEObject Type="Embed" ProgID="Equation.DSMT4" ShapeID="_x0000_i1803" DrawAspect="Content" ObjectID="_782302855" r:id="rId382"/>
        </w:object>
      </w:r>
    </w:p>
    <w:p>
      <w:pPr>
        <w:pStyle w:val="Normalbe8f5244-4e95-4b14-a803-18d4c409a08b"/>
        <w:spacing w:line="320" w:lineRule="auto"/>
        <w:jc w:val="left"/>
        <w:textAlignment w:val="center"/>
      </w:pPr>
      <w:r>
        <w:rPr>
          <w:rFonts w:ascii="Times New Roman" w:eastAsia="Times New Roman" w:hAnsi="Times New Roman" w:cs="Times New Roman"/>
          <w:color w:val="000000"/>
          <w:sz w:val="21"/>
          <w:shd w:val="clear" w:color="auto" w:fill="auto"/>
          <w:vertAlign w:val="baseline"/>
        </w:rPr>
        <w:t>P</w:t>
      </w:r>
      <w:r>
        <w:rPr>
          <w:rFonts w:ascii="宋体" w:eastAsia="宋体" w:hAnsi="宋体" w:cs="宋体"/>
          <w:color w:val="000000"/>
          <w:sz w:val="21"/>
          <w:shd w:val="clear" w:color="auto" w:fill="auto"/>
          <w:vertAlign w:val="baseline"/>
        </w:rPr>
        <w:t>向右运动过程中</w:t>
      </w:r>
      <w:r>
        <w:rPr>
          <w:rFonts w:ascii="Times New Roman" w:eastAsia="Times New Roman" w:hAnsi="Times New Roman" w:cs="Times New Roman"/>
          <w:color w:val="000000"/>
          <w:sz w:val="21"/>
          <w:shd w:val="clear" w:color="auto" w:fill="auto"/>
          <w:vertAlign w:val="baseline"/>
        </w:rPr>
        <w:t>，</w:t>
      </w:r>
      <w:r>
        <w:object>
          <v:shape id="_x0000_i1805" o:spid="_x0000_i1211" type="#_x0000_t75" alt="试题资源网 stzy.com" style="width:8.78pt;height:12.25pt" o:oleicon="f" o:ole="">
            <v:imagedata r:id="rId383" o:title=""/>
            <o:lock v:ext="edit" aspectratio="t"/>
          </v:shape>
          <o:OLEObject Type="Embed" ProgID="Equation.DSMT4" ShapeID="_x0000_i1805" DrawAspect="Content" ObjectID="_7999736" r:id="rId384"/>
        </w:object>
      </w:r>
      <w:r>
        <w:rPr>
          <w:rFonts w:ascii="宋体" w:eastAsia="宋体" w:hAnsi="宋体" w:cs="宋体"/>
          <w:color w:val="000000"/>
          <w:sz w:val="21"/>
          <w:shd w:val="clear" w:color="auto" w:fill="auto"/>
          <w:vertAlign w:val="baseline"/>
        </w:rPr>
        <w:t>减小</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则水平拉力</w:t>
      </w:r>
      <w:r>
        <w:rPr>
          <w:rFonts w:ascii="Times New Roman" w:eastAsia="Times New Roman" w:hAnsi="Times New Roman" w:cs="Times New Roman"/>
          <w:i/>
          <w:color w:val="000000"/>
          <w:sz w:val="21"/>
          <w:shd w:val="clear" w:color="auto" w:fill="auto"/>
          <w:vertAlign w:val="baseline"/>
        </w:rPr>
        <w:t>F</w:t>
      </w:r>
      <w:r>
        <w:rPr>
          <w:rFonts w:ascii="宋体" w:eastAsia="宋体" w:hAnsi="宋体" w:cs="宋体"/>
          <w:color w:val="000000"/>
          <w:sz w:val="21"/>
          <w:shd w:val="clear" w:color="auto" w:fill="auto"/>
          <w:vertAlign w:val="baseline"/>
        </w:rPr>
        <w:t>增大</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be8f5244-4e95-4b14-a803-18d4c409a08b"/>
        <w:spacing w:line="320" w:lineRule="auto"/>
        <w:jc w:val="left"/>
        <w:textAlignment w:val="center"/>
      </w:pPr>
      <w:r>
        <w:rPr>
          <w:rFonts w:ascii="Times New Roman" w:eastAsia="Times New Roman" w:hAnsi="Times New Roman" w:cs="Times New Roman"/>
          <w:color w:val="000000"/>
          <w:sz w:val="21"/>
          <w:shd w:val="clear" w:color="auto" w:fill="auto"/>
          <w:vertAlign w:val="baseline"/>
        </w:rPr>
        <w:t>B．P</w:t>
      </w:r>
      <w:r>
        <w:rPr>
          <w:rFonts w:ascii="宋体" w:eastAsia="宋体" w:hAnsi="宋体" w:cs="宋体"/>
          <w:color w:val="000000"/>
          <w:sz w:val="21"/>
          <w:shd w:val="clear" w:color="auto" w:fill="auto"/>
          <w:vertAlign w:val="baseline"/>
        </w:rPr>
        <w:t>从</w:t>
      </w:r>
      <w:r>
        <w:rPr>
          <w:rFonts w:ascii="Times New Roman" w:eastAsia="Times New Roman" w:hAnsi="Times New Roman" w:cs="Times New Roman"/>
          <w:i/>
          <w:color w:val="000000"/>
          <w:sz w:val="21"/>
          <w:shd w:val="clear" w:color="auto" w:fill="auto"/>
          <w:vertAlign w:val="baseline"/>
        </w:rPr>
        <w:t>O</w:t>
      </w:r>
      <w:r>
        <w:rPr>
          <w:rFonts w:ascii="宋体" w:eastAsia="宋体" w:hAnsi="宋体" w:cs="宋体"/>
          <w:color w:val="000000"/>
          <w:sz w:val="21"/>
          <w:shd w:val="clear" w:color="auto" w:fill="auto"/>
          <w:vertAlign w:val="baseline"/>
        </w:rPr>
        <w:t>点向右运动</w:t>
      </w:r>
      <w:r>
        <w:rPr>
          <w:rFonts w:ascii="Times New Roman" w:eastAsia="Times New Roman" w:hAnsi="Times New Roman" w:cs="Times New Roman"/>
          <w:color w:val="000000"/>
          <w:sz w:val="21"/>
          <w:shd w:val="clear" w:color="auto" w:fill="auto"/>
          <w:vertAlign w:val="baseline"/>
        </w:rPr>
        <w:t>4m</w:t>
      </w:r>
      <w:r>
        <w:rPr>
          <w:rFonts w:ascii="宋体" w:eastAsia="宋体" w:hAnsi="宋体" w:cs="宋体"/>
          <w:color w:val="000000"/>
          <w:sz w:val="21"/>
          <w:shd w:val="clear" w:color="auto" w:fill="auto"/>
          <w:vertAlign w:val="baseline"/>
        </w:rPr>
        <w:t>的过程有</w:t>
      </w:r>
    </w:p>
    <w:p>
      <w:pPr>
        <w:pStyle w:val="Normalbe8f5244-4e95-4b14-a803-18d4c409a08b"/>
        <w:spacing w:line="320" w:lineRule="auto"/>
        <w:jc w:val="center"/>
        <w:textAlignment w:val="center"/>
      </w:pPr>
      <w:r>
        <w:object>
          <v:shape id="_x0000_i1807" o:spid="_x0000_i1212" type="#_x0000_t75" alt="试题资源网 stzy.com" style="width:43.98pt;height:26.91pt" o:oleicon="f" o:ole="">
            <v:imagedata r:id="rId385" o:title=""/>
            <o:lock v:ext="edit" aspectratio="t"/>
          </v:shape>
          <o:OLEObject Type="Embed" ProgID="Equation.DSMT4" ShapeID="_x0000_i1807" DrawAspect="Content" ObjectID="_528041138" r:id="rId386"/>
        </w:object>
      </w:r>
    </w:p>
    <w:p>
      <w:pPr>
        <w:pStyle w:val="Normalbe8f5244-4e95-4b14-a803-18d4c409a08b"/>
        <w:spacing w:line="320" w:lineRule="auto"/>
        <w:jc w:val="left"/>
        <w:textAlignment w:val="center"/>
      </w:pPr>
      <w:r>
        <w:rPr>
          <w:rFonts w:ascii="宋体" w:eastAsia="宋体" w:hAnsi="宋体" w:cs="宋体"/>
          <w:color w:val="000000"/>
          <w:sz w:val="21"/>
          <w:shd w:val="clear" w:color="auto" w:fill="auto"/>
          <w:vertAlign w:val="baseline"/>
        </w:rPr>
        <w:t>解得</w:t>
      </w:r>
    </w:p>
    <w:p>
      <w:pPr>
        <w:pStyle w:val="Normalbe8f5244-4e95-4b14-a803-18d4c409a08b"/>
        <w:spacing w:line="320" w:lineRule="auto"/>
        <w:jc w:val="center"/>
        <w:textAlignment w:val="center"/>
      </w:pPr>
      <w:r>
        <w:object>
          <v:shape id="_x0000_i1809" o:spid="_x0000_i1213" type="#_x0000_t75" alt="试题资源网 stzy.com" style="width:18.46pt;height:10.55pt" o:oleicon="f" o:ole="">
            <v:imagedata r:id="rId387" o:title=""/>
            <o:lock v:ext="edit" aspectratio="t"/>
          </v:shape>
          <o:OLEObject Type="Embed" ProgID="Equation.DSMT4" ShapeID="_x0000_i1809" DrawAspect="Content" ObjectID="_1804566911" r:id="rId388"/>
        </w:object>
      </w:r>
    </w:p>
    <w:p>
      <w:pPr>
        <w:pStyle w:val="Normalbe8f5244-4e95-4b14-a803-18d4c409a08b"/>
        <w:spacing w:line="320" w:lineRule="auto"/>
        <w:jc w:val="left"/>
        <w:textAlignment w:val="center"/>
      </w:pP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color w:val="000000"/>
          <w:sz w:val="21"/>
          <w:shd w:val="clear" w:color="auto" w:fill="auto"/>
          <w:vertAlign w:val="baseline"/>
        </w:rPr>
        <w:t>P</w:t>
      </w:r>
      <w:r>
        <w:rPr>
          <w:rFonts w:ascii="宋体" w:eastAsia="宋体" w:hAnsi="宋体" w:cs="宋体"/>
          <w:color w:val="000000"/>
          <w:sz w:val="21"/>
          <w:shd w:val="clear" w:color="auto" w:fill="auto"/>
          <w:vertAlign w:val="baseline"/>
        </w:rPr>
        <w:t>所受重力的冲量大小</w:t>
      </w:r>
    </w:p>
    <w:p>
      <w:pPr>
        <w:pStyle w:val="Normalbe8f5244-4e95-4b14-a803-18d4c409a08b"/>
        <w:spacing w:line="320" w:lineRule="auto"/>
        <w:jc w:val="center"/>
        <w:textAlignment w:val="center"/>
      </w:pPr>
      <w:r>
        <w:object>
          <v:shape id="_x0000_i1811" o:spid="_x0000_i1214" type="#_x0000_t75" alt="试题资源网 stzy.com" style="width:68.61pt;height:13.85pt" o:oleicon="f" o:ole="">
            <v:imagedata r:id="rId389" o:title=""/>
            <o:lock v:ext="edit" aspectratio="t"/>
          </v:shape>
          <o:OLEObject Type="Embed" ProgID="Equation.DSMT4" ShapeID="_x0000_i1811" DrawAspect="Content" ObjectID="_1925283342" r:id="rId390"/>
        </w:object>
      </w:r>
    </w:p>
    <w:p>
      <w:pPr>
        <w:pStyle w:val="Normalbe8f5244-4e95-4b14-a803-18d4c409a08b"/>
        <w:spacing w:line="320" w:lineRule="auto"/>
        <w:jc w:val="left"/>
        <w:textAlignment w:val="center"/>
      </w:pP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be8f5244-4e95-4b14-a803-18d4c409a08b"/>
        <w:spacing w:line="320" w:lineRule="auto"/>
        <w:jc w:val="left"/>
        <w:textAlignment w:val="center"/>
      </w:pPr>
      <w:r>
        <w:rPr>
          <w:rFonts w:ascii="Times New Roman" w:eastAsia="Times New Roman" w:hAnsi="Times New Roman" w:cs="Times New Roman"/>
          <w:color w:val="000000"/>
          <w:sz w:val="21"/>
          <w:shd w:val="clear" w:color="auto" w:fill="auto"/>
          <w:vertAlign w:val="baseline"/>
        </w:rPr>
        <w:t>C．Q</w:t>
      </w:r>
      <w:r>
        <w:rPr>
          <w:rFonts w:ascii="宋体" w:eastAsia="宋体" w:hAnsi="宋体" w:cs="宋体"/>
          <w:color w:val="000000"/>
          <w:sz w:val="21"/>
          <w:shd w:val="clear" w:color="auto" w:fill="auto"/>
          <w:vertAlign w:val="baseline"/>
        </w:rPr>
        <w:t>的位移为</w:t>
      </w:r>
    </w:p>
    <w:p>
      <w:pPr>
        <w:pStyle w:val="Normalbe8f5244-4e95-4b14-a803-18d4c409a08b"/>
        <w:spacing w:line="320" w:lineRule="auto"/>
        <w:jc w:val="center"/>
        <w:textAlignment w:val="center"/>
      </w:pPr>
      <w:r>
        <w:object>
          <v:shape id="_x0000_i1813" o:spid="_x0000_i1215" type="#_x0000_t75" alt="试题资源网 stzy.com" style="width:113.47pt;height:17.81pt" o:oleicon="f" o:ole="">
            <v:imagedata r:id="rId391" o:title=""/>
            <o:lock v:ext="edit" aspectratio="t"/>
          </v:shape>
          <o:OLEObject Type="Embed" ProgID="Equation.DSMT4" ShapeID="_x0000_i1813" DrawAspect="Content" ObjectID="_649640567" r:id="rId392"/>
        </w:object>
      </w:r>
    </w:p>
    <w:p>
      <w:pPr>
        <w:pStyle w:val="Normalbe8f5244-4e95-4b14-a803-18d4c409a08b"/>
        <w:spacing w:line="320" w:lineRule="auto"/>
        <w:jc w:val="left"/>
        <w:textAlignment w:val="center"/>
      </w:pP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color w:val="000000"/>
          <w:sz w:val="21"/>
          <w:shd w:val="clear" w:color="auto" w:fill="auto"/>
          <w:vertAlign w:val="baseline"/>
        </w:rPr>
        <w:t>Q</w:t>
      </w:r>
      <w:r>
        <w:rPr>
          <w:rFonts w:ascii="宋体" w:eastAsia="宋体" w:hAnsi="宋体" w:cs="宋体"/>
          <w:color w:val="000000"/>
          <w:sz w:val="21"/>
          <w:shd w:val="clear" w:color="auto" w:fill="auto"/>
          <w:vertAlign w:val="baseline"/>
        </w:rPr>
        <w:t>所受重力对</w:t>
      </w:r>
      <w:r>
        <w:rPr>
          <w:rFonts w:ascii="Times New Roman" w:eastAsia="Times New Roman" w:hAnsi="Times New Roman" w:cs="Times New Roman"/>
          <w:color w:val="000000"/>
          <w:sz w:val="21"/>
          <w:shd w:val="clear" w:color="auto" w:fill="auto"/>
          <w:vertAlign w:val="baseline"/>
        </w:rPr>
        <w:t>Q</w:t>
      </w:r>
      <w:r>
        <w:rPr>
          <w:rFonts w:ascii="宋体" w:eastAsia="宋体" w:hAnsi="宋体" w:cs="宋体"/>
          <w:color w:val="000000"/>
          <w:sz w:val="21"/>
          <w:shd w:val="clear" w:color="auto" w:fill="auto"/>
          <w:vertAlign w:val="baseline"/>
        </w:rPr>
        <w:t>做的功</w:t>
      </w:r>
    </w:p>
    <w:p>
      <w:pPr>
        <w:pStyle w:val="Normalbe8f5244-4e95-4b14-a803-18d4c409a08b"/>
        <w:spacing w:line="320" w:lineRule="auto"/>
        <w:jc w:val="center"/>
        <w:textAlignment w:val="center"/>
      </w:pPr>
      <w:r>
        <w:object>
          <v:shape id="_x0000_i1815" o:spid="_x0000_i1216" type="#_x0000_t75" alt="试题资源网 stzy.com" style="width:76.56pt;height:13.86pt" o:oleicon="f" o:ole="">
            <v:imagedata r:id="rId393" o:title=""/>
            <o:lock v:ext="edit" aspectratio="t"/>
          </v:shape>
          <o:OLEObject Type="Embed" ProgID="Equation.DSMT4" ShapeID="_x0000_i1815" DrawAspect="Content" ObjectID="_197167267" r:id="rId394"/>
        </w:object>
      </w:r>
    </w:p>
    <w:p>
      <w:pPr>
        <w:pStyle w:val="Normalbe8f5244-4e95-4b14-a803-18d4c409a08b"/>
        <w:spacing w:line="320" w:lineRule="auto"/>
        <w:jc w:val="left"/>
        <w:textAlignment w:val="center"/>
      </w:pP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错误</w:t>
      </w:r>
      <w:r>
        <w:rPr>
          <w:rFonts w:ascii="Times New Roman" w:eastAsia="Times New Roman" w:hAnsi="Times New Roman" w:cs="Times New Roman"/>
          <w:color w:val="000000"/>
          <w:sz w:val="21"/>
          <w:shd w:val="clear" w:color="auto" w:fill="auto"/>
          <w:vertAlign w:val="baseline"/>
        </w:rPr>
        <w:t>；</w:t>
      </w:r>
    </w:p>
    <w:p>
      <w:pPr>
        <w:pStyle w:val="Normalbe8f5244-4e95-4b14-a803-18d4c409a08b"/>
        <w:spacing w:line="320" w:lineRule="auto"/>
        <w:jc w:val="left"/>
        <w:textAlignment w:val="center"/>
      </w:pPr>
      <w:r>
        <w:rPr>
          <w:rFonts w:ascii="Times New Roman" w:eastAsia="Times New Roman" w:hAnsi="Times New Roman" w:cs="Times New Roman"/>
          <w:color w:val="000000"/>
          <w:sz w:val="21"/>
          <w:shd w:val="clear" w:color="auto" w:fill="auto"/>
          <w:vertAlign w:val="baseline"/>
        </w:rPr>
        <w:t>D．P</w:t>
      </w:r>
      <w:r>
        <w:rPr>
          <w:rFonts w:ascii="宋体" w:eastAsia="宋体" w:hAnsi="宋体" w:cs="宋体"/>
          <w:color w:val="000000"/>
          <w:sz w:val="21"/>
          <w:shd w:val="clear" w:color="auto" w:fill="auto"/>
          <w:vertAlign w:val="baseline"/>
        </w:rPr>
        <w:t>的速度</w:t>
      </w:r>
    </w:p>
    <w:p>
      <w:pPr>
        <w:pStyle w:val="Normalbe8f5244-4e95-4b14-a803-18d4c409a08b"/>
        <w:spacing w:line="320" w:lineRule="auto"/>
        <w:jc w:val="center"/>
        <w:textAlignment w:val="center"/>
      </w:pPr>
      <w:r>
        <w:object>
          <v:shape id="_x0000_i1817" o:spid="_x0000_i1217" type="#_x0000_t75" alt="试题资源网 stzy.com" style="width:71.28pt;height:15.84pt" o:oleicon="f" o:ole="">
            <v:imagedata r:id="rId395" o:title=""/>
            <o:lock v:ext="edit" aspectratio="t"/>
          </v:shape>
          <o:OLEObject Type="Embed" ProgID="Equation.DSMT4" ShapeID="_x0000_i1817" DrawAspect="Content" ObjectID="_700511845" r:id="rId396"/>
        </w:object>
      </w:r>
    </w:p>
    <w:p>
      <w:pPr>
        <w:pStyle w:val="Normalbe8f5244-4e95-4b14-a803-18d4c409a08b"/>
        <w:spacing w:line="320" w:lineRule="auto"/>
        <w:jc w:val="left"/>
        <w:textAlignment w:val="center"/>
      </w:pPr>
      <w:r>
        <w:rPr>
          <w:rFonts w:ascii="宋体" w:eastAsia="宋体" w:hAnsi="宋体" w:cs="宋体"/>
          <w:color w:val="000000"/>
          <w:sz w:val="21"/>
          <w:shd w:val="clear" w:color="auto" w:fill="auto"/>
          <w:vertAlign w:val="baseline"/>
        </w:rPr>
        <w:t>根据几何关系</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w:t>
      </w:r>
      <w:r>
        <w:rPr>
          <w:rFonts w:ascii="Times New Roman" w:eastAsia="Times New Roman" w:hAnsi="Times New Roman" w:cs="Times New Roman"/>
          <w:color w:val="000000"/>
          <w:sz w:val="21"/>
          <w:shd w:val="clear" w:color="auto" w:fill="auto"/>
          <w:vertAlign w:val="baseline"/>
        </w:rPr>
        <w:t>P</w:t>
      </w:r>
      <w:r>
        <w:rPr>
          <w:rFonts w:ascii="宋体" w:eastAsia="宋体" w:hAnsi="宋体" w:cs="宋体"/>
          <w:color w:val="000000"/>
          <w:sz w:val="21"/>
          <w:shd w:val="clear" w:color="auto" w:fill="auto"/>
          <w:vertAlign w:val="baseline"/>
        </w:rPr>
        <w:t>运动了</w:t>
      </w:r>
      <w:r>
        <w:rPr>
          <w:rFonts w:ascii="Times New Roman" w:eastAsia="Times New Roman" w:hAnsi="Times New Roman" w:cs="Times New Roman"/>
          <w:color w:val="000000"/>
          <w:sz w:val="21"/>
          <w:shd w:val="clear" w:color="auto" w:fill="auto"/>
          <w:vertAlign w:val="baseline"/>
        </w:rPr>
        <w:t>4m</w:t>
      </w:r>
      <w:r>
        <w:rPr>
          <w:rFonts w:ascii="宋体" w:eastAsia="宋体" w:hAnsi="宋体" w:cs="宋体"/>
          <w:color w:val="000000"/>
          <w:sz w:val="21"/>
          <w:shd w:val="clear" w:color="auto" w:fill="auto"/>
          <w:vertAlign w:val="baseline"/>
        </w:rPr>
        <w:t>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可解得此时夹角</w:t>
      </w:r>
    </w:p>
    <w:p>
      <w:pPr>
        <w:pStyle w:val="Normalbe8f5244-4e95-4b14-a803-18d4c409a08b"/>
        <w:spacing w:line="320" w:lineRule="auto"/>
        <w:jc w:val="center"/>
        <w:textAlignment w:val="center"/>
      </w:pPr>
      <w:r>
        <w:object>
          <v:shape id="_x0000_i1819" o:spid="_x0000_i1218" type="#_x0000_t75" alt="试题资源网 stzy.com" style="width:32.55pt;height:14.32pt" o:oleicon="f" o:ole="">
            <v:imagedata r:id="rId397" o:title=""/>
            <o:lock v:ext="edit" aspectratio="t"/>
          </v:shape>
          <o:OLEObject Type="Embed" ProgID="Equation.DSMT4" ShapeID="_x0000_i1819" DrawAspect="Content" ObjectID="_908808593" r:id="rId398"/>
        </w:object>
      </w:r>
    </w:p>
    <w:p>
      <w:pPr>
        <w:pStyle w:val="Normalbe8f5244-4e95-4b14-a803-18d4c409a08b"/>
        <w:spacing w:line="320" w:lineRule="auto"/>
        <w:jc w:val="left"/>
        <w:textAlignment w:val="center"/>
      </w:pPr>
      <w:r>
        <w:rPr>
          <w:rFonts w:ascii="宋体" w:eastAsia="宋体" w:hAnsi="宋体" w:cs="宋体"/>
          <w:color w:val="000000"/>
          <w:sz w:val="21"/>
          <w:shd w:val="clear" w:color="auto" w:fill="auto"/>
          <w:vertAlign w:val="baseline"/>
        </w:rPr>
        <w:t>结合上述可解得</w:t>
      </w:r>
      <w:r>
        <w:rPr>
          <w:rFonts w:ascii="Times New Roman" w:eastAsia="Times New Roman" w:hAnsi="Times New Roman" w:cs="Times New Roman"/>
          <w:color w:val="000000"/>
          <w:sz w:val="21"/>
          <w:shd w:val="clear" w:color="auto" w:fill="auto"/>
          <w:vertAlign w:val="baseline"/>
        </w:rPr>
        <w:t>Q</w:t>
      </w:r>
      <w:r>
        <w:rPr>
          <w:rFonts w:ascii="宋体" w:eastAsia="宋体" w:hAnsi="宋体" w:cs="宋体"/>
          <w:color w:val="000000"/>
          <w:sz w:val="21"/>
          <w:shd w:val="clear" w:color="auto" w:fill="auto"/>
          <w:vertAlign w:val="baseline"/>
        </w:rPr>
        <w:t>的速度</w:t>
      </w:r>
    </w:p>
    <w:p>
      <w:pPr>
        <w:pStyle w:val="Normalbe8f5244-4e95-4b14-a803-18d4c409a08b"/>
        <w:spacing w:line="320" w:lineRule="auto"/>
        <w:jc w:val="center"/>
        <w:textAlignment w:val="center"/>
      </w:pPr>
      <w:r>
        <w:object>
          <v:shape id="_x0000_i1821" o:spid="_x0000_i1219" type="#_x0000_t75" alt="试题资源网 stzy.com" style="width:46.62pt;height:26.92pt" o:oleicon="f" o:ole="">
            <v:imagedata r:id="rId399" o:title=""/>
            <o:lock v:ext="edit" aspectratio="t"/>
          </v:shape>
          <o:OLEObject Type="Embed" ProgID="Equation.DSMT4" ShapeID="_x0000_i1821" DrawAspect="Content" ObjectID="_304244299" r:id="rId400"/>
        </w:object>
      </w:r>
    </w:p>
    <w:p>
      <w:pPr>
        <w:pStyle w:val="Normalbe8f5244-4e95-4b14-a803-18d4c409a08b"/>
        <w:spacing w:line="320" w:lineRule="auto"/>
        <w:jc w:val="left"/>
        <w:textAlignment w:val="center"/>
      </w:pPr>
      <w:r>
        <w:rPr>
          <w:rFonts w:ascii="宋体" w:eastAsia="宋体" w:hAnsi="宋体" w:cs="宋体"/>
          <w:color w:val="000000"/>
          <w:sz w:val="21"/>
          <w:shd w:val="clear" w:color="auto" w:fill="auto"/>
          <w:vertAlign w:val="baseline"/>
        </w:rPr>
        <w:t>对</w:t>
      </w:r>
      <w:r>
        <w:rPr>
          <w:rFonts w:ascii="Times New Roman" w:eastAsia="Times New Roman" w:hAnsi="Times New Roman" w:cs="Times New Roman"/>
          <w:color w:val="000000"/>
          <w:sz w:val="21"/>
          <w:shd w:val="clear" w:color="auto" w:fill="auto"/>
          <w:vertAlign w:val="baseline"/>
        </w:rPr>
        <w:t>P、Q</w:t>
      </w:r>
      <w:r>
        <w:rPr>
          <w:rFonts w:ascii="宋体" w:eastAsia="宋体" w:hAnsi="宋体" w:cs="宋体"/>
          <w:color w:val="000000"/>
          <w:sz w:val="21"/>
          <w:shd w:val="clear" w:color="auto" w:fill="auto"/>
          <w:vertAlign w:val="baseline"/>
        </w:rPr>
        <w:t>系统有</w:t>
      </w:r>
    </w:p>
    <w:p>
      <w:pPr>
        <w:pStyle w:val="Normalbe8f5244-4e95-4b14-a803-18d4c409a08b"/>
        <w:spacing w:line="320" w:lineRule="auto"/>
        <w:jc w:val="center"/>
        <w:textAlignment w:val="center"/>
      </w:pPr>
      <w:r>
        <w:object>
          <v:shape id="_x0000_i1823" o:spid="_x0000_i1220" type="#_x0000_t75" alt="试题资源网 stzy.com" style="width:116.11pt;height:27.05pt" o:oleicon="f" o:ole="">
            <v:imagedata r:id="rId401" o:title=""/>
            <o:lock v:ext="edit" aspectratio="t"/>
          </v:shape>
          <o:OLEObject Type="Embed" ProgID="Equation.DSMT4" ShapeID="_x0000_i1823" DrawAspect="Content" ObjectID="_1914715843" r:id="rId402"/>
        </w:object>
      </w:r>
    </w:p>
    <w:p>
      <w:pPr>
        <w:pStyle w:val="Normalbe8f5244-4e95-4b14-a803-18d4c409a08b"/>
        <w:spacing w:line="320" w:lineRule="auto"/>
        <w:jc w:val="left"/>
        <w:textAlignment w:val="center"/>
      </w:pPr>
      <w:r>
        <w:rPr>
          <w:rFonts w:ascii="宋体" w:eastAsia="宋体" w:hAnsi="宋体" w:cs="宋体"/>
          <w:color w:val="000000"/>
          <w:sz w:val="21"/>
          <w:shd w:val="clear" w:color="auto" w:fill="auto"/>
          <w:vertAlign w:val="baseline"/>
        </w:rPr>
        <w:t>解得</w:t>
      </w:r>
    </w:p>
    <w:p>
      <w:pPr>
        <w:pStyle w:val="Normalbe8f5244-4e95-4b14-a803-18d4c409a08b"/>
        <w:spacing w:line="320" w:lineRule="auto"/>
        <w:jc w:val="center"/>
        <w:textAlignment w:val="center"/>
      </w:pPr>
      <w:r>
        <w:object>
          <v:shape id="_x0000_i1825" o:spid="_x0000_i1221" type="#_x0000_t75" alt="试题资源网 stzy.com" style="width:43.1pt;height:27.19pt" o:oleicon="f" o:ole="">
            <v:imagedata r:id="rId403" o:title=""/>
            <o:lock v:ext="edit" aspectratio="t"/>
          </v:shape>
          <o:OLEObject Type="Embed" ProgID="Equation.DSMT4" ShapeID="_x0000_i1825" DrawAspect="Content" ObjectID="_1133687696" r:id="rId404"/>
        </w:object>
      </w:r>
    </w:p>
    <w:p>
      <w:pPr>
        <w:pStyle w:val="Normalbe8f5244-4e95-4b14-a803-18d4c409a08b"/>
        <w:spacing w:line="320" w:lineRule="auto"/>
        <w:jc w:val="left"/>
        <w:textAlignment w:val="center"/>
      </w:pPr>
      <w:r>
        <w:rPr>
          <w:rFonts w:ascii="Times New Roman" w:eastAsia="Times New Roman" w:hAnsi="Times New Roman" w:cs="Times New Roman"/>
          <w:color w:val="000000"/>
          <w:sz w:val="21"/>
          <w:shd w:val="clear" w:color="auto" w:fill="auto"/>
          <w:vertAlign w:val="baseline"/>
        </w:rPr>
        <w:t>D</w:t>
      </w:r>
      <w:r>
        <w:rPr>
          <w:rFonts w:ascii="宋体" w:eastAsia="宋体" w:hAnsi="宋体" w:cs="宋体"/>
          <w:color w:val="000000"/>
          <w:sz w:val="21"/>
          <w:shd w:val="clear" w:color="auto" w:fill="auto"/>
          <w:vertAlign w:val="baseline"/>
        </w:rPr>
        <w:t>正确</w:t>
      </w:r>
      <w:r>
        <w:rPr>
          <w:rFonts w:ascii="Times New Roman" w:eastAsia="Times New Roman" w:hAnsi="Times New Roman" w:cs="Times New Roman"/>
          <w:color w:val="000000"/>
          <w:sz w:val="21"/>
          <w:shd w:val="clear" w:color="auto" w:fill="auto"/>
          <w:vertAlign w:val="baseline"/>
        </w:rPr>
        <w:t>。</w:t>
      </w:r>
    </w:p>
    <w:p>
      <w:pPr>
        <w:pStyle w:val="Normalbe8f5244-4e95-4b14-a803-18d4c409a08b"/>
        <w:spacing w:line="320" w:lineRule="auto"/>
        <w:jc w:val="left"/>
        <w:textAlignment w:val="center"/>
      </w:pPr>
      <w:r>
        <w:rPr>
          <w:rFonts w:ascii="宋体" w:eastAsia="宋体" w:hAnsi="宋体" w:cs="宋体"/>
          <w:color w:val="000000"/>
          <w:sz w:val="21"/>
          <w:shd w:val="clear" w:color="auto" w:fill="auto"/>
          <w:vertAlign w:val="baseline"/>
        </w:rPr>
        <w:t>故选</w:t>
      </w:r>
      <w:r>
        <w:rPr>
          <w:rFonts w:ascii="Times New Roman" w:eastAsia="Times New Roman" w:hAnsi="Times New Roman" w:cs="Times New Roman"/>
          <w:color w:val="000000"/>
          <w:sz w:val="21"/>
          <w:shd w:val="clear" w:color="auto" w:fill="auto"/>
          <w:vertAlign w:val="baseline"/>
        </w:rPr>
        <w:t>BD。</w:t>
      </w:r>
    </w:p>
    <w:p>
      <w:pPr>
        <w:pStyle w:val="Normalbe8f5244-4e95-4b14-a803-18d4c409a08b"/>
        <w:spacing w:line="320" w:lineRule="auto"/>
        <w:jc w:val="center"/>
        <w:textAlignment w:val="center"/>
        <w:rPr>
          <w:rFonts w:ascii="黑体" w:eastAsia="黑体" w:hAnsi="黑体" w:cs="黑体"/>
          <w:b/>
          <w:i w:val="0"/>
          <w:sz w:val="30"/>
        </w:rPr>
      </w:pPr>
    </w:p>
    <w:p>
      <w:pPr>
        <w:pStyle w:val="Normalbb5b5d9e-bdcb-4e02-8dda-23953e1f1502"/>
        <w:spacing w:line="320" w:lineRule="auto"/>
        <w:jc w:val="left"/>
        <w:textAlignment w:val="center"/>
        <w:rPr>
          <w:rFonts w:eastAsia="Times New Roman"/>
          <w:i/>
        </w:rPr>
      </w:pPr>
      <w:r>
        <w:rPr>
          <w:rFonts w:ascii="Times New Roman" w:eastAsia="Times New Roman" w:hAnsi="Times New Roman" w:cs="Times New Roman"/>
          <w:color w:val="000000"/>
          <w:sz w:val="21"/>
          <w:shd w:val="clear" w:color="auto" w:fill="auto"/>
          <w:vertAlign w:val="baseline"/>
        </w:rPr>
        <w:t>15．</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18</w:t>
      </w:r>
      <w:r>
        <w:rPr>
          <w:rFonts w:ascii="Times New Roman" w:eastAsia="Times New Roman" w:hAnsi="Times New Roman" w:cs="Times New Roman"/>
          <w:i/>
          <w:color w:val="000000"/>
          <w:sz w:val="21"/>
          <w:shd w:val="clear" w:color="auto" w:fill="auto"/>
          <w:vertAlign w:val="baseline"/>
        </w:rPr>
        <w:t>mg</w:t>
      </w:r>
    </w:p>
    <w:p>
      <w:pPr>
        <w:pStyle w:val="Normalbb5b5d9e-bdcb-4e02-8dda-23953e1f1502"/>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object>
          <v:shape id="_x0000_i1222" type="#_x0000_t75" alt="试题资源网 stzy.com" style="width:41.25pt;height:27pt" o:oleicon="f" o:ole="">
            <v:imagedata r:id="rId405" o:title="eqIdbba1b5ca2081e99f57b200225e674a6a"/>
          </v:shape>
          <o:OLEObject Type="Embed" ProgID="Equation.DSMT4" ShapeID="_x0000_i1222" DrawAspect="Content" ObjectID="_1816712068" r:id="rId406"/>
        </w:object>
      </w:r>
    </w:p>
    <w:p>
      <w:pPr>
        <w:pStyle w:val="Normalbb5b5d9e-bdcb-4e02-8dda-23953e1f1502"/>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不会</w:t>
      </w:r>
    </w:p>
    <w:p>
      <w:pPr>
        <w:pStyle w:val="Normalbb5b5d9e-bdcb-4e02-8dda-23953e1f1502"/>
        <w:spacing w:line="320" w:lineRule="auto"/>
        <w:jc w:val="left"/>
        <w:textAlignment w:val="center"/>
        <w:rPr>
          <w:rFonts w:hint="eastAsia"/>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对零件</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根据动能定理得</w:t>
      </w:r>
      <w:r>
        <w:object>
          <v:shape id="_x0000_i1223" type="#_x0000_t75" alt="试题资源网 stzy.com" style="width:93pt;height:27pt" o:oleicon="f" o:ole="">
            <v:imagedata r:id="rId407" o:title="eqId1409865c68fc3ae50d0f7f5d5aba35dc"/>
          </v:shape>
          <o:OLEObject Type="Embed" ProgID="Equation.DSMT4" ShapeID="_x0000_i1223" DrawAspect="Content" ObjectID="_1816712069" r:id="rId408"/>
        </w:object>
      </w:r>
      <w:r>
        <w:rPr>
          <w:rFonts w:ascii="Times New Roman" w:eastAsia="Times New Roman" w:hAnsi="Times New Roman" w:cs="Times New Roman"/>
          <w:color w:val="000000"/>
          <w:sz w:val="21"/>
          <w:shd w:val="clear" w:color="auto" w:fill="auto"/>
          <w:vertAlign w:val="baseline"/>
        </w:rPr>
        <w:t>，</w:t>
      </w:r>
    </w:p>
    <w:p>
      <w:pPr>
        <w:pStyle w:val="Normalbb5b5d9e-bdcb-4e02-8dda-23953e1f1502"/>
        <w:spacing w:line="320" w:lineRule="auto"/>
        <w:jc w:val="left"/>
        <w:textAlignment w:val="center"/>
        <w:rPr>
          <w:rFonts w:hint="eastAsia"/>
        </w:rPr>
      </w:pPr>
      <w:r>
        <w:rPr>
          <w:rFonts w:ascii="宋体" w:eastAsia="宋体" w:hAnsi="宋体" w:cs="宋体"/>
          <w:color w:val="000000"/>
          <w:sz w:val="21"/>
          <w:shd w:val="clear" w:color="auto" w:fill="auto"/>
          <w:vertAlign w:val="baseline"/>
        </w:rPr>
        <w:t>解得</w:t>
      </w:r>
      <w:r>
        <w:object>
          <v:shape id="_x0000_i1224" type="#_x0000_t75" alt="试题资源网 stzy.com" style="width:54pt;height:18pt" o:oleicon="f" o:ole="">
            <v:imagedata r:id="rId409" o:title="eqIda4b393f6c5e27c7504691207f4dbd28a"/>
          </v:shape>
          <o:OLEObject Type="Embed" ProgID="Equation.DSMT4" ShapeID="_x0000_i1224" DrawAspect="Content" ObjectID="_1816712070" r:id="rId410"/>
        </w:object>
      </w:r>
      <w:r>
        <w:rPr>
          <w:rFonts w:ascii="Times New Roman" w:eastAsia="Times New Roman" w:hAnsi="Times New Roman" w:cs="Times New Roman"/>
          <w:color w:val="000000"/>
          <w:sz w:val="21"/>
          <w:shd w:val="clear" w:color="auto" w:fill="auto"/>
          <w:vertAlign w:val="baseline"/>
        </w:rPr>
        <w:t>，</w:t>
      </w:r>
    </w:p>
    <w:p>
      <w:pPr>
        <w:pStyle w:val="Normalbb5b5d9e-bdcb-4e02-8dda-23953e1f1502"/>
        <w:spacing w:line="320" w:lineRule="auto"/>
        <w:jc w:val="left"/>
        <w:textAlignment w:val="center"/>
        <w:rPr>
          <w:rFonts w:hint="eastAsia"/>
        </w:rPr>
      </w:pPr>
      <w:r>
        <w:rPr>
          <w:rFonts w:ascii="宋体" w:eastAsia="宋体" w:hAnsi="宋体" w:cs="宋体"/>
          <w:color w:val="000000"/>
          <w:sz w:val="21"/>
          <w:shd w:val="clear" w:color="auto" w:fill="auto"/>
          <w:vertAlign w:val="baseline"/>
        </w:rPr>
        <w:t>对</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在</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点根据牛顿第二定律得</w:t>
      </w:r>
      <w:r>
        <w:object>
          <v:shape id="_x0000_i1225" type="#_x0000_t75" alt="试题资源网 stzy.com" style="width:48.75pt;height:29.25pt" o:oleicon="f" o:ole="">
            <v:imagedata r:id="rId411" o:title="eqIdec781ca6edb40a86ffa2bc6d401b4f5e"/>
          </v:shape>
          <o:OLEObject Type="Embed" ProgID="Equation.DSMT4" ShapeID="_x0000_i1225" DrawAspect="Content" ObjectID="_1816712071" r:id="rId412"/>
        </w:object>
      </w:r>
      <w:r>
        <w:rPr>
          <w:rFonts w:ascii="Times New Roman" w:eastAsia="Times New Roman" w:hAnsi="Times New Roman" w:cs="Times New Roman"/>
          <w:color w:val="000000"/>
          <w:sz w:val="21"/>
          <w:shd w:val="clear" w:color="auto" w:fill="auto"/>
          <w:vertAlign w:val="baseline"/>
        </w:rPr>
        <w:t>，</w:t>
      </w:r>
    </w:p>
    <w:p>
      <w:pPr>
        <w:pStyle w:val="Normalbb5b5d9e-bdcb-4e02-8dda-23953e1f1502"/>
        <w:spacing w:line="320" w:lineRule="auto"/>
        <w:jc w:val="left"/>
        <w:textAlignment w:val="center"/>
        <w:rPr>
          <w:rFonts w:hint="eastAsia"/>
        </w:rPr>
      </w:pPr>
      <w:r>
        <w:rPr>
          <w:rFonts w:ascii="宋体" w:eastAsia="宋体" w:hAnsi="宋体" w:cs="宋体"/>
          <w:color w:val="000000"/>
          <w:sz w:val="21"/>
          <w:shd w:val="clear" w:color="auto" w:fill="auto"/>
          <w:vertAlign w:val="baseline"/>
        </w:rPr>
        <w:t>解得</w:t>
      </w:r>
      <w:r>
        <w:object>
          <v:shape id="_x0000_i1226" type="#_x0000_t75" alt="试题资源网 stzy.com" style="width:45pt;height:14.25pt" o:oleicon="f" o:ole="">
            <v:imagedata r:id="rId413" o:title="eqId9f6d57f1794e2b93c5afa6cb466cd668"/>
          </v:shape>
          <o:OLEObject Type="Embed" ProgID="Equation.DSMT4" ShapeID="_x0000_i1226" DrawAspect="Content" ObjectID="_1816712072" r:id="rId414"/>
        </w:object>
      </w:r>
      <w:r>
        <w:rPr>
          <w:rFonts w:ascii="Times New Roman" w:eastAsia="Times New Roman" w:hAnsi="Times New Roman" w:cs="Times New Roman"/>
          <w:color w:val="000000"/>
          <w:sz w:val="21"/>
          <w:shd w:val="clear" w:color="auto" w:fill="auto"/>
          <w:vertAlign w:val="baseline"/>
        </w:rPr>
        <w:t>。</w:t>
      </w:r>
    </w:p>
    <w:p>
      <w:pPr>
        <w:pStyle w:val="Normalbb5b5d9e-bdcb-4e02-8dda-23953e1f1502"/>
        <w:spacing w:line="320" w:lineRule="auto"/>
        <w:jc w:val="left"/>
        <w:textAlignment w:val="center"/>
        <w:rPr>
          <w:rFonts w:hint="eastAsia"/>
        </w:rP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object>
          <v:shape id="_x0000_i1227" type="#_x0000_t75" alt="试题资源网 stzy.com" style="width:11.25pt;height:11.25pt" o:oleicon="f" o:ole="">
            <v:imagedata r:id="rId415" o:title="eqIdff4489d9b83072184c0e1d6b09be50ca"/>
          </v:shape>
          <o:OLEObject Type="Embed" ProgID="Equation.DSMT4" ShapeID="_x0000_i1227" DrawAspect="Content" ObjectID="_1816712073" r:id="rId416"/>
        </w:object>
      </w:r>
      <w:r>
        <w:rPr>
          <w:rFonts w:ascii="宋体" w:eastAsia="宋体" w:hAnsi="宋体" w:cs="宋体"/>
          <w:color w:val="000000"/>
          <w:sz w:val="21"/>
          <w:shd w:val="clear" w:color="auto" w:fill="auto"/>
          <w:vertAlign w:val="baseline"/>
        </w:rPr>
        <w:t>从</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点运动到</w:t>
      </w:r>
      <w:r>
        <w:rPr>
          <w:rFonts w:ascii="Times New Roman" w:eastAsia="Times New Roman" w:hAnsi="Times New Roman" w:cs="Times New Roman"/>
          <w:i/>
          <w:color w:val="000000"/>
          <w:sz w:val="21"/>
          <w:shd w:val="clear" w:color="auto" w:fill="auto"/>
          <w:vertAlign w:val="baseline"/>
        </w:rPr>
        <w:t>d</w:t>
      </w:r>
      <w:r>
        <w:rPr>
          <w:rFonts w:ascii="宋体" w:eastAsia="宋体" w:hAnsi="宋体" w:cs="宋体"/>
          <w:color w:val="000000"/>
          <w:sz w:val="21"/>
          <w:shd w:val="clear" w:color="auto" w:fill="auto"/>
          <w:vertAlign w:val="baseline"/>
        </w:rPr>
        <w:t>点的过程中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根据动能定理得</w:t>
      </w:r>
      <w:r>
        <w:object>
          <v:shape id="_x0000_i1228" type="#_x0000_t75" alt="试题资源网 stzy.com" style="width:181.5pt;height:27pt" o:oleicon="f" o:ole="">
            <v:imagedata r:id="rId417" o:title="eqId7c239f6acb71c83d59ef84235e37908e"/>
          </v:shape>
          <o:OLEObject Type="Embed" ProgID="Equation.DSMT4" ShapeID="_x0000_i1228" DrawAspect="Content" ObjectID="_1816712074" r:id="rId418"/>
        </w:object>
      </w:r>
      <w:r>
        <w:rPr>
          <w:rFonts w:ascii="Times New Roman" w:eastAsia="Times New Roman" w:hAnsi="Times New Roman" w:cs="Times New Roman"/>
          <w:color w:val="000000"/>
          <w:sz w:val="21"/>
          <w:shd w:val="clear" w:color="auto" w:fill="auto"/>
          <w:vertAlign w:val="baseline"/>
        </w:rPr>
        <w:t>，</w:t>
      </w:r>
    </w:p>
    <w:p>
      <w:pPr>
        <w:pStyle w:val="Normalbb5b5d9e-bdcb-4e02-8dda-23953e1f1502"/>
        <w:spacing w:line="320" w:lineRule="auto"/>
        <w:jc w:val="left"/>
        <w:textAlignment w:val="center"/>
        <w:rPr>
          <w:rFonts w:hint="eastAsia"/>
        </w:rPr>
      </w:pPr>
      <w:r>
        <w:rPr>
          <w:rFonts w:ascii="宋体" w:eastAsia="宋体" w:hAnsi="宋体" w:cs="宋体"/>
          <w:color w:val="000000"/>
          <w:sz w:val="21"/>
          <w:shd w:val="clear" w:color="auto" w:fill="auto"/>
          <w:vertAlign w:val="baseline"/>
        </w:rPr>
        <w:t>解得</w:t>
      </w:r>
      <w:r>
        <w:object>
          <v:shape id="_x0000_i1229" type="#_x0000_t75" alt="试题资源网 stzy.com" style="width:57.75pt;height:18pt" o:oleicon="f" o:ole="">
            <v:imagedata r:id="rId419" o:title="eqId34e9fe2bd516d5c0c6d6def2e4cfc11a"/>
          </v:shape>
          <o:OLEObject Type="Embed" ProgID="Equation.DSMT4" ShapeID="_x0000_i1229" DrawAspect="Content" ObjectID="_1816712075" r:id="rId420"/>
        </w:object>
      </w:r>
      <w:r>
        <w:rPr>
          <w:rFonts w:ascii="Times New Roman" w:eastAsia="Times New Roman" w:hAnsi="Times New Roman" w:cs="Times New Roman"/>
          <w:color w:val="000000"/>
          <w:sz w:val="21"/>
          <w:shd w:val="clear" w:color="auto" w:fill="auto"/>
          <w:vertAlign w:val="baseline"/>
        </w:rPr>
        <w:t>，</w:t>
      </w:r>
    </w:p>
    <w:p>
      <w:pPr>
        <w:pStyle w:val="Normalbb5b5d9e-bdcb-4e02-8dda-23953e1f1502"/>
        <w:spacing w:line="320" w:lineRule="auto"/>
        <w:jc w:val="left"/>
        <w:textAlignment w:val="center"/>
        <w:rPr>
          <w:rFonts w:hint="eastAsia"/>
        </w:rPr>
      </w:pPr>
      <w:r>
        <w:rPr>
          <w:rFonts w:ascii="宋体" w:eastAsia="宋体" w:hAnsi="宋体" w:cs="宋体"/>
          <w:color w:val="000000"/>
          <w:sz w:val="21"/>
          <w:shd w:val="clear" w:color="auto" w:fill="auto"/>
          <w:vertAlign w:val="baseline"/>
        </w:rPr>
        <w:t>对</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动量守恒定律得</w:t>
      </w:r>
      <w:r>
        <w:object>
          <v:shape id="_x0000_i1230" type="#_x0000_t75" alt="试题资源网 stzy.com" style="width:76.5pt;height:15.75pt" o:oleicon="f" o:ole="">
            <v:imagedata r:id="rId421" o:title="eqId874b1b1053fb161aa9bea39b739dda6f"/>
          </v:shape>
          <o:OLEObject Type="Embed" ProgID="Equation.DSMT4" ShapeID="_x0000_i1230" DrawAspect="Content" ObjectID="_1816712076" r:id="rId422"/>
        </w:object>
      </w:r>
      <w:r>
        <w:rPr>
          <w:rFonts w:ascii="Times New Roman" w:eastAsia="Times New Roman" w:hAnsi="Times New Roman" w:cs="Times New Roman"/>
          <w:color w:val="000000"/>
          <w:sz w:val="21"/>
          <w:shd w:val="clear" w:color="auto" w:fill="auto"/>
          <w:vertAlign w:val="baseline"/>
        </w:rPr>
        <w:t>，</w:t>
      </w:r>
    </w:p>
    <w:p>
      <w:pPr>
        <w:pStyle w:val="Normalbb5b5d9e-bdcb-4e02-8dda-23953e1f1502"/>
        <w:spacing w:line="320" w:lineRule="auto"/>
        <w:jc w:val="left"/>
        <w:textAlignment w:val="center"/>
        <w:rPr>
          <w:rFonts w:hint="eastAsia"/>
        </w:rPr>
      </w:pPr>
      <w:r>
        <w:rPr>
          <w:rFonts w:ascii="宋体" w:eastAsia="宋体" w:hAnsi="宋体" w:cs="宋体"/>
          <w:color w:val="000000"/>
          <w:sz w:val="21"/>
          <w:shd w:val="clear" w:color="auto" w:fill="auto"/>
          <w:vertAlign w:val="baseline"/>
        </w:rPr>
        <w:t>根据机械能守恒定律得</w:t>
      </w:r>
      <w:r>
        <w:object>
          <v:shape id="_x0000_i1231" type="#_x0000_t75" alt="试题资源网 stzy.com" style="width:123pt;height:27pt" o:oleicon="f" o:ole="">
            <v:imagedata r:id="rId423" o:title="eqId1c4c72acfeb4dc49b129cacdc54c5c33"/>
          </v:shape>
          <o:OLEObject Type="Embed" ProgID="Equation.DSMT4" ShapeID="_x0000_i1231" DrawAspect="Content" ObjectID="_1816712077" r:id="rId424"/>
        </w:object>
      </w:r>
      <w:r>
        <w:rPr>
          <w:rFonts w:ascii="Times New Roman" w:eastAsia="Times New Roman" w:hAnsi="Times New Roman" w:cs="Times New Roman"/>
          <w:color w:val="000000"/>
          <w:sz w:val="21"/>
          <w:shd w:val="clear" w:color="auto" w:fill="auto"/>
          <w:vertAlign w:val="baseline"/>
        </w:rPr>
        <w:t>，</w:t>
      </w:r>
    </w:p>
    <w:p>
      <w:pPr>
        <w:pStyle w:val="Normalbb5b5d9e-bdcb-4e02-8dda-23953e1f1502"/>
        <w:spacing w:line="320" w:lineRule="auto"/>
        <w:jc w:val="left"/>
        <w:textAlignment w:val="center"/>
        <w:rPr>
          <w:rFonts w:hint="eastAsia"/>
        </w:rPr>
      </w:pPr>
      <w:r>
        <w:rPr>
          <w:rFonts w:ascii="宋体" w:eastAsia="宋体" w:hAnsi="宋体" w:cs="宋体"/>
          <w:color w:val="000000"/>
          <w:sz w:val="21"/>
          <w:shd w:val="clear" w:color="auto" w:fill="auto"/>
          <w:vertAlign w:val="baseline"/>
        </w:rPr>
        <w:t>解得</w:t>
      </w:r>
      <w:r>
        <w:object>
          <v:shape id="_x0000_i1232" type="#_x0000_t75" alt="试题资源网 stzy.com" style="width:66pt;height:27pt" o:oleicon="f" o:ole="">
            <v:imagedata r:id="rId425" o:title="eqId915153793f9e9e30d341d11c28ee0df6"/>
          </v:shape>
          <o:OLEObject Type="Embed" ProgID="Equation.DSMT4" ShapeID="_x0000_i1232" DrawAspect="Content" ObjectID="_1816712078" r:id="rId426"/>
        </w:object>
      </w:r>
      <w:r>
        <w:rPr>
          <w:rFonts w:ascii="Times New Roman" w:eastAsia="Times New Roman" w:hAnsi="Times New Roman" w:cs="Times New Roman"/>
          <w:color w:val="000000"/>
          <w:sz w:val="21"/>
          <w:shd w:val="clear" w:color="auto" w:fill="auto"/>
          <w:vertAlign w:val="baseline"/>
        </w:rPr>
        <w:t>，</w:t>
      </w:r>
      <w:r>
        <w:object>
          <v:shape id="_x0000_i1233" type="#_x0000_t75" alt="试题资源网 stzy.com" style="width:60pt;height:27pt" o:oleicon="f" o:ole="">
            <v:imagedata r:id="rId427" o:title="eqId384240747e0c9f466dd1e8fbc9cfcf93"/>
          </v:shape>
          <o:OLEObject Type="Embed" ProgID="Equation.DSMT4" ShapeID="_x0000_i1233" DrawAspect="Content" ObjectID="_1816712079" r:id="rId428"/>
        </w:object>
      </w:r>
      <w:r>
        <w:rPr>
          <w:rFonts w:ascii="Times New Roman" w:eastAsia="Times New Roman" w:hAnsi="Times New Roman" w:cs="Times New Roman"/>
          <w:color w:val="000000"/>
          <w:sz w:val="21"/>
          <w:shd w:val="clear" w:color="auto" w:fill="auto"/>
          <w:vertAlign w:val="baseline"/>
        </w:rPr>
        <w:t>，</w:t>
      </w:r>
    </w:p>
    <w:p>
      <w:pPr>
        <w:pStyle w:val="Normalbb5b5d9e-bdcb-4e02-8dda-23953e1f1502"/>
        <w:spacing w:line="320" w:lineRule="auto"/>
        <w:jc w:val="left"/>
        <w:textAlignment w:val="center"/>
        <w:rPr>
          <w:rFonts w:hint="eastAsia"/>
        </w:rPr>
      </w:pP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与</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碰撞</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由动量守恒和能量守恒可知</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速度交换</w:t>
      </w:r>
      <w:r>
        <w:object>
          <v:shape id="_x0000_i1234" type="#_x0000_t75" alt="试题资源网 stzy.com" style="width:27pt;height:15.75pt" o:oleicon="f" o:ole="">
            <v:imagedata r:id="rId429" o:title="eqId07dc37c2934dd50308c1008d485b7228"/>
          </v:shape>
          <o:OLEObject Type="Embed" ProgID="Equation.DSMT4" ShapeID="_x0000_i1234" DrawAspect="Content" ObjectID="_1816712080" r:id="rId430"/>
        </w:object>
      </w:r>
      <w:r>
        <w:rPr>
          <w:rFonts w:ascii="Times New Roman" w:eastAsia="Times New Roman" w:hAnsi="Times New Roman" w:cs="Times New Roman"/>
          <w:color w:val="000000"/>
          <w:sz w:val="21"/>
          <w:shd w:val="clear" w:color="auto" w:fill="auto"/>
          <w:vertAlign w:val="baseline"/>
        </w:rPr>
        <w:t>，</w:t>
      </w:r>
      <w:r>
        <w:object>
          <v:shape id="_x0000_i1235" type="#_x0000_t75" alt="试题资源网 stzy.com" style="width:61.5pt;height:27pt" o:oleicon="f" o:ole="">
            <v:imagedata r:id="rId431" o:title="eqId2ceaf557c6c510068ed7667859703611"/>
          </v:shape>
          <o:OLEObject Type="Embed" ProgID="Equation.DSMT4" ShapeID="_x0000_i1235" DrawAspect="Content" ObjectID="_1816712081" r:id="rId432"/>
        </w:object>
      </w:r>
      <w:r>
        <w:rPr>
          <w:rFonts w:ascii="Times New Roman" w:eastAsia="Times New Roman" w:hAnsi="Times New Roman" w:cs="Times New Roman"/>
          <w:color w:val="000000"/>
          <w:sz w:val="21"/>
          <w:shd w:val="clear" w:color="auto" w:fill="auto"/>
          <w:vertAlign w:val="baseline"/>
        </w:rPr>
        <w:t>。</w:t>
      </w:r>
    </w:p>
    <w:p>
      <w:pPr>
        <w:pStyle w:val="Normalbb5b5d9e-bdcb-4e02-8dda-23953e1f1502"/>
        <w:spacing w:line="320" w:lineRule="auto"/>
        <w:jc w:val="left"/>
        <w:textAlignment w:val="center"/>
        <w:rPr>
          <w:rFonts w:hint="eastAsia"/>
        </w:rP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假设</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向左减速为零时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还未进入圆弧轨道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color w:val="000000"/>
          <w:sz w:val="21"/>
          <w:shd w:val="clear" w:color="auto" w:fill="auto"/>
          <w:vertAlign w:val="baseline"/>
        </w:rPr>
        <w:t>：</w:t>
      </w:r>
      <w:r>
        <w:object>
          <v:shape id="_x0000_i1236" type="#_x0000_t75" alt="试题资源网 stzy.com" style="width:81pt;height:27pt" o:oleicon="f" o:ole="">
            <v:imagedata r:id="rId433" o:title="eqIdada734ba21c74b9c4f6486384e8856b9"/>
          </v:shape>
          <o:OLEObject Type="Embed" ProgID="Equation.DSMT4" ShapeID="_x0000_i1236" DrawAspect="Content" ObjectID="_1816712082" r:id="rId434"/>
        </w:object>
      </w:r>
      <w:r>
        <w:rPr>
          <w:rFonts w:ascii="Times New Roman" w:eastAsia="Times New Roman" w:hAnsi="Times New Roman" w:cs="Times New Roman"/>
          <w:color w:val="000000"/>
          <w:sz w:val="21"/>
          <w:shd w:val="clear" w:color="auto" w:fill="auto"/>
          <w:vertAlign w:val="baseline"/>
        </w:rPr>
        <w:t>，</w:t>
      </w:r>
    </w:p>
    <w:p>
      <w:pPr>
        <w:pStyle w:val="Normalbb5b5d9e-bdcb-4e02-8dda-23953e1f1502"/>
        <w:spacing w:line="320" w:lineRule="auto"/>
        <w:jc w:val="left"/>
        <w:textAlignment w:val="center"/>
        <w:rPr>
          <w:rFonts w:hint="eastAsia"/>
        </w:rPr>
      </w:pPr>
      <w:r>
        <w:rPr>
          <w:rFonts w:ascii="宋体" w:eastAsia="宋体" w:hAnsi="宋体" w:cs="宋体"/>
          <w:color w:val="000000"/>
          <w:sz w:val="21"/>
          <w:shd w:val="clear" w:color="auto" w:fill="auto"/>
          <w:vertAlign w:val="baseline"/>
        </w:rPr>
        <w:t>解得</w:t>
      </w:r>
      <w:r>
        <w:object>
          <v:shape id="_x0000_i1237" type="#_x0000_t75" alt="试题资源网 stzy.com" style="width:64.5pt;height:27pt" o:oleicon="f" o:ole="">
            <v:imagedata r:id="rId435" o:title="eqId4c5dd32e1afd82b4dec23bc3d5317a4a"/>
          </v:shape>
          <o:OLEObject Type="Embed" ProgID="Equation.DSMT4" ShapeID="_x0000_i1237" DrawAspect="Content" ObjectID="_1816712083" r:id="rId436"/>
        </w:object>
      </w:r>
      <w:r>
        <w:rPr>
          <w:rFonts w:ascii="Times New Roman" w:eastAsia="Times New Roman" w:hAnsi="Times New Roman" w:cs="Times New Roman"/>
          <w:color w:val="000000"/>
          <w:sz w:val="21"/>
          <w:shd w:val="clear" w:color="auto" w:fill="auto"/>
          <w:vertAlign w:val="baseline"/>
        </w:rPr>
        <w:t>，</w:t>
      </w:r>
    </w:p>
    <w:p>
      <w:pPr>
        <w:pStyle w:val="Normalbb5b5d9e-bdcb-4e02-8dda-23953e1f1502"/>
        <w:spacing w:line="320" w:lineRule="auto"/>
        <w:jc w:val="left"/>
        <w:textAlignment w:val="center"/>
      </w:pPr>
      <w:r>
        <w:rPr>
          <w:rFonts w:ascii="宋体" w:eastAsia="宋体" w:hAnsi="宋体" w:cs="宋体"/>
          <w:color w:val="000000"/>
          <w:sz w:val="21"/>
          <w:shd w:val="clear" w:color="auto" w:fill="auto"/>
          <w:vertAlign w:val="baseline"/>
        </w:rPr>
        <w:t>假设成立</w:t>
      </w:r>
      <w:r>
        <w:rPr>
          <w:rFonts w:ascii="Times New Roman" w:eastAsia="Times New Roman" w:hAnsi="Times New Roman" w:cs="Times New Roman"/>
          <w:color w:val="000000"/>
          <w:sz w:val="21"/>
          <w:shd w:val="clear" w:color="auto" w:fill="auto"/>
          <w:vertAlign w:val="baseline"/>
        </w:rPr>
        <w:t>，</w:t>
      </w:r>
    </w:p>
    <w:p>
      <w:pPr>
        <w:pStyle w:val="Normalbb5b5d9e-bdcb-4e02-8dda-23953e1f1502"/>
        <w:spacing w:line="320" w:lineRule="auto"/>
        <w:jc w:val="left"/>
        <w:textAlignment w:val="center"/>
        <w:rPr>
          <w:rFonts w:hint="eastAsia"/>
        </w:rPr>
      </w:pPr>
      <w:r>
        <w:rPr>
          <w:rFonts w:ascii="宋体" w:eastAsia="宋体" w:hAnsi="宋体" w:cs="宋体"/>
          <w:color w:val="000000"/>
          <w:sz w:val="21"/>
          <w:shd w:val="clear" w:color="auto" w:fill="auto"/>
          <w:vertAlign w:val="baseline"/>
        </w:rPr>
        <w:t>设</w:t>
      </w:r>
      <w:r>
        <w:rPr>
          <w:rFonts w:ascii="Times New Roman" w:eastAsia="Times New Roman" w:hAnsi="Times New Roman" w:cs="Times New Roman"/>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两零件再次碰撞的时间为</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向右为正方向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根据动量定理得</w:t>
      </w:r>
      <w:r>
        <w:object>
          <v:shape id="_x0000_i1238" type="#_x0000_t75" alt="试题资源网 stzy.com" style="width:84.75pt;height:18pt" o:oleicon="f" o:ole="">
            <v:imagedata r:id="rId437" o:title="eqId1261ad1b02fd7062c8febfe15cb7b5ca"/>
          </v:shape>
          <o:OLEObject Type="Embed" ProgID="Equation.DSMT4" ShapeID="_x0000_i1238" DrawAspect="Content" ObjectID="_1816712084" r:id="rId438"/>
        </w:object>
      </w:r>
      <w:r>
        <w:rPr>
          <w:rFonts w:ascii="Times New Roman" w:eastAsia="Times New Roman" w:hAnsi="Times New Roman" w:cs="Times New Roman"/>
          <w:color w:val="000000"/>
          <w:sz w:val="21"/>
          <w:shd w:val="clear" w:color="auto" w:fill="auto"/>
          <w:vertAlign w:val="baseline"/>
        </w:rPr>
        <w:t>，</w:t>
      </w:r>
    </w:p>
    <w:p>
      <w:pPr>
        <w:pStyle w:val="Normalbb5b5d9e-bdcb-4e02-8dda-23953e1f1502"/>
        <w:spacing w:line="320" w:lineRule="auto"/>
        <w:jc w:val="left"/>
        <w:textAlignment w:val="center"/>
        <w:rPr>
          <w:rFonts w:hint="eastAsia"/>
        </w:rPr>
      </w:pPr>
      <w:r>
        <w:rPr>
          <w:rFonts w:ascii="宋体" w:eastAsia="宋体" w:hAnsi="宋体" w:cs="宋体"/>
          <w:color w:val="000000"/>
          <w:sz w:val="21"/>
          <w:shd w:val="clear" w:color="auto" w:fill="auto"/>
          <w:vertAlign w:val="baseline"/>
        </w:rPr>
        <w:t>解得</w:t>
      </w:r>
      <w:r>
        <w:object>
          <v:shape id="_x0000_i1239" type="#_x0000_t75" alt="试题资源网 stzy.com" style="width:50.25pt;height:32.25pt" o:oleicon="f" o:ole="">
            <v:imagedata r:id="rId439" o:title="eqId6f7ca4536e4bcbe18c4367459025ff17"/>
          </v:shape>
          <o:OLEObject Type="Embed" ProgID="Equation.DSMT4" ShapeID="_x0000_i1239" DrawAspect="Content" ObjectID="_1816712085" r:id="rId440"/>
        </w:object>
      </w:r>
      <w:r>
        <w:rPr>
          <w:rFonts w:ascii="Times New Roman" w:eastAsia="Times New Roman" w:hAnsi="Times New Roman" w:cs="Times New Roman"/>
          <w:color w:val="000000"/>
          <w:sz w:val="21"/>
          <w:shd w:val="clear" w:color="auto" w:fill="auto"/>
          <w:vertAlign w:val="baseline"/>
        </w:rPr>
        <w:t>，</w:t>
      </w:r>
    </w:p>
    <w:p>
      <w:pPr>
        <w:pStyle w:val="Normalbb5b5d9e-bdcb-4e02-8dda-23953e1f1502"/>
        <w:spacing w:line="320" w:lineRule="auto"/>
        <w:jc w:val="left"/>
        <w:textAlignment w:val="center"/>
        <w:rPr>
          <w:rFonts w:hint="eastAsia"/>
        </w:rPr>
      </w:pPr>
      <w:r>
        <w:rPr>
          <w:rFonts w:ascii="宋体" w:eastAsia="宋体" w:hAnsi="宋体" w:cs="宋体"/>
          <w:color w:val="000000"/>
          <w:sz w:val="21"/>
          <w:shd w:val="clear" w:color="auto" w:fill="auto"/>
          <w:vertAlign w:val="baseline"/>
        </w:rPr>
        <w:t>假设</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在这段时间内还没有出</w:t>
      </w:r>
      <w:r>
        <w:rPr>
          <w:rFonts w:ascii="Times New Roman" w:eastAsia="Times New Roman" w:hAnsi="Times New Roman" w:cs="Times New Roman"/>
          <w:i/>
          <w:color w:val="000000"/>
          <w:sz w:val="21"/>
          <w:shd w:val="clear" w:color="auto" w:fill="auto"/>
          <w:vertAlign w:val="baseline"/>
        </w:rPr>
        <w:t>de</w:t>
      </w:r>
      <w:r>
        <w:rPr>
          <w:rFonts w:ascii="宋体" w:eastAsia="宋体" w:hAnsi="宋体" w:cs="宋体"/>
          <w:color w:val="000000"/>
          <w:sz w:val="21"/>
          <w:shd w:val="clear" w:color="auto" w:fill="auto"/>
          <w:vertAlign w:val="baseline"/>
        </w:rPr>
        <w:t>管道</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则对</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由牛顿第二定律</w:t>
      </w:r>
      <w:r>
        <w:object>
          <v:shape id="_x0000_i1240" type="#_x0000_t75" alt="试题资源网 stzy.com" style="width:57pt;height:13.5pt" o:oleicon="f" o:ole="">
            <v:imagedata r:id="rId441" o:title="eqIdb0f7919548061bee7195c4f983667237"/>
          </v:shape>
          <o:OLEObject Type="Embed" ProgID="Equation.DSMT4" ShapeID="_x0000_i1240" DrawAspect="Content" ObjectID="_1816712086" r:id="rId442"/>
        </w:object>
      </w:r>
      <w:r>
        <w:rPr>
          <w:rFonts w:ascii="Times New Roman" w:eastAsia="Times New Roman" w:hAnsi="Times New Roman" w:cs="Times New Roman"/>
          <w:color w:val="000000"/>
          <w:sz w:val="21"/>
          <w:shd w:val="clear" w:color="auto" w:fill="auto"/>
          <w:vertAlign w:val="baseline"/>
        </w:rPr>
        <w:t>，</w:t>
      </w:r>
    </w:p>
    <w:p>
      <w:pPr>
        <w:pStyle w:val="Normalbb5b5d9e-bdcb-4e02-8dda-23953e1f1502"/>
        <w:spacing w:line="320" w:lineRule="auto"/>
        <w:jc w:val="left"/>
        <w:textAlignment w:val="center"/>
        <w:rPr>
          <w:rFonts w:hint="eastAsia"/>
        </w:rPr>
      </w:pPr>
      <w:r>
        <w:rPr>
          <w:rFonts w:ascii="宋体" w:eastAsia="宋体" w:hAnsi="宋体" w:cs="宋体"/>
          <w:color w:val="000000"/>
          <w:sz w:val="21"/>
          <w:shd w:val="clear" w:color="auto" w:fill="auto"/>
          <w:vertAlign w:val="baseline"/>
        </w:rPr>
        <w:t>解得</w:t>
      </w:r>
      <w:r>
        <w:object>
          <v:shape id="_x0000_i1241" type="#_x0000_t75" alt="试题资源网 stzy.com" style="width:26.25pt;height:11.25pt" o:oleicon="f" o:ole="">
            <v:imagedata r:id="rId443" o:title="eqId2c14c7c7b1b91a814dbd3663564fc60a"/>
          </v:shape>
          <o:OLEObject Type="Embed" ProgID="Equation.DSMT4" ShapeID="_x0000_i1241" DrawAspect="Content" ObjectID="_1816712087" r:id="rId444"/>
        </w:object>
      </w:r>
      <w:r>
        <w:rPr>
          <w:rFonts w:ascii="Times New Roman" w:eastAsia="Times New Roman" w:hAnsi="Times New Roman" w:cs="Times New Roman"/>
          <w:color w:val="000000"/>
          <w:sz w:val="21"/>
          <w:shd w:val="clear" w:color="auto" w:fill="auto"/>
          <w:vertAlign w:val="baseline"/>
        </w:rPr>
        <w:t>，</w:t>
      </w:r>
    </w:p>
    <w:p>
      <w:pPr>
        <w:pStyle w:val="Normalbb5b5d9e-bdcb-4e02-8dda-23953e1f1502"/>
        <w:spacing w:line="320" w:lineRule="auto"/>
        <w:jc w:val="left"/>
        <w:textAlignment w:val="center"/>
        <w:rPr>
          <w:rFonts w:hint="eastAsia"/>
        </w:rPr>
      </w:pP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在</w:t>
      </w:r>
      <w:r>
        <w:rPr>
          <w:rFonts w:ascii="Times New Roman" w:eastAsia="Times New Roman" w:hAnsi="Times New Roman" w:cs="Times New Roman"/>
          <w:i/>
          <w:color w:val="000000"/>
          <w:sz w:val="21"/>
          <w:shd w:val="clear" w:color="auto" w:fill="auto"/>
          <w:vertAlign w:val="baseline"/>
        </w:rPr>
        <w:t>t</w:t>
      </w:r>
      <w:r>
        <w:rPr>
          <w:rFonts w:ascii="宋体" w:eastAsia="宋体" w:hAnsi="宋体" w:cs="宋体"/>
          <w:color w:val="000000"/>
          <w:sz w:val="21"/>
          <w:shd w:val="clear" w:color="auto" w:fill="auto"/>
          <w:vertAlign w:val="baseline"/>
        </w:rPr>
        <w:t>时间内的位移</w:t>
      </w:r>
      <w:r>
        <w:object>
          <v:shape id="_x0000_i1242" type="#_x0000_t75" alt="试题资源网 stzy.com" style="width:117pt;height:27pt" o:oleicon="f" o:ole="">
            <v:imagedata r:id="rId445" o:title="eqIdd53cb9aa4f1ebf6dbd62b3e31df7b173"/>
          </v:shape>
          <o:OLEObject Type="Embed" ProgID="Equation.DSMT4" ShapeID="_x0000_i1242" DrawAspect="Content" ObjectID="_1816712088" r:id="rId446"/>
        </w:object>
      </w:r>
      <w:r>
        <w:rPr>
          <w:rFonts w:ascii="Times New Roman" w:eastAsia="Times New Roman" w:hAnsi="Times New Roman" w:cs="Times New Roman"/>
          <w:color w:val="000000"/>
          <w:sz w:val="21"/>
          <w:shd w:val="clear" w:color="auto" w:fill="auto"/>
          <w:vertAlign w:val="baseline"/>
        </w:rPr>
        <w:t>，</w:t>
      </w:r>
    </w:p>
    <w:p>
      <w:pPr>
        <w:pStyle w:val="Normalbb5b5d9e-bdcb-4e02-8dda-23953e1f1502"/>
        <w:spacing w:line="320" w:lineRule="auto"/>
        <w:jc w:val="left"/>
        <w:textAlignment w:val="center"/>
      </w:pPr>
      <w:r>
        <w:rPr>
          <w:rFonts w:ascii="宋体" w:eastAsia="宋体" w:hAnsi="宋体" w:cs="宋体"/>
          <w:color w:val="000000"/>
          <w:sz w:val="21"/>
          <w:shd w:val="clear" w:color="auto" w:fill="auto"/>
          <w:vertAlign w:val="baseline"/>
        </w:rPr>
        <w:t>假设不成立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此段时间内</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已经出</w:t>
      </w:r>
      <w:r>
        <w:rPr>
          <w:rFonts w:ascii="Times New Roman" w:eastAsia="Times New Roman" w:hAnsi="Times New Roman" w:cs="Times New Roman"/>
          <w:i/>
          <w:color w:val="000000"/>
          <w:sz w:val="21"/>
          <w:shd w:val="clear" w:color="auto" w:fill="auto"/>
          <w:vertAlign w:val="baseline"/>
        </w:rPr>
        <w:t>de</w:t>
      </w:r>
      <w:r>
        <w:rPr>
          <w:rFonts w:ascii="宋体" w:eastAsia="宋体" w:hAnsi="宋体" w:cs="宋体"/>
          <w:color w:val="000000"/>
          <w:sz w:val="21"/>
          <w:shd w:val="clear" w:color="auto" w:fill="auto"/>
          <w:vertAlign w:val="baseline"/>
        </w:rPr>
        <w:t>管</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B</w:t>
      </w:r>
      <w:r>
        <w:rPr>
          <w:rFonts w:ascii="宋体" w:eastAsia="宋体" w:hAnsi="宋体" w:cs="宋体"/>
          <w:color w:val="000000"/>
          <w:sz w:val="21"/>
          <w:shd w:val="clear" w:color="auto" w:fill="auto"/>
          <w:vertAlign w:val="baseline"/>
        </w:rPr>
        <w:t>与</w:t>
      </w:r>
      <w:r>
        <w:rPr>
          <w:rFonts w:ascii="Times New Roman" w:eastAsia="Times New Roman" w:hAnsi="Times New Roman" w:cs="Times New Roman"/>
          <w:color w:val="000000"/>
          <w:sz w:val="21"/>
          <w:shd w:val="clear" w:color="auto" w:fill="auto"/>
          <w:vertAlign w:val="baseline"/>
        </w:rPr>
        <w:t>C</w:t>
      </w:r>
      <w:r>
        <w:rPr>
          <w:rFonts w:ascii="宋体" w:eastAsia="宋体" w:hAnsi="宋体" w:cs="宋体"/>
          <w:color w:val="000000"/>
          <w:sz w:val="21"/>
          <w:shd w:val="clear" w:color="auto" w:fill="auto"/>
          <w:vertAlign w:val="baseline"/>
        </w:rPr>
        <w:t>不会发生第二次碰撞</w:t>
      </w:r>
      <w:r>
        <w:rPr>
          <w:rFonts w:ascii="Times New Roman" w:eastAsia="Times New Roman" w:hAnsi="Times New Roman" w:cs="Times New Roman"/>
          <w:color w:val="000000"/>
          <w:sz w:val="21"/>
          <w:shd w:val="clear" w:color="auto" w:fill="auto"/>
          <w:vertAlign w:val="baseline"/>
        </w:rPr>
        <w:t>。</w:t>
      </w:r>
    </w:p>
    <w:p>
      <w:pPr>
        <w:pStyle w:val="Normalbe8f5244-4e95-4b14-a803-18d4c409a08b"/>
        <w:spacing w:line="320" w:lineRule="auto"/>
        <w:rPr>
          <w:rFonts w:ascii="Times New Roman" w:eastAsia="宋体" w:cs="Times New Roman"/>
          <w:sz w:val="21"/>
          <w:szCs w:val="21"/>
        </w:rPr>
      </w:pPr>
      <w:r>
        <w:rPr>
          <w:rFonts w:ascii="Times New Roman" w:eastAsia="Times New Roman" w:hAnsi="Times New Roman" w:cs="Times New Roman"/>
          <w:color w:val="000000"/>
          <w:sz w:val="21"/>
          <w:shd w:val="clear" w:color="auto" w:fill="auto"/>
          <w:vertAlign w:val="baseline"/>
        </w:rPr>
        <w:t>16．</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m:oMath>
        <m:f>
          <m:fPr>
            <m:ctrlPr>
              <w:rPr>
                <w:rFonts w:ascii="Cambria Math" w:eastAsia="宋体" w:hAnsi="Cambria Math" w:cs="Times New Roman"/>
                <w:sz w:val="21"/>
                <w:szCs w:val="21"/>
              </w:rPr>
            </m:ctrlPr>
          </m:fPr>
          <m:num>
            <m:r>
              <m:rPr>
                <m:sty m:val="p"/>
              </m:rPr>
              <w:rPr>
                <w:rFonts w:ascii="Cambria Math" w:eastAsia="宋体" w:hAnsi="Cambria Math" w:cs="Times New Roman"/>
                <w:sz w:val="21"/>
                <w:szCs w:val="21"/>
              </w:rPr>
              <m:t>2</m:t>
            </m:r>
          </m:num>
          <m:den>
            <m:r>
              <m:rPr>
                <m:sty m:val="p"/>
              </m:rPr>
              <w:rPr>
                <w:rFonts w:ascii="Cambria Math" w:eastAsia="宋体" w:hAnsi="Cambria Math" w:cs="Times New Roman"/>
                <w:sz w:val="21"/>
                <w:szCs w:val="21"/>
              </w:rPr>
              <m:t>3</m:t>
            </m:r>
          </m:den>
        </m:f>
      </m:oMath>
      <w:r>
        <w:rPr>
          <w:rFonts w:ascii="Times New Roman" w:eastAsia="Times New Roman" w:hAnsi="Times New Roman" w:cs="Times New Roman"/>
          <w:i/>
          <w:color w:val="000000"/>
          <w:sz w:val="21"/>
          <w:shd w:val="clear" w:color="auto" w:fill="auto"/>
          <w:vertAlign w:val="baseline"/>
        </w:rPr>
        <w:t>mgh</w:t>
      </w:r>
      <w:r>
        <w:rPr>
          <w:rFonts w:ascii="Times New Roman" w:eastAsia="Times New Roman" w:hAnsi="Times New Roman" w:cs="Times New Roman"/>
          <w:color w:val="000000"/>
          <w:sz w:val="21"/>
          <w:shd w:val="clear" w:color="auto" w:fill="auto"/>
          <w:vertAlign w:val="baseline"/>
        </w:rPr>
        <w:t>　</w:t>
      </w:r>
      <w:r>
        <w:rPr>
          <w:rFonts w:ascii="Times New Roman" w:eastAsia="Times New Roman" w:hAnsi="Times New Roman" w:cs="Times New Roman"/>
          <w:color w:val="000000"/>
          <w:sz w:val="21"/>
          <w:shd w:val="clear" w:color="auto" w:fill="auto"/>
          <w:vertAlign w:val="baseline"/>
        </w:rPr>
        <w:t>(2)</w:t>
      </w:r>
      <m:oMath>
        <m:f>
          <m:fPr>
            <m:ctrlPr>
              <w:rPr>
                <w:rFonts w:ascii="Cambria Math" w:eastAsia="宋体" w:hAnsi="Cambria Math" w:cs="Times New Roman"/>
                <w:sz w:val="21"/>
                <w:szCs w:val="21"/>
              </w:rPr>
            </m:ctrlPr>
          </m:fPr>
          <m:num>
            <m:r>
              <m:rPr>
                <m:sty m:val="p"/>
              </m:rPr>
              <w:rPr>
                <w:rFonts w:ascii="Cambria Math" w:eastAsia="宋体" w:hAnsi="Cambria Math" w:cs="Times New Roman"/>
                <w:sz w:val="21"/>
                <w:szCs w:val="21"/>
              </w:rPr>
              <m:t>11</m:t>
            </m:r>
          </m:num>
          <m:den>
            <m:r>
              <m:rPr>
                <m:sty m:val="p"/>
              </m:rPr>
              <w:rPr>
                <w:rFonts w:ascii="Cambria Math" w:eastAsia="宋体" w:hAnsi="Cambria Math" w:cs="Times New Roman"/>
                <w:sz w:val="21"/>
                <w:szCs w:val="21"/>
              </w:rPr>
              <m:t>6</m:t>
            </m:r>
          </m:den>
        </m:f>
      </m:oMath>
      <w:r>
        <w:rPr>
          <w:rFonts w:ascii="Times New Roman" w:eastAsia="Times New Roman" w:hAnsi="Times New Roman" w:cs="Times New Roman"/>
          <w:i/>
          <w:color w:val="000000"/>
          <w:sz w:val="21"/>
          <w:shd w:val="clear" w:color="auto" w:fill="auto"/>
          <w:vertAlign w:val="baseline"/>
        </w:rPr>
        <w:t>mgh</w:t>
      </w:r>
    </w:p>
    <w:p>
      <w:pPr>
        <w:pStyle w:val="Normalbe8f5244-4e95-4b14-a803-18d4c409a08b"/>
        <w:spacing w:line="320" w:lineRule="auto"/>
        <w:rPr>
          <w:rFonts w:ascii="Times New Roman" w:eastAsia="宋体" w:cs="Times New Roman"/>
          <w:sz w:val="21"/>
          <w:szCs w:val="21"/>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思路点拨</w:t>
      </w:r>
      <w:r>
        <w:rPr>
          <w:rFonts w:ascii="Times New Roman" w:eastAsia="Times New Roman" w:hAnsi="Times New Roman" w:cs="Times New Roman"/>
          <w:color w:val="000000"/>
          <w:sz w:val="21"/>
          <w:shd w:val="clear" w:color="auto" w:fill="auto"/>
          <w:vertAlign w:val="baseline"/>
        </w:rPr>
        <w:t>】</w:t>
      </w:r>
    </w:p>
    <w:p>
      <w:pPr>
        <w:pStyle w:val="Normalbe8f5244-4e95-4b14-a803-18d4c409a08b"/>
        <w:spacing w:line="320" w:lineRule="auto"/>
        <w:jc w:val="center"/>
        <w:rPr>
          <w:rFonts w:ascii="Times New Roman" w:eastAsia="宋体" w:cs="Times New Roman"/>
          <w:sz w:val="21"/>
          <w:szCs w:val="21"/>
        </w:rPr>
      </w:pPr>
      <w:r w:rsidRPr="00ED5A0B">
        <w:rPr>
          <w:rFonts w:ascii="Times New Roman" w:eastAsia="宋体" w:cs="Times New Roman"/>
          <w:noProof/>
          <w:sz w:val="21"/>
          <w:szCs w:val="21"/>
        </w:rPr>
        <w:drawing>
          <wp:inline distT="0" distB="0" distL="0" distR="0">
            <wp:extent cx="2520000" cy="1116000"/>
            <wp:effectExtent l="0" t="0" r="0" b="0"/>
            <wp:docPr id="13" name="image9.jpeg" descr="试题资源网 st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jpeg"/>
                    <pic:cNvPicPr/>
                  </pic:nvPicPr>
                  <pic:blipFill>
                    <a:blip xmlns:r="http://schemas.openxmlformats.org/officeDocument/2006/relationships" r:embed="rId447"/>
                    <a:stretch>
                      <a:fillRect/>
                    </a:stretch>
                  </pic:blipFill>
                  <pic:spPr>
                    <a:xfrm>
                      <a:off x="0" y="0"/>
                      <a:ext cx="2520000" cy="1116000"/>
                    </a:xfrm>
                    <a:prstGeom prst="rect">
                      <a:avLst/>
                    </a:prstGeom>
                  </pic:spPr>
                </pic:pic>
              </a:graphicData>
            </a:graphic>
          </wp:inline>
        </w:drawing>
      </w:r>
    </w:p>
    <w:p>
      <w:pPr>
        <w:pStyle w:val="Normalbe8f5244-4e95-4b14-a803-18d4c409a08b"/>
        <w:spacing w:line="320" w:lineRule="auto"/>
        <w:rPr>
          <w:rFonts w:ascii="Times New Roman" w:eastAsia="宋体" w:cs="Times New Roman"/>
          <w:sz w:val="21"/>
          <w:szCs w:val="21"/>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本题通过弹簧类模型考查了动量守恒定律及能量守恒定律</w:t>
      </w:r>
      <w:r>
        <w:rPr>
          <w:rFonts w:ascii="Times New Roman" w:eastAsia="Times New Roman" w:hAnsi="Times New Roman" w:cs="Times New Roman"/>
          <w:color w:val="000000"/>
          <w:sz w:val="21"/>
          <w:shd w:val="clear" w:color="auto" w:fill="auto"/>
          <w:vertAlign w:val="baseline"/>
        </w:rPr>
        <w:t>。</w:t>
      </w:r>
    </w:p>
    <w:p>
      <w:pPr>
        <w:pStyle w:val="Normalbe8f5244-4e95-4b14-a803-18d4c409a08b"/>
        <w:spacing w:line="320" w:lineRule="auto"/>
        <w:rPr>
          <w:rFonts w:ascii="Times New Roman" w:eastAsia="宋体" w:cs="Times New Roman"/>
          <w:sz w:val="21"/>
          <w:szCs w:val="21"/>
        </w:rPr>
      </w:pP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圆环下落到碰到圆盘前瞬间</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由动能定理有</w:t>
      </w:r>
      <w:r>
        <w:rPr>
          <w:rFonts w:ascii="Times New Roman" w:eastAsia="Times New Roman" w:hAnsi="Times New Roman" w:cs="Times New Roman"/>
          <w:i/>
          <w:color w:val="000000"/>
          <w:sz w:val="21"/>
          <w:shd w:val="clear" w:color="auto" w:fill="auto"/>
          <w:vertAlign w:val="baseline"/>
        </w:rPr>
        <w:t>mgh</w:t>
      </w:r>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Times New Roman"/>
                <w:sz w:val="21"/>
                <w:szCs w:val="21"/>
              </w:rPr>
            </m:ctrlPr>
          </m:fPr>
          <m:num>
            <m:r>
              <m:rPr>
                <m:sty m:val="p"/>
              </m:rPr>
              <w:rPr>
                <w:rFonts w:ascii="Cambria Math" w:eastAsia="宋体" w:hAnsi="Cambria Math" w:cs="Times New Roman"/>
                <w:sz w:val="21"/>
                <w:szCs w:val="21"/>
              </w:rPr>
              <m:t>1</m:t>
            </m:r>
          </m:num>
          <m:den>
            <m:r>
              <m:rPr>
                <m:sty m:val="p"/>
              </m:rPr>
              <w:rPr>
                <w:rFonts w:ascii="Cambria Math" w:eastAsia="宋体" w:hAnsi="Cambria Math" w:cs="Times New Roman"/>
                <w:sz w:val="21"/>
                <w:szCs w:val="21"/>
              </w:rPr>
              <m:t>2</m:t>
            </m:r>
          </m:den>
        </m:f>
      </m:oMath>
      <w:r>
        <w:rPr>
          <w:rFonts w:ascii="Times New Roman" w:eastAsia="Times New Roman" w:hAnsi="Times New Roman" w:cs="Times New Roman"/>
          <w:i/>
          <w:color w:val="000000"/>
          <w:sz w:val="21"/>
          <w:shd w:val="clear" w:color="auto" w:fill="auto"/>
          <w:vertAlign w:val="baseline"/>
        </w:rPr>
        <w:t>mv</w:t>
      </w:r>
      <w:r>
        <w:rPr>
          <w:rFonts w:ascii="Times New Roman" w:eastAsia="Times New Roman" w:hAnsi="Times New Roman" w:cs="Times New Roman"/>
          <w:color w:val="000000"/>
          <w:sz w:val="21"/>
          <w:shd w:val="clear" w:color="auto" w:fill="auto"/>
          <w:vertAlign w:val="superscript"/>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圆环与圆盘相碰</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由动量守恒定律及能量守恒定律有</w:t>
      </w:r>
      <w:r>
        <w:rPr>
          <w:rFonts w:ascii="Times New Roman" w:eastAsia="Times New Roman" w:hAnsi="Times New Roman" w:cs="Times New Roman"/>
          <w:i/>
          <w:color w:val="000000"/>
          <w:sz w:val="21"/>
          <w:shd w:val="clear" w:color="auto" w:fill="auto"/>
          <w:vertAlign w:val="baseline"/>
        </w:rPr>
        <w:t>mv</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i/>
          <w:color w:val="000000"/>
          <w:sz w:val="21"/>
          <w:shd w:val="clear" w:color="auto" w:fill="auto"/>
          <w:vertAlign w:val="baseline"/>
        </w:rPr>
        <w:t>mv</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Times New Roman"/>
                <w:sz w:val="21"/>
                <w:szCs w:val="21"/>
              </w:rPr>
            </m:ctrlPr>
          </m:fPr>
          <m:num>
            <m:r>
              <m:rPr>
                <m:sty m:val="p"/>
              </m:rPr>
              <w:rPr>
                <w:rFonts w:ascii="Cambria Math" w:eastAsia="宋体" w:hAnsi="Cambria Math" w:cs="Times New Roman"/>
                <w:sz w:val="21"/>
                <w:szCs w:val="21"/>
              </w:rPr>
              <m:t>1</m:t>
            </m:r>
          </m:num>
          <m:den>
            <m:r>
              <m:rPr>
                <m:sty m:val="p"/>
              </m:rPr>
              <w:rPr>
                <w:rFonts w:ascii="Cambria Math" w:eastAsia="宋体" w:hAnsi="Cambria Math" w:cs="Times New Roman"/>
                <w:sz w:val="21"/>
                <w:szCs w:val="21"/>
              </w:rPr>
              <m:t>2</m:t>
            </m:r>
          </m:den>
        </m:f>
      </m:oMath>
      <w:r>
        <w:rPr>
          <w:rFonts w:ascii="Times New Roman" w:eastAsia="Times New Roman" w:hAnsi="Times New Roman" w:cs="Times New Roman"/>
          <w:i/>
          <w:color w:val="000000"/>
          <w:sz w:val="21"/>
          <w:shd w:val="clear" w:color="auto" w:fill="auto"/>
          <w:vertAlign w:val="baseline"/>
        </w:rPr>
        <w:t>mv</w:t>
      </w:r>
      <w:r>
        <w:rPr>
          <w:rFonts w:ascii="Times New Roman" w:eastAsia="Times New Roman" w:hAnsi="Times New Roman" w:cs="Times New Roman"/>
          <w:color w:val="000000"/>
          <w:sz w:val="21"/>
          <w:shd w:val="clear" w:color="auto" w:fill="auto"/>
          <w:vertAlign w:val="superscript"/>
        </w:rPr>
        <w:t>2</w:t>
      </w:r>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Times New Roman"/>
                <w:sz w:val="21"/>
                <w:szCs w:val="21"/>
              </w:rPr>
            </m:ctrlPr>
          </m:fPr>
          <m:num>
            <m:r>
              <m:rPr>
                <m:sty m:val="p"/>
              </m:rPr>
              <w:rPr>
                <w:rFonts w:ascii="Cambria Math" w:eastAsia="宋体" w:hAnsi="Cambria Math" w:cs="Times New Roman"/>
                <w:sz w:val="21"/>
                <w:szCs w:val="21"/>
              </w:rPr>
              <m:t>3</m:t>
            </m:r>
            <m:r>
              <w:rPr>
                <w:rFonts w:ascii="Cambria Math" w:eastAsia="宋体" w:hAnsi="Cambria Math" w:cs="Times New Roman"/>
                <w:sz w:val="21"/>
                <w:szCs w:val="21"/>
              </w:rPr>
              <m:t>m</m:t>
            </m:r>
          </m:num>
          <m:den>
            <m:r>
              <m:rPr>
                <m:sty m:val="p"/>
              </m:rPr>
              <w:rPr>
                <w:rFonts w:ascii="Cambria Math" w:eastAsia="宋体" w:hAnsi="Cambria Math" w:cs="Times New Roman"/>
                <w:sz w:val="21"/>
                <w:szCs w:val="21"/>
              </w:rPr>
              <m:t>2</m:t>
            </m:r>
          </m:den>
        </m:f>
        <m:sSubSup>
          <m:sSubSupPr>
            <m:ctrlPr>
              <w:rPr>
                <w:rFonts w:ascii="Cambria Math" w:eastAsia="宋体" w:hAnsi="Cambria Math" w:cs="Times New Roman"/>
                <w:sz w:val="21"/>
                <w:szCs w:val="21"/>
              </w:rPr>
            </m:ctrlPr>
          </m:sSubSupPr>
          <m:e>
            <m:r>
              <w:rPr>
                <w:rFonts w:ascii="Cambria Math" w:eastAsia="宋体" w:hAnsi="Cambria Math" w:cs="Times New Roman"/>
                <w:sz w:val="21"/>
                <w:szCs w:val="21"/>
              </w:rPr>
              <m:t>v</m:t>
            </m:r>
          </m:e>
          <m:sub>
            <m:r>
              <m:rPr>
                <m:sty m:val="p"/>
              </m:rPr>
              <w:rPr>
                <w:rFonts w:ascii="Cambria Math" w:eastAsia="宋体" w:hAnsi="Cambria Math" w:cs="Times New Roman"/>
                <w:sz w:val="21"/>
                <w:szCs w:val="21"/>
              </w:rPr>
              <m:t>1</m:t>
            </m:r>
          </m:sub>
          <m:sup>
            <m:r>
              <m:rPr>
                <m:sty m:val="p"/>
              </m:rPr>
              <w:rPr>
                <w:rFonts w:ascii="Cambria Math" w:eastAsia="宋体" w:hAnsi="Cambria Math" w:cs="Times New Roman"/>
                <w:sz w:val="21"/>
                <w:szCs w:val="21"/>
              </w:rPr>
              <m:t>2</m:t>
            </m:r>
          </m:sup>
        </m:sSubSup>
      </m:oMath>
      <w:r>
        <w:rPr>
          <w:rFonts w:ascii="Times New Roman" w:eastAsia="Times New Roman" w:hAnsi="Times New Roman" w:cs="Times New Roman"/>
          <w:color w:val="000000"/>
          <w:sz w:val="21"/>
          <w:shd w:val="clear" w:color="auto" w:fill="auto"/>
          <w:vertAlign w:val="baseline"/>
        </w:rPr>
        <w:t>+Δ</w:t>
      </w:r>
      <w:r>
        <w:rPr>
          <w:rFonts w:ascii="Times New Roman" w:eastAsia="Times New Roman" w:hAnsi="Times New Roman" w:cs="Times New Roman"/>
          <w:i/>
          <w:color w:val="000000"/>
          <w:sz w:val="21"/>
          <w:shd w:val="clear" w:color="auto" w:fill="auto"/>
          <w:vertAlign w:val="baseline"/>
        </w:rPr>
        <w:t>E</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rPr>
          <w:rFonts w:ascii="Times New Roman" w:eastAsia="Times New Roman" w:hAnsi="Times New Roman" w:cs="Times New Roman"/>
          <w:color w:val="000000"/>
          <w:sz w:val="21"/>
          <w:shd w:val="clear" w:color="auto" w:fill="auto"/>
          <w:vertAlign w:val="baseline"/>
        </w:rPr>
        <w:t>Δ</w:t>
      </w:r>
      <w:r>
        <w:rPr>
          <w:rFonts w:ascii="Times New Roman" w:eastAsia="Times New Roman" w:hAnsi="Times New Roman" w:cs="Times New Roman"/>
          <w:i/>
          <w:color w:val="000000"/>
          <w:sz w:val="21"/>
          <w:shd w:val="clear" w:color="auto" w:fill="auto"/>
          <w:vertAlign w:val="baseline"/>
        </w:rPr>
        <w:t>E</w:t>
      </w:r>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Times New Roman"/>
                <w:sz w:val="21"/>
                <w:szCs w:val="21"/>
              </w:rPr>
            </m:ctrlPr>
          </m:fPr>
          <m:num>
            <m:r>
              <m:rPr>
                <m:sty m:val="p"/>
              </m:rPr>
              <w:rPr>
                <w:rFonts w:ascii="Cambria Math" w:eastAsia="宋体" w:hAnsi="Cambria Math" w:cs="Times New Roman"/>
                <w:sz w:val="21"/>
                <w:szCs w:val="21"/>
              </w:rPr>
              <m:t>2</m:t>
            </m:r>
          </m:num>
          <m:den>
            <m:r>
              <m:rPr>
                <m:sty m:val="p"/>
              </m:rPr>
              <w:rPr>
                <w:rFonts w:ascii="Cambria Math" w:eastAsia="宋体" w:hAnsi="Cambria Math" w:cs="Times New Roman"/>
                <w:sz w:val="21"/>
                <w:szCs w:val="21"/>
              </w:rPr>
              <m:t>3</m:t>
            </m:r>
          </m:den>
        </m:f>
      </m:oMath>
      <w:r>
        <w:rPr>
          <w:rFonts w:ascii="Times New Roman" w:eastAsia="Times New Roman" w:hAnsi="Times New Roman" w:cs="Times New Roman"/>
          <w:i/>
          <w:color w:val="000000"/>
          <w:sz w:val="21"/>
          <w:shd w:val="clear" w:color="auto" w:fill="auto"/>
          <w:vertAlign w:val="baseline"/>
        </w:rPr>
        <w:t>mgh</w:t>
      </w:r>
      <w:r>
        <w:rPr>
          <w:rFonts w:ascii="Times New Roman" w:eastAsia="Times New Roman" w:hAnsi="Times New Roman" w:cs="Times New Roman"/>
          <w:color w:val="000000"/>
          <w:sz w:val="21"/>
          <w:shd w:val="clear" w:color="auto" w:fill="auto"/>
          <w:vertAlign w:val="baseline"/>
        </w:rPr>
        <w:t>。</w:t>
      </w:r>
    </w:p>
    <w:p>
      <w:pPr>
        <w:pStyle w:val="Normalbe8f5244-4e95-4b14-a803-18d4c409a08b"/>
        <w:spacing w:line="320" w:lineRule="auto"/>
        <w:rPr>
          <w:rFonts w:ascii="Times New Roman" w:eastAsia="宋体" w:cs="Times New Roman"/>
          <w:sz w:val="21"/>
          <w:szCs w:val="21"/>
        </w:rPr>
      </w:pP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圆环与圆盘碰撞后至最低点的过程中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由动能定理有</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i/>
          <w:color w:val="000000"/>
          <w:sz w:val="21"/>
          <w:shd w:val="clear" w:color="auto" w:fill="auto"/>
          <w:vertAlign w:val="baseline"/>
        </w:rPr>
        <w:t>mg</w:t>
      </w:r>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Times New Roman"/>
                <w:sz w:val="21"/>
                <w:szCs w:val="21"/>
              </w:rPr>
            </m:ctrlPr>
          </m:fPr>
          <m:num>
            <m:r>
              <m:rPr>
                <m:sty m:val="p"/>
              </m:rPr>
              <w:rPr>
                <w:rFonts w:ascii="Cambria Math" w:eastAsia="宋体" w:hAnsi="Cambria Math" w:cs="Times New Roman"/>
                <w:sz w:val="21"/>
                <w:szCs w:val="21"/>
              </w:rPr>
              <m:t>1</m:t>
            </m:r>
          </m:num>
          <m:den>
            <m:r>
              <m:rPr>
                <m:sty m:val="p"/>
              </m:rPr>
              <w:rPr>
                <w:rFonts w:ascii="Cambria Math" w:eastAsia="宋体" w:hAnsi="Cambria Math" w:cs="Times New Roman"/>
                <w:sz w:val="21"/>
                <w:szCs w:val="21"/>
              </w:rPr>
              <m:t>2</m:t>
            </m:r>
          </m:den>
        </m:f>
      </m:oMath>
      <w:r>
        <w:rPr>
          <w:rFonts w:ascii="Times New Roman" w:eastAsia="Times New Roman" w:hAnsi="Times New Roman" w:cs="Times New Roman"/>
          <w:i/>
          <w:color w:val="000000"/>
          <w:sz w:val="21"/>
          <w:shd w:val="clear" w:color="auto" w:fill="auto"/>
          <w:vertAlign w:val="baseline"/>
        </w:rPr>
        <w:t>h</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W</w:t>
      </w:r>
      <w:r>
        <w:rPr>
          <w:rFonts w:ascii="Times New Roman" w:eastAsia="Times New Roman" w:hAnsi="Times New Roman" w:cs="Times New Roman"/>
          <w:color w:val="000000"/>
          <w:sz w:val="21"/>
          <w:shd w:val="clear" w:color="auto" w:fill="auto"/>
          <w:vertAlign w:val="baseline"/>
        </w:rPr>
        <w:t>=0-</w:t>
      </w:r>
      <m:oMath>
        <m:f>
          <m:fPr>
            <m:ctrlPr>
              <w:rPr>
                <w:rFonts w:ascii="Cambria Math" w:eastAsia="宋体" w:hAnsi="Cambria Math" w:cs="Times New Roman"/>
                <w:sz w:val="21"/>
                <w:szCs w:val="21"/>
              </w:rPr>
            </m:ctrlPr>
          </m:fPr>
          <m:num>
            <m:r>
              <m:rPr>
                <m:sty m:val="p"/>
              </m:rPr>
              <w:rPr>
                <w:rFonts w:ascii="Cambria Math" w:eastAsia="宋体" w:hAnsi="Cambria Math" w:cs="Times New Roman"/>
                <w:sz w:val="21"/>
                <w:szCs w:val="21"/>
              </w:rPr>
              <m:t>3</m:t>
            </m:r>
            <m:r>
              <w:rPr>
                <w:rFonts w:ascii="Cambria Math" w:eastAsia="宋体" w:hAnsi="Cambria Math" w:cs="Times New Roman"/>
                <w:sz w:val="21"/>
                <w:szCs w:val="21"/>
              </w:rPr>
              <m:t>m</m:t>
            </m:r>
          </m:num>
          <m:den>
            <m:r>
              <m:rPr>
                <m:sty m:val="p"/>
              </m:rPr>
              <w:rPr>
                <w:rFonts w:ascii="Cambria Math" w:eastAsia="宋体" w:hAnsi="Cambria Math" w:cs="Times New Roman"/>
                <w:sz w:val="21"/>
                <w:szCs w:val="21"/>
              </w:rPr>
              <m:t>2</m:t>
            </m:r>
          </m:den>
        </m:f>
        <m:sSubSup>
          <m:sSubSupPr>
            <m:ctrlPr>
              <w:rPr>
                <w:rFonts w:ascii="Cambria Math" w:eastAsia="宋体" w:hAnsi="Cambria Math" w:cs="Times New Roman"/>
                <w:sz w:val="21"/>
                <w:szCs w:val="21"/>
              </w:rPr>
            </m:ctrlPr>
          </m:sSubSupPr>
          <m:e>
            <m:r>
              <w:rPr>
                <w:rFonts w:ascii="Cambria Math" w:eastAsia="宋体" w:hAnsi="Cambria Math" w:cs="Times New Roman"/>
                <w:sz w:val="21"/>
                <w:szCs w:val="21"/>
              </w:rPr>
              <m:t>v</m:t>
            </m:r>
          </m:e>
          <m:sub>
            <m:r>
              <m:rPr>
                <m:sty m:val="p"/>
              </m:rPr>
              <w:rPr>
                <w:rFonts w:ascii="Cambria Math" w:eastAsia="宋体" w:hAnsi="Cambria Math" w:cs="Times New Roman"/>
                <w:sz w:val="21"/>
                <w:szCs w:val="21"/>
              </w:rPr>
              <m:t>1</m:t>
            </m:r>
          </m:sub>
          <m:sup>
            <m:r>
              <m:rPr>
                <m:sty m:val="p"/>
              </m:rPr>
              <w:rPr>
                <w:rFonts w:ascii="Cambria Math" w:eastAsia="宋体" w:hAnsi="Cambria Math" w:cs="Times New Roman"/>
                <w:sz w:val="21"/>
                <w:szCs w:val="21"/>
              </w:rPr>
              <m:t>2</m:t>
            </m:r>
          </m:sup>
        </m:sSubSup>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rPr>
          <w:rFonts w:ascii="Times New Roman" w:eastAsia="Times New Roman" w:hAnsi="Times New Roman" w:cs="Times New Roman"/>
          <w:i/>
          <w:color w:val="000000"/>
          <w:sz w:val="21"/>
          <w:shd w:val="clear" w:color="auto" w:fill="auto"/>
          <w:vertAlign w:val="baseline"/>
        </w:rPr>
        <w:t>W</w:t>
      </w:r>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Times New Roman"/>
                <w:sz w:val="21"/>
                <w:szCs w:val="21"/>
              </w:rPr>
            </m:ctrlPr>
          </m:fPr>
          <m:num>
            <m:r>
              <m:rPr>
                <m:sty m:val="p"/>
              </m:rPr>
              <w:rPr>
                <w:rFonts w:ascii="Cambria Math" w:eastAsia="宋体" w:hAnsi="Cambria Math" w:cs="Times New Roman"/>
                <w:sz w:val="21"/>
                <w:szCs w:val="21"/>
              </w:rPr>
              <m:t>11</m:t>
            </m:r>
          </m:num>
          <m:den>
            <m:r>
              <m:rPr>
                <m:sty m:val="p"/>
              </m:rPr>
              <w:rPr>
                <w:rFonts w:ascii="Cambria Math" w:eastAsia="宋体" w:hAnsi="Cambria Math" w:cs="Times New Roman"/>
                <w:sz w:val="21"/>
                <w:szCs w:val="21"/>
              </w:rPr>
              <m:t>6</m:t>
            </m:r>
          </m:den>
        </m:f>
      </m:oMath>
      <w:r>
        <w:rPr>
          <w:rFonts w:ascii="Times New Roman" w:eastAsia="Times New Roman" w:hAnsi="Times New Roman" w:cs="Times New Roman"/>
          <w:i/>
          <w:color w:val="000000"/>
          <w:sz w:val="21"/>
          <w:shd w:val="clear" w:color="auto" w:fill="auto"/>
          <w:vertAlign w:val="baseline"/>
        </w:rPr>
        <w:t>mgh</w:t>
      </w:r>
      <w:r>
        <w:rPr>
          <w:rFonts w:ascii="Times New Roman" w:eastAsia="Times New Roman" w:hAnsi="Times New Roman" w:cs="Times New Roman"/>
          <w:color w:val="000000"/>
          <w:sz w:val="21"/>
          <w:shd w:val="clear" w:color="auto" w:fill="auto"/>
          <w:vertAlign w:val="baseline"/>
        </w:rPr>
        <w:t>。</w:t>
      </w:r>
    </w:p>
    <w:p>
      <w:pPr>
        <w:pStyle w:val="Normalbe8f5244-4e95-4b14-a803-18d4c409a08b"/>
        <w:spacing w:line="320" w:lineRule="auto"/>
        <w:rPr>
          <w:rFonts w:ascii="Times New Roman" w:eastAsia="宋体" w:cs="Times New Roman"/>
          <w:sz w:val="21"/>
          <w:szCs w:val="21"/>
        </w:rPr>
      </w:pPr>
      <w:r>
        <w:rPr>
          <w:rFonts w:ascii="Times New Roman" w:eastAsia="Times New Roman" w:hAnsi="Times New Roman" w:cs="Times New Roman"/>
          <w:color w:val="000000"/>
          <w:sz w:val="21"/>
          <w:shd w:val="clear" w:color="auto" w:fill="auto"/>
          <w:vertAlign w:val="baseline"/>
        </w:rPr>
        <w:t>17．</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(1)3</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　</w:t>
      </w:r>
      <w:r>
        <w:rPr>
          <w:rFonts w:ascii="Times New Roman" w:eastAsia="Times New Roman" w:hAnsi="Times New Roman" w:cs="Times New Roman"/>
          <w:color w:val="000000"/>
          <w:sz w:val="21"/>
          <w:shd w:val="clear" w:color="auto" w:fill="auto"/>
          <w:vertAlign w:val="baseline"/>
        </w:rPr>
        <w:t>(2)</w:t>
      </w:r>
      <m:oMath>
        <m:f>
          <m:fPr>
            <m:ctrlPr>
              <w:rPr>
                <w:rFonts w:ascii="Cambria Math" w:eastAsia="宋体" w:hAnsi="Cambria Math" w:cs="Times New Roman"/>
                <w:sz w:val="21"/>
                <w:szCs w:val="21"/>
              </w:rPr>
            </m:ctrlPr>
          </m:fPr>
          <m:num>
            <m:r>
              <m:rPr>
                <m:sty m:val="p"/>
              </m:rPr>
              <w:rPr>
                <w:rFonts w:ascii="Cambria Math" w:eastAsia="宋体" w:hAnsi="Cambria Math" w:cs="Times New Roman"/>
                <w:sz w:val="21"/>
                <w:szCs w:val="21"/>
              </w:rPr>
              <m:t>8</m:t>
            </m:r>
            <m:r>
              <w:rPr>
                <w:rFonts w:ascii="Cambria Math" w:eastAsia="宋体" w:hAnsi="Cambria Math" w:cs="Times New Roman"/>
                <w:sz w:val="21"/>
                <w:szCs w:val="21"/>
              </w:rPr>
              <m:t>L</m:t>
            </m:r>
            <m:sSubSup>
              <m:sSubSupPr>
                <m:ctrlPr>
                  <w:rPr>
                    <w:rFonts w:ascii="Cambria Math" w:eastAsia="宋体" w:hAnsi="Cambria Math" w:cs="Times New Roman"/>
                    <w:sz w:val="21"/>
                    <w:szCs w:val="21"/>
                  </w:rPr>
                </m:ctrlPr>
              </m:sSubSupPr>
              <m:e>
                <m:r>
                  <w:rPr>
                    <w:rFonts w:ascii="Cambria Math" w:eastAsia="宋体" w:hAnsi="Cambria Math" w:cs="Times New Roman"/>
                    <w:sz w:val="21"/>
                    <w:szCs w:val="21"/>
                  </w:rPr>
                  <m:t>m</m:t>
                </m:r>
              </m:e>
              <m:sub>
                <m:r>
                  <m:rPr>
                    <m:sty m:val="p"/>
                  </m:rPr>
                  <w:rPr>
                    <w:rFonts w:ascii="Cambria Math" w:eastAsia="宋体" w:hAnsi="Cambria Math" w:cs="Times New Roman"/>
                    <w:sz w:val="21"/>
                    <w:szCs w:val="21"/>
                  </w:rPr>
                  <m:t>0</m:t>
                </m:r>
              </m:sub>
              <m:sup>
                <m:r>
                  <m:rPr>
                    <m:sty m:val="p"/>
                  </m:rPr>
                  <w:rPr>
                    <w:rFonts w:ascii="Cambria Math" w:eastAsia="宋体" w:hAnsi="Cambria Math" w:cs="Times New Roman"/>
                    <w:sz w:val="21"/>
                    <w:szCs w:val="21"/>
                  </w:rPr>
                  <m:t>2</m:t>
                </m:r>
              </m:sup>
            </m:sSubSup>
          </m:num>
          <m:den>
            <m:r>
              <m:rPr>
                <m:sty m:val="p"/>
              </m:rPr>
              <w:rPr>
                <w:rFonts w:ascii="Cambria Math" w:eastAsia="宋体" w:hAnsi="Cambria Math" w:cs="Times New Roman"/>
                <w:sz w:val="21"/>
                <w:szCs w:val="21"/>
              </w:rPr>
              <m:t>3(</m:t>
            </m:r>
            <m:sSub>
              <m:sSubPr>
                <m:ctrlPr>
                  <w:rPr>
                    <w:rFonts w:ascii="Cambria Math" w:eastAsia="宋体" w:hAnsi="Cambria Math" w:cs="Times New Roman"/>
                    <w:sz w:val="21"/>
                    <w:szCs w:val="21"/>
                  </w:rPr>
                </m:ctrlPr>
              </m:sSubPr>
              <m:e>
                <m:r>
                  <w:rPr>
                    <w:rFonts w:ascii="Cambria Math" w:eastAsia="宋体" w:hAnsi="Cambria Math" w:cs="Times New Roman"/>
                    <w:sz w:val="21"/>
                    <w:szCs w:val="21"/>
                  </w:rPr>
                  <m:t>m</m:t>
                </m:r>
              </m:e>
              <m:sub>
                <m:r>
                  <m:rPr>
                    <m:sty m:val="p"/>
                  </m:rPr>
                  <w:rPr>
                    <w:rFonts w:ascii="Cambria Math" w:eastAsia="宋体" w:hAnsi="Cambria Math" w:cs="Times New Roman"/>
                    <w:sz w:val="21"/>
                    <w:szCs w:val="21"/>
                  </w:rPr>
                  <m:t>0</m:t>
                </m:r>
              </m:sub>
            </m:sSub>
            <m:sSup>
              <m:sSupPr>
                <m:ctrlPr>
                  <w:rPr>
                    <w:rFonts w:ascii="Cambria Math" w:eastAsia="宋体" w:hAnsi="Cambria Math" w:cs="Times New Roman"/>
                    <w:sz w:val="21"/>
                    <w:szCs w:val="21"/>
                  </w:rPr>
                </m:ctrlPr>
              </m:sSupPr>
              <m:e>
                <m:r>
                  <m:rPr>
                    <m:sty m:val="p"/>
                  </m:rPr>
                  <w:rPr>
                    <w:rFonts w:ascii="Cambria Math" w:eastAsia="宋体" w:hAnsi="Cambria Math" w:cs="Times New Roman"/>
                    <w:sz w:val="21"/>
                    <w:szCs w:val="21"/>
                  </w:rPr>
                  <m:t>+</m:t>
                </m:r>
                <m:r>
                  <w:rPr>
                    <w:rFonts w:ascii="Cambria Math" w:eastAsia="宋体" w:hAnsi="Cambria Math" w:cs="Times New Roman"/>
                    <w:sz w:val="21"/>
                    <w:szCs w:val="21"/>
                  </w:rPr>
                  <m:t>m</m:t>
                </m:r>
                <m:r>
                  <m:rPr>
                    <m:sty m:val="p"/>
                  </m:rPr>
                  <w:rPr>
                    <w:rFonts w:ascii="Cambria Math" w:eastAsia="宋体" w:hAnsi="Cambria Math" w:cs="Times New Roman"/>
                    <w:sz w:val="21"/>
                    <w:szCs w:val="21"/>
                  </w:rPr>
                  <m:t>)</m:t>
                </m:r>
              </m:e>
              <m:sup>
                <m:r>
                  <m:rPr>
                    <m:sty m:val="p"/>
                  </m:rPr>
                  <w:rPr>
                    <w:rFonts w:ascii="Cambria Math" w:eastAsia="宋体" w:hAnsi="Cambria Math" w:cs="Times New Roman"/>
                    <w:sz w:val="21"/>
                    <w:szCs w:val="21"/>
                  </w:rPr>
                  <m:t>2</m:t>
                </m:r>
              </m:sup>
            </m:sSup>
          </m:den>
        </m:f>
      </m:oMath>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μL</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　</w:t>
      </w:r>
      <w:r>
        <w:rPr>
          <w:rFonts w:ascii="Times New Roman" w:eastAsia="Times New Roman" w:hAnsi="Times New Roman" w:cs="Times New Roman"/>
          <w:color w:val="000000"/>
          <w:sz w:val="21"/>
          <w:shd w:val="clear" w:color="auto" w:fill="auto"/>
          <w:vertAlign w:val="baseline"/>
        </w:rPr>
        <w:t>(3)</w:t>
      </w:r>
      <m:oMath>
        <m:f>
          <m:fPr>
            <m:ctrlPr>
              <w:rPr>
                <w:rFonts w:ascii="Cambria Math" w:eastAsia="宋体" w:hAnsi="Cambria Math" w:cs="Times New Roman"/>
                <w:sz w:val="21"/>
                <w:szCs w:val="21"/>
              </w:rPr>
            </m:ctrlPr>
          </m:fPr>
          <m:num>
            <m:sSub>
              <m:sSubPr>
                <m:ctrlPr>
                  <w:rPr>
                    <w:rFonts w:ascii="Cambria Math" w:eastAsia="宋体" w:hAnsi="Cambria Math" w:cs="Times New Roman"/>
                    <w:sz w:val="21"/>
                    <w:szCs w:val="21"/>
                  </w:rPr>
                </m:ctrlPr>
              </m:sSubPr>
              <m:e>
                <m:r>
                  <w:rPr>
                    <w:rFonts w:ascii="Cambria Math" w:eastAsia="宋体" w:hAnsi="Cambria Math" w:cs="Times New Roman"/>
                    <w:sz w:val="21"/>
                    <w:szCs w:val="21"/>
                  </w:rPr>
                  <m:t>m</m:t>
                </m:r>
              </m:e>
              <m:sub>
                <m:r>
                  <m:rPr>
                    <m:sty m:val="p"/>
                  </m:rPr>
                  <w:rPr>
                    <w:rFonts w:ascii="Cambria Math" w:eastAsia="宋体" w:hAnsi="Cambria Math" w:cs="Times New Roman"/>
                    <w:sz w:val="21"/>
                    <w:szCs w:val="21"/>
                  </w:rPr>
                  <m:t>0</m:t>
                </m:r>
              </m:sub>
            </m:sSub>
          </m:num>
          <m:den>
            <m:r>
              <w:rPr>
                <w:rFonts w:ascii="Cambria Math" w:eastAsia="宋体" w:hAnsi="Cambria Math" w:cs="Times New Roman"/>
                <w:sz w:val="21"/>
                <w:szCs w:val="21"/>
              </w:rPr>
              <m:t>m</m:t>
            </m:r>
          </m:den>
        </m:f>
      </m:oMath>
      <w:r>
        <w:rPr>
          <w:rFonts w:ascii="Times New Roman" w:eastAsia="Times New Roman" w:hAnsi="Times New Roman" w:cs="Times New Roman"/>
          <w:color w:val="000000"/>
          <w:sz w:val="21"/>
          <w:shd w:val="clear" w:color="auto" w:fill="auto"/>
          <w:vertAlign w:val="baseline"/>
        </w:rPr>
        <w:t>&gt;</w:t>
      </w:r>
      <m:oMath>
        <m:f>
          <m:fPr>
            <m:ctrlPr>
              <w:rPr>
                <w:rFonts w:ascii="Cambria Math" w:eastAsia="宋体" w:hAnsi="Cambria Math" w:cs="Times New Roman"/>
                <w:sz w:val="21"/>
                <w:szCs w:val="21"/>
              </w:rPr>
            </m:ctrlPr>
          </m:fPr>
          <m:num>
            <m:rad>
              <m:radPr>
                <m:degHide/>
                <m:ctrlPr>
                  <w:rPr>
                    <w:rFonts w:ascii="Cambria Math" w:eastAsia="宋体" w:hAnsi="Cambria Math" w:cs="Times New Roman"/>
                    <w:sz w:val="21"/>
                    <w:szCs w:val="21"/>
                  </w:rPr>
                </m:ctrlPr>
              </m:radPr>
              <m:deg/>
              <m:e>
                <m:r>
                  <w:rPr>
                    <w:rFonts w:ascii="Cambria Math" w:eastAsia="宋体" w:hAnsi="Cambria Math" w:cs="Times New Roman"/>
                    <w:sz w:val="21"/>
                    <w:szCs w:val="21"/>
                  </w:rPr>
                  <m:t>μ</m:t>
                </m:r>
              </m:e>
            </m:rad>
          </m:num>
          <m:den>
            <m:rad>
              <m:radPr>
                <m:degHide/>
                <m:ctrlPr>
                  <w:rPr>
                    <w:rFonts w:ascii="Cambria Math" w:eastAsia="宋体" w:hAnsi="Cambria Math" w:cs="Times New Roman"/>
                    <w:sz w:val="21"/>
                    <w:szCs w:val="21"/>
                  </w:rPr>
                </m:ctrlPr>
              </m:radPr>
              <m:deg/>
              <m:e>
                <m:r>
                  <m:rPr>
                    <m:sty m:val="p"/>
                  </m:rPr>
                  <w:rPr>
                    <w:rFonts w:ascii="Cambria Math" w:eastAsia="宋体" w:hAnsi="Cambria Math" w:cs="Times New Roman"/>
                    <w:sz w:val="21"/>
                    <w:szCs w:val="21"/>
                  </w:rPr>
                  <m:t>2</m:t>
                </m:r>
              </m:e>
            </m:rad>
            <m:r>
              <m:rPr>
                <m:sty m:val="p"/>
              </m:rPr>
              <w:rPr>
                <w:rFonts w:ascii="Cambria Math" w:eastAsia="宋体" w:hAnsi="Cambria Math" w:cs="Times New Roman"/>
                <w:sz w:val="21"/>
                <w:szCs w:val="21"/>
              </w:rPr>
              <m:t>-</m:t>
            </m:r>
            <m:rad>
              <m:radPr>
                <m:degHide/>
                <m:ctrlPr>
                  <w:rPr>
                    <w:rFonts w:ascii="Cambria Math" w:eastAsia="宋体" w:hAnsi="Cambria Math" w:cs="Times New Roman"/>
                    <w:sz w:val="21"/>
                    <w:szCs w:val="21"/>
                  </w:rPr>
                </m:ctrlPr>
              </m:radPr>
              <m:deg/>
              <m:e>
                <m:r>
                  <w:rPr>
                    <w:rFonts w:ascii="Cambria Math" w:eastAsia="宋体" w:hAnsi="Cambria Math" w:cs="Times New Roman"/>
                    <w:sz w:val="21"/>
                    <w:szCs w:val="21"/>
                  </w:rPr>
                  <m:t>μ</m:t>
                </m:r>
              </m:e>
            </m:rad>
          </m:den>
        </m:f>
      </m:oMath>
    </w:p>
    <w:p>
      <w:pPr>
        <w:pStyle w:val="Normalbe8f5244-4e95-4b14-a803-18d4c409a08b"/>
        <w:spacing w:line="320" w:lineRule="auto"/>
        <w:rPr>
          <w:rFonts w:ascii="Times New Roman" w:eastAsia="宋体" w:cs="Times New Roman"/>
          <w:sz w:val="21"/>
          <w:szCs w:val="21"/>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本题通过做圆周运动的小球与物块考查碰撞问题中动量守恒定律和能量守恒定律的应用</w:t>
      </w:r>
      <w:r>
        <w:rPr>
          <w:rFonts w:ascii="Times New Roman" w:eastAsia="Times New Roman" w:hAnsi="Times New Roman" w:cs="Times New Roman"/>
          <w:color w:val="000000"/>
          <w:sz w:val="21"/>
          <w:shd w:val="clear" w:color="auto" w:fill="auto"/>
          <w:vertAlign w:val="baseline"/>
        </w:rPr>
        <w:t>。</w:t>
      </w:r>
    </w:p>
    <w:p>
      <w:pPr>
        <w:pStyle w:val="Normalbe8f5244-4e95-4b14-a803-18d4c409a08b"/>
        <w:spacing w:line="320" w:lineRule="auto"/>
        <w:rPr>
          <w:rFonts w:ascii="Times New Roman" w:eastAsia="宋体" w:cs="Times New Roman"/>
          <w:sz w:val="21"/>
          <w:szCs w:val="21"/>
        </w:rPr>
      </w:pP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小球</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在下落过程中机械能守恒</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因此有</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i/>
          <w:color w:val="000000"/>
          <w:sz w:val="21"/>
          <w:shd w:val="clear" w:color="auto" w:fill="auto"/>
          <w:vertAlign w:val="baseline"/>
        </w:rPr>
        <w:t>gL</w:t>
      </w:r>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Times New Roman"/>
                <w:sz w:val="21"/>
                <w:szCs w:val="21"/>
              </w:rPr>
            </m:ctrlPr>
          </m:fPr>
          <m:num>
            <m:r>
              <m:rPr>
                <m:sty m:val="p"/>
              </m:rPr>
              <w:rPr>
                <w:rFonts w:ascii="Cambria Math" w:eastAsia="宋体" w:hAnsi="Cambria Math" w:cs="Times New Roman"/>
                <w:sz w:val="21"/>
                <w:szCs w:val="21"/>
              </w:rPr>
              <m:t>1</m:t>
            </m:r>
          </m:num>
          <m:den>
            <m:r>
              <m:rPr>
                <m:sty m:val="p"/>
              </m:rPr>
              <w:rPr>
                <w:rFonts w:ascii="Cambria Math" w:eastAsia="宋体" w:hAnsi="Cambria Math" w:cs="Times New Roman"/>
                <w:sz w:val="21"/>
                <w:szCs w:val="21"/>
              </w:rPr>
              <m:t>2</m:t>
            </m:r>
          </m:den>
        </m:f>
      </m:oMath>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subscript"/>
        </w:rPr>
        <w:t>0</w:t>
      </w:r>
      <m:oMath>
        <m:sSubSup>
          <m:sSubSupPr>
            <m:ctrlPr>
              <w:rPr>
                <w:rFonts w:ascii="Cambria Math" w:eastAsia="宋体" w:hAnsi="Cambria Math" w:cs="Times New Roman"/>
                <w:sz w:val="21"/>
                <w:szCs w:val="21"/>
              </w:rPr>
            </m:ctrlPr>
          </m:sSubSupPr>
          <m:e>
            <m:r>
              <w:rPr>
                <w:rFonts w:ascii="Cambria Math" w:eastAsia="宋体" w:hAnsi="Cambria Math" w:cs="Times New Roman"/>
                <w:sz w:val="21"/>
                <w:szCs w:val="21"/>
              </w:rPr>
              <m:t>v</m:t>
            </m:r>
          </m:e>
          <m:sub>
            <m:r>
              <m:rPr>
                <m:sty m:val="p"/>
              </m:rPr>
              <w:rPr>
                <w:rFonts w:ascii="Cambria Math" w:eastAsia="宋体" w:hAnsi="Cambria Math" w:cs="Times New Roman"/>
                <w:sz w:val="21"/>
                <w:szCs w:val="21"/>
              </w:rPr>
              <m:t>Q</m:t>
            </m:r>
          </m:sub>
          <m:sup>
            <m:r>
              <m:rPr>
                <m:sty m:val="p"/>
              </m:rPr>
              <w:rPr>
                <w:rFonts w:ascii="Cambria Math" w:eastAsia="宋体" w:hAnsi="Cambria Math" w:cs="Times New Roman"/>
                <w:sz w:val="21"/>
                <w:szCs w:val="21"/>
              </w:rPr>
              <m:t>2</m:t>
            </m:r>
          </m:sup>
        </m:sSubSup>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在最低点对小球</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由牛顿第二定律有</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subscript"/>
        </w:rPr>
        <w:t>0</w:t>
      </w:r>
      <m:oMath>
        <m:f>
          <m:fPr>
            <m:ctrlPr>
              <w:rPr>
                <w:rFonts w:ascii="Cambria Math" w:eastAsia="宋体" w:hAnsi="Cambria Math" w:cs="Times New Roman"/>
                <w:sz w:val="21"/>
                <w:szCs w:val="21"/>
              </w:rPr>
            </m:ctrlPr>
          </m:fPr>
          <m:num>
            <m:sSubSup>
              <m:sSubSupPr>
                <m:ctrlPr>
                  <w:rPr>
                    <w:rFonts w:ascii="Cambria Math" w:eastAsia="宋体" w:hAnsi="Cambria Math" w:cs="Times New Roman"/>
                    <w:sz w:val="21"/>
                    <w:szCs w:val="21"/>
                  </w:rPr>
                </m:ctrlPr>
              </m:sSubSupPr>
              <m:e>
                <m:r>
                  <w:rPr>
                    <w:rFonts w:ascii="Cambria Math" w:eastAsia="宋体" w:hAnsi="Cambria Math" w:cs="Times New Roman"/>
                    <w:sz w:val="21"/>
                    <w:szCs w:val="21"/>
                  </w:rPr>
                  <m:t>v</m:t>
                </m:r>
              </m:e>
              <m:sub>
                <m:r>
                  <m:rPr>
                    <m:sty m:val="p"/>
                  </m:rPr>
                  <w:rPr>
                    <w:rFonts w:ascii="Cambria Math" w:eastAsia="宋体" w:hAnsi="Cambria Math" w:cs="Times New Roman"/>
                    <w:sz w:val="21"/>
                    <w:szCs w:val="21"/>
                  </w:rPr>
                  <m:t>Q</m:t>
                </m:r>
              </m:sub>
              <m:sup>
                <m:r>
                  <m:rPr>
                    <m:sty m:val="p"/>
                  </m:rPr>
                  <w:rPr>
                    <w:rFonts w:ascii="Cambria Math" w:eastAsia="宋体" w:hAnsi="Cambria Math" w:cs="Times New Roman"/>
                    <w:sz w:val="21"/>
                    <w:szCs w:val="21"/>
                  </w:rPr>
                  <m:t>2</m:t>
                </m:r>
              </m:sup>
            </m:sSubSup>
          </m:num>
          <m:den>
            <m:r>
              <w:rPr>
                <w:rFonts w:ascii="Cambria Math" w:eastAsia="宋体" w:hAnsi="Cambria Math" w:cs="Times New Roman"/>
                <w:sz w:val="21"/>
                <w:szCs w:val="21"/>
              </w:rPr>
              <m:t>L</m:t>
            </m:r>
          </m:den>
        </m:f>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联立解得</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=3</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i/>
          <w:color w:val="000000"/>
          <w:sz w:val="21"/>
          <w:shd w:val="clear" w:color="auto" w:fill="auto"/>
          <w:vertAlign w:val="baseline"/>
        </w:rPr>
        <w:t>g</w:t>
      </w:r>
      <w:r>
        <w:rPr>
          <w:rFonts w:ascii="Times New Roman" w:eastAsia="Times New Roman" w:hAnsi="Times New Roman" w:cs="Times New Roman"/>
          <w:color w:val="000000"/>
          <w:sz w:val="21"/>
          <w:shd w:val="clear" w:color="auto" w:fill="auto"/>
          <w:vertAlign w:val="baseline"/>
        </w:rPr>
        <w:t>。</w:t>
      </w:r>
    </w:p>
    <w:p>
      <w:pPr>
        <w:pStyle w:val="Normalbe8f5244-4e95-4b14-a803-18d4c409a08b"/>
        <w:spacing w:line="320" w:lineRule="auto"/>
        <w:rPr>
          <w:rFonts w:ascii="Times New Roman" w:eastAsia="宋体" w:cs="Times New Roman"/>
          <w:sz w:val="21"/>
          <w:szCs w:val="21"/>
        </w:rPr>
      </w:pP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小球</w:t>
      </w:r>
      <w:r>
        <w:rPr>
          <w:rFonts w:ascii="Times New Roman" w:eastAsia="Times New Roman" w:hAnsi="Times New Roman" w:cs="Times New Roman"/>
          <w:i/>
          <w:color w:val="000000"/>
          <w:sz w:val="21"/>
          <w:shd w:val="clear" w:color="auto" w:fill="auto"/>
          <w:vertAlign w:val="baseline"/>
        </w:rPr>
        <w:t>Q</w:t>
      </w:r>
      <w:r>
        <w:rPr>
          <w:rFonts w:ascii="宋体" w:eastAsia="宋体" w:hAnsi="宋体" w:cs="宋体"/>
          <w:color w:val="000000"/>
          <w:sz w:val="21"/>
          <w:shd w:val="clear" w:color="auto" w:fill="auto"/>
          <w:vertAlign w:val="baseline"/>
        </w:rPr>
        <w:t>和物体</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发生弹性碰撞</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则由机械能守恒定律和动量守恒定律</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Q</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Q</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mv</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Times New Roman"/>
                <w:sz w:val="21"/>
                <w:szCs w:val="21"/>
              </w:rPr>
            </m:ctrlPr>
          </m:fPr>
          <m:num>
            <m:r>
              <m:rPr>
                <m:sty m:val="p"/>
              </m:rPr>
              <w:rPr>
                <w:rFonts w:ascii="Cambria Math" w:eastAsia="宋体" w:hAnsi="Cambria Math" w:cs="Times New Roman"/>
                <w:sz w:val="21"/>
                <w:szCs w:val="21"/>
              </w:rPr>
              <m:t>1</m:t>
            </m:r>
          </m:num>
          <m:den>
            <m:r>
              <m:rPr>
                <m:sty m:val="p"/>
              </m:rPr>
              <w:rPr>
                <w:rFonts w:ascii="Cambria Math" w:eastAsia="宋体" w:hAnsi="Cambria Math" w:cs="Times New Roman"/>
                <w:sz w:val="21"/>
                <w:szCs w:val="21"/>
              </w:rPr>
              <m:t>2</m:t>
            </m:r>
          </m:den>
        </m:f>
      </m:oMath>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subscript"/>
        </w:rPr>
        <w:t>0</w:t>
      </w:r>
      <m:oMath>
        <m:sSubSup>
          <m:sSubSupPr>
            <m:ctrlPr>
              <w:rPr>
                <w:rFonts w:ascii="Cambria Math" w:eastAsia="宋体" w:hAnsi="Cambria Math" w:cs="Times New Roman"/>
                <w:sz w:val="21"/>
                <w:szCs w:val="21"/>
              </w:rPr>
            </m:ctrlPr>
          </m:sSubSupPr>
          <m:e>
            <m:r>
              <w:rPr>
                <w:rFonts w:ascii="Cambria Math" w:eastAsia="宋体" w:hAnsi="Cambria Math" w:cs="Times New Roman"/>
                <w:sz w:val="21"/>
                <w:szCs w:val="21"/>
              </w:rPr>
              <m:t>v</m:t>
            </m:r>
          </m:e>
          <m:sub>
            <m:r>
              <m:rPr>
                <m:sty m:val="p"/>
              </m:rPr>
              <w:rPr>
                <w:rFonts w:ascii="Cambria Math" w:eastAsia="宋体" w:hAnsi="Cambria Math" w:cs="Times New Roman"/>
                <w:sz w:val="21"/>
                <w:szCs w:val="21"/>
              </w:rPr>
              <m:t>Q</m:t>
            </m:r>
          </m:sub>
          <m:sup>
            <m:r>
              <m:rPr>
                <m:sty m:val="p"/>
              </m:rPr>
              <w:rPr>
                <w:rFonts w:ascii="Cambria Math" w:eastAsia="宋体" w:hAnsi="Cambria Math" w:cs="Times New Roman"/>
                <w:sz w:val="21"/>
                <w:szCs w:val="21"/>
              </w:rPr>
              <m:t>2</m:t>
            </m:r>
          </m:sup>
        </m:sSubSup>
      </m:oMath>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Times New Roman"/>
                <w:sz w:val="21"/>
                <w:szCs w:val="21"/>
              </w:rPr>
            </m:ctrlPr>
          </m:fPr>
          <m:num>
            <m:r>
              <m:rPr>
                <m:sty m:val="p"/>
              </m:rPr>
              <w:rPr>
                <w:rFonts w:ascii="Cambria Math" w:eastAsia="宋体" w:hAnsi="Cambria Math" w:cs="Times New Roman"/>
                <w:sz w:val="21"/>
                <w:szCs w:val="21"/>
              </w:rPr>
              <m:t>1</m:t>
            </m:r>
          </m:num>
          <m:den>
            <m:r>
              <m:rPr>
                <m:sty m:val="p"/>
              </m:rPr>
              <w:rPr>
                <w:rFonts w:ascii="Cambria Math" w:eastAsia="宋体" w:hAnsi="Cambria Math" w:cs="Times New Roman"/>
                <w:sz w:val="21"/>
                <w:szCs w:val="21"/>
              </w:rPr>
              <m:t>2</m:t>
            </m:r>
          </m:den>
        </m:f>
      </m:oMath>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i/>
          <w:color w:val="000000"/>
          <w:sz w:val="21"/>
          <w:shd w:val="clear" w:color="auto" w:fill="auto"/>
          <w:vertAlign w:val="baseline"/>
        </w:rPr>
        <w:t>v</w:t>
      </w:r>
      <m:oMath>
        <m:sSubSup>
          <m:sSubSupPr>
            <m:ctrlPr>
              <w:rPr>
                <w:rFonts w:ascii="Cambria Math" w:eastAsia="宋体" w:hAnsi="Cambria Math" w:cs="Times New Roman"/>
                <w:sz w:val="21"/>
                <w:szCs w:val="21"/>
              </w:rPr>
            </m:ctrlPr>
          </m:sSubSupPr>
          <m:e>
            <m:r>
              <w:rPr>
                <w:rFonts w:ascii="Cambria Math" w:eastAsia="宋体" w:hAnsi="Cambria Math" w:cs="Times New Roman"/>
                <w:sz w:val="21"/>
                <w:szCs w:val="21"/>
              </w:rPr>
              <m:t>'</m:t>
            </m:r>
          </m:e>
          <m:sub>
            <m:r>
              <m:rPr>
                <m:sty m:val="p"/>
              </m:rPr>
              <w:rPr>
                <w:rFonts w:ascii="Cambria Math" w:eastAsia="宋体" w:hAnsi="Cambria Math" w:cs="Times New Roman"/>
                <w:sz w:val="21"/>
                <w:szCs w:val="21"/>
              </w:rPr>
              <m:t>Q</m:t>
            </m:r>
          </m:sub>
          <m:sup>
            <m:r>
              <m:rPr>
                <m:sty m:val="p"/>
              </m:rPr>
              <w:rPr>
                <w:rFonts w:ascii="Cambria Math" w:eastAsia="宋体" w:hAnsi="Cambria Math" w:cs="Times New Roman"/>
                <w:sz w:val="21"/>
                <w:szCs w:val="21"/>
              </w:rPr>
              <m:t>2</m:t>
            </m:r>
          </m:sup>
        </m:sSubSup>
      </m:oMath>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Times New Roman"/>
                <w:sz w:val="21"/>
                <w:szCs w:val="21"/>
              </w:rPr>
            </m:ctrlPr>
          </m:fPr>
          <m:num>
            <m:r>
              <m:rPr>
                <m:sty m:val="p"/>
              </m:rPr>
              <w:rPr>
                <w:rFonts w:ascii="Cambria Math" w:eastAsia="宋体" w:hAnsi="Cambria Math" w:cs="Times New Roman"/>
                <w:sz w:val="21"/>
                <w:szCs w:val="21"/>
              </w:rPr>
              <m:t>1</m:t>
            </m:r>
          </m:num>
          <m:den>
            <m:r>
              <m:rPr>
                <m:sty m:val="p"/>
              </m:rPr>
              <w:rPr>
                <w:rFonts w:ascii="Cambria Math" w:eastAsia="宋体" w:hAnsi="Cambria Math" w:cs="Times New Roman"/>
                <w:sz w:val="21"/>
                <w:szCs w:val="21"/>
              </w:rPr>
              <m:t>2</m:t>
            </m:r>
          </m:den>
        </m:f>
      </m:oMath>
      <w:r>
        <w:rPr>
          <w:rFonts w:ascii="Times New Roman" w:eastAsia="Times New Roman" w:hAnsi="Times New Roman" w:cs="Times New Roman"/>
          <w:i/>
          <w:color w:val="000000"/>
          <w:sz w:val="21"/>
          <w:shd w:val="clear" w:color="auto" w:fill="auto"/>
          <w:vertAlign w:val="baseline"/>
        </w:rPr>
        <w:t>m</w:t>
      </w:r>
      <m:oMath>
        <m:sSubSup>
          <m:sSubSupPr>
            <m:ctrlPr>
              <w:rPr>
                <w:rFonts w:ascii="Cambria Math" w:eastAsia="宋体" w:hAnsi="Cambria Math" w:cs="Times New Roman"/>
                <w:sz w:val="21"/>
                <w:szCs w:val="21"/>
              </w:rPr>
            </m:ctrlPr>
          </m:sSubSupPr>
          <m:e>
            <m:r>
              <w:rPr>
                <w:rFonts w:ascii="Cambria Math" w:eastAsia="宋体" w:hAnsi="Cambria Math" w:cs="Times New Roman"/>
                <w:sz w:val="21"/>
                <w:szCs w:val="21"/>
              </w:rPr>
              <m:t>v</m:t>
            </m:r>
          </m:e>
          <m:sub>
            <m:r>
              <m:rPr>
                <m:sty m:val="p"/>
              </m:rPr>
              <w:rPr>
                <w:rFonts w:ascii="Cambria Math" w:eastAsia="宋体" w:hAnsi="Cambria Math" w:cs="Times New Roman"/>
                <w:sz w:val="21"/>
                <w:szCs w:val="21"/>
              </w:rPr>
              <m:t>0</m:t>
            </m:r>
          </m:sub>
          <m:sup>
            <m:r>
              <m:rPr>
                <m:sty m:val="p"/>
              </m:rPr>
              <w:rPr>
                <w:rFonts w:ascii="Cambria Math" w:eastAsia="宋体" w:hAnsi="Cambria Math" w:cs="Times New Roman"/>
                <w:sz w:val="21"/>
                <w:szCs w:val="21"/>
              </w:rPr>
              <m:t>2</m:t>
            </m:r>
          </m:sup>
        </m:sSubSup>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Times New Roman"/>
                <w:sz w:val="21"/>
                <w:szCs w:val="21"/>
              </w:rPr>
            </m:ctrlPr>
          </m:fPr>
          <m:num>
            <m:r>
              <m:rPr>
                <m:sty m:val="p"/>
              </m:rPr>
              <w:rPr>
                <w:rFonts w:ascii="Cambria Math" w:eastAsia="宋体" w:hAnsi="Cambria Math" w:cs="Times New Roman"/>
                <w:sz w:val="21"/>
                <w:szCs w:val="21"/>
              </w:rPr>
              <m:t>2</m:t>
            </m:r>
            <m:sSub>
              <m:sSubPr>
                <m:ctrlPr>
                  <w:rPr>
                    <w:rFonts w:ascii="Cambria Math" w:eastAsia="宋体" w:hAnsi="Cambria Math" w:cs="Times New Roman"/>
                    <w:sz w:val="21"/>
                    <w:szCs w:val="21"/>
                  </w:rPr>
                </m:ctrlPr>
              </m:sSubPr>
              <m:e>
                <m:r>
                  <w:rPr>
                    <w:rFonts w:ascii="Cambria Math" w:eastAsia="宋体" w:hAnsi="Cambria Math" w:cs="Times New Roman"/>
                    <w:sz w:val="21"/>
                    <w:szCs w:val="21"/>
                  </w:rPr>
                  <m:t>m</m:t>
                </m:r>
              </m:e>
              <m:sub>
                <m:r>
                  <m:rPr>
                    <m:sty m:val="p"/>
                  </m:rPr>
                  <w:rPr>
                    <w:rFonts w:ascii="Cambria Math" w:eastAsia="宋体" w:hAnsi="Cambria Math" w:cs="Times New Roman"/>
                    <w:sz w:val="21"/>
                    <w:szCs w:val="21"/>
                  </w:rPr>
                  <m:t>0</m:t>
                </m:r>
              </m:sub>
            </m:sSub>
            <m:sSub>
              <m:sSubPr>
                <m:ctrlPr>
                  <w:rPr>
                    <w:rFonts w:ascii="Cambria Math" w:eastAsia="宋体" w:hAnsi="Cambria Math" w:cs="Times New Roman"/>
                    <w:sz w:val="21"/>
                    <w:szCs w:val="21"/>
                  </w:rPr>
                </m:ctrlPr>
              </m:sSubPr>
              <m:e>
                <m:r>
                  <w:rPr>
                    <w:rFonts w:ascii="Cambria Math" w:eastAsia="宋体" w:hAnsi="Cambria Math" w:cs="Times New Roman"/>
                    <w:sz w:val="21"/>
                    <w:szCs w:val="21"/>
                  </w:rPr>
                  <m:t>v</m:t>
                </m:r>
              </m:e>
              <m:sub>
                <m:r>
                  <m:rPr>
                    <m:sty m:val="p"/>
                  </m:rPr>
                  <w:rPr>
                    <w:rFonts w:ascii="Cambria Math" w:eastAsia="宋体" w:hAnsi="Cambria Math" w:cs="Times New Roman"/>
                    <w:sz w:val="21"/>
                    <w:szCs w:val="21"/>
                  </w:rPr>
                  <m:t>Q</m:t>
                </m:r>
              </m:sub>
            </m:sSub>
          </m:num>
          <m:den>
            <m:sSub>
              <m:sSubPr>
                <m:ctrlPr>
                  <w:rPr>
                    <w:rFonts w:ascii="Cambria Math" w:eastAsia="宋体" w:hAnsi="Cambria Math" w:cs="Times New Roman"/>
                    <w:sz w:val="21"/>
                    <w:szCs w:val="21"/>
                  </w:rPr>
                </m:ctrlPr>
              </m:sSubPr>
              <m:e>
                <m:r>
                  <w:rPr>
                    <w:rFonts w:ascii="Cambria Math" w:eastAsia="宋体" w:hAnsi="Cambria Math" w:cs="Times New Roman"/>
                    <w:sz w:val="21"/>
                    <w:szCs w:val="21"/>
                  </w:rPr>
                  <m:t>m</m:t>
                </m:r>
              </m:e>
              <m:sub>
                <m:r>
                  <m:rPr>
                    <m:sty m:val="p"/>
                  </m:rPr>
                  <w:rPr>
                    <w:rFonts w:ascii="Cambria Math" w:eastAsia="宋体" w:hAnsi="Cambria Math" w:cs="Times New Roman"/>
                    <w:sz w:val="21"/>
                    <w:szCs w:val="21"/>
                  </w:rPr>
                  <m:t>0</m:t>
                </m:r>
              </m:sub>
            </m:sSub>
            <m:r>
              <m:rPr>
                <m:sty m:val="p"/>
              </m:rPr>
              <w:rPr>
                <w:rFonts w:ascii="Cambria Math" w:eastAsia="宋体" w:hAnsi="Cambria Math" w:cs="Times New Roman"/>
                <w:sz w:val="21"/>
                <w:szCs w:val="21"/>
              </w:rPr>
              <m:t>+</m:t>
            </m:r>
            <m:r>
              <w:rPr>
                <w:rFonts w:ascii="Cambria Math" w:eastAsia="宋体" w:hAnsi="Cambria Math" w:cs="Times New Roman"/>
                <w:sz w:val="21"/>
                <w:szCs w:val="21"/>
              </w:rPr>
              <m:t>m</m:t>
            </m:r>
          </m:den>
        </m:f>
      </m:oMath>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Times New Roman"/>
                <w:sz w:val="21"/>
                <w:szCs w:val="21"/>
              </w:rPr>
            </m:ctrlPr>
          </m:fPr>
          <m:num>
            <m:r>
              <m:rPr>
                <m:sty m:val="p"/>
              </m:rPr>
              <w:rPr>
                <w:rFonts w:ascii="Cambria Math" w:eastAsia="宋体" w:hAnsi="Cambria Math" w:cs="Times New Roman"/>
                <w:sz w:val="21"/>
                <w:szCs w:val="21"/>
              </w:rPr>
              <m:t>2</m:t>
            </m:r>
            <m:sSub>
              <m:sSubPr>
                <m:ctrlPr>
                  <w:rPr>
                    <w:rFonts w:ascii="Cambria Math" w:eastAsia="宋体" w:hAnsi="Cambria Math" w:cs="Times New Roman"/>
                    <w:sz w:val="21"/>
                    <w:szCs w:val="21"/>
                  </w:rPr>
                </m:ctrlPr>
              </m:sSubPr>
              <m:e>
                <m:r>
                  <w:rPr>
                    <w:rFonts w:ascii="Cambria Math" w:eastAsia="宋体" w:hAnsi="Cambria Math" w:cs="Times New Roman"/>
                    <w:sz w:val="21"/>
                    <w:szCs w:val="21"/>
                  </w:rPr>
                  <m:t>m</m:t>
                </m:r>
              </m:e>
              <m:sub>
                <m:r>
                  <m:rPr>
                    <m:sty m:val="p"/>
                  </m:rPr>
                  <w:rPr>
                    <w:rFonts w:ascii="Cambria Math" w:eastAsia="宋体" w:hAnsi="Cambria Math" w:cs="Times New Roman"/>
                    <w:sz w:val="21"/>
                    <w:szCs w:val="21"/>
                  </w:rPr>
                  <m:t>0</m:t>
                </m:r>
              </m:sub>
            </m:sSub>
            <m:rad>
              <m:radPr>
                <m:degHide/>
                <m:ctrlPr>
                  <w:rPr>
                    <w:rFonts w:ascii="Cambria Math" w:eastAsia="宋体" w:hAnsi="Cambria Math" w:cs="Times New Roman"/>
                    <w:sz w:val="21"/>
                    <w:szCs w:val="21"/>
                  </w:rPr>
                </m:ctrlPr>
              </m:radPr>
              <m:deg/>
              <m:e>
                <m:r>
                  <m:rPr>
                    <m:sty m:val="p"/>
                  </m:rPr>
                  <w:rPr>
                    <w:rFonts w:ascii="Cambria Math" w:eastAsia="宋体" w:hAnsi="Cambria Math" w:cs="Times New Roman"/>
                    <w:sz w:val="21"/>
                    <w:szCs w:val="21"/>
                  </w:rPr>
                  <m:t>2</m:t>
                </m:r>
                <m:r>
                  <w:rPr>
                    <w:rFonts w:ascii="Cambria Math" w:eastAsia="宋体" w:hAnsi="Cambria Math" w:cs="Times New Roman"/>
                    <w:sz w:val="21"/>
                    <w:szCs w:val="21"/>
                  </w:rPr>
                  <m:t>gL</m:t>
                </m:r>
              </m:e>
            </m:rad>
          </m:num>
          <m:den>
            <m:sSub>
              <m:sSubPr>
                <m:ctrlPr>
                  <w:rPr>
                    <w:rFonts w:ascii="Cambria Math" w:eastAsia="宋体" w:hAnsi="Cambria Math" w:cs="Times New Roman"/>
                    <w:sz w:val="21"/>
                    <w:szCs w:val="21"/>
                  </w:rPr>
                </m:ctrlPr>
              </m:sSubPr>
              <m:e>
                <m:r>
                  <w:rPr>
                    <w:rFonts w:ascii="Cambria Math" w:eastAsia="宋体" w:hAnsi="Cambria Math" w:cs="Times New Roman"/>
                    <w:sz w:val="21"/>
                    <w:szCs w:val="21"/>
                  </w:rPr>
                  <m:t>m</m:t>
                </m:r>
              </m:e>
              <m:sub>
                <m:r>
                  <m:rPr>
                    <m:sty m:val="p"/>
                  </m:rPr>
                  <w:rPr>
                    <w:rFonts w:ascii="Cambria Math" w:eastAsia="宋体" w:hAnsi="Cambria Math" w:cs="Times New Roman"/>
                    <w:sz w:val="21"/>
                    <w:szCs w:val="21"/>
                  </w:rPr>
                  <m:t>0</m:t>
                </m:r>
              </m:sub>
            </m:sSub>
            <m:r>
              <m:rPr>
                <m:sty m:val="p"/>
              </m:rPr>
              <w:rPr>
                <w:rFonts w:ascii="Cambria Math" w:eastAsia="宋体" w:hAnsi="Cambria Math" w:cs="Times New Roman"/>
                <w:sz w:val="21"/>
                <w:szCs w:val="21"/>
              </w:rPr>
              <m:t>+</m:t>
            </m:r>
            <m:r>
              <w:rPr>
                <w:rFonts w:ascii="Cambria Math" w:eastAsia="宋体" w:hAnsi="Cambria Math" w:cs="Times New Roman"/>
                <w:sz w:val="21"/>
                <w:szCs w:val="21"/>
              </w:rPr>
              <m:t>m</m:t>
            </m:r>
          </m:den>
        </m:f>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物体和滑块组成系统在水平方向动量守恒</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有</w:t>
      </w:r>
      <w:r>
        <w:rPr>
          <w:rFonts w:ascii="Times New Roman" w:eastAsia="Times New Roman" w:hAnsi="Times New Roman" w:cs="Times New Roman"/>
          <w:i/>
          <w:color w:val="000000"/>
          <w:sz w:val="21"/>
          <w:shd w:val="clear" w:color="auto" w:fill="auto"/>
          <w:vertAlign w:val="baseline"/>
        </w:rPr>
        <w:t>mv</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mv</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mv</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由能量守恒定律可得</w:t>
      </w:r>
      <m:oMath>
        <m:f>
          <m:fPr>
            <m:ctrlPr>
              <w:rPr>
                <w:rFonts w:ascii="Cambria Math" w:eastAsia="宋体" w:hAnsi="Cambria Math" w:cs="Times New Roman"/>
                <w:sz w:val="21"/>
                <w:szCs w:val="21"/>
              </w:rPr>
            </m:ctrlPr>
          </m:fPr>
          <m:num>
            <m:r>
              <m:rPr>
                <m:sty m:val="p"/>
              </m:rPr>
              <w:rPr>
                <w:rFonts w:ascii="Cambria Math" w:eastAsia="宋体" w:hAnsi="Cambria Math" w:cs="Times New Roman"/>
                <w:sz w:val="21"/>
                <w:szCs w:val="21"/>
              </w:rPr>
              <m:t>1</m:t>
            </m:r>
          </m:num>
          <m:den>
            <m:r>
              <m:rPr>
                <m:sty m:val="p"/>
              </m:rPr>
              <w:rPr>
                <w:rFonts w:ascii="Cambria Math" w:eastAsia="宋体" w:hAnsi="Cambria Math" w:cs="Times New Roman"/>
                <w:sz w:val="21"/>
                <w:szCs w:val="21"/>
              </w:rPr>
              <m:t>2</m:t>
            </m:r>
          </m:den>
        </m:f>
      </m:oMath>
      <w:r>
        <w:rPr>
          <w:rFonts w:ascii="Times New Roman" w:eastAsia="Times New Roman" w:hAnsi="Times New Roman" w:cs="Times New Roman"/>
          <w:i/>
          <w:color w:val="000000"/>
          <w:sz w:val="21"/>
          <w:shd w:val="clear" w:color="auto" w:fill="auto"/>
          <w:vertAlign w:val="baseline"/>
        </w:rPr>
        <w:t>m</w:t>
      </w:r>
      <m:oMath>
        <m:sSubSup>
          <m:sSubSupPr>
            <m:ctrlPr>
              <w:rPr>
                <w:rFonts w:ascii="Cambria Math" w:eastAsia="宋体" w:hAnsi="Cambria Math" w:cs="Times New Roman"/>
                <w:sz w:val="21"/>
                <w:szCs w:val="21"/>
              </w:rPr>
            </m:ctrlPr>
          </m:sSubSupPr>
          <m:e>
            <m:r>
              <w:rPr>
                <w:rFonts w:ascii="Cambria Math" w:eastAsia="宋体" w:hAnsi="Cambria Math" w:cs="Times New Roman"/>
                <w:sz w:val="21"/>
                <w:szCs w:val="21"/>
              </w:rPr>
              <m:t>v</m:t>
            </m:r>
          </m:e>
          <m:sub>
            <m:r>
              <m:rPr>
                <m:sty m:val="p"/>
              </m:rPr>
              <w:rPr>
                <w:rFonts w:ascii="Cambria Math" w:eastAsia="宋体" w:hAnsi="Cambria Math" w:cs="Times New Roman"/>
                <w:sz w:val="21"/>
                <w:szCs w:val="21"/>
              </w:rPr>
              <m:t>0</m:t>
            </m:r>
          </m:sub>
          <m:sup>
            <m:r>
              <m:rPr>
                <m:sty m:val="p"/>
              </m:rPr>
              <w:rPr>
                <w:rFonts w:ascii="Cambria Math" w:eastAsia="宋体" w:hAnsi="Cambria Math" w:cs="Times New Roman"/>
                <w:sz w:val="21"/>
                <w:szCs w:val="21"/>
              </w:rPr>
              <m:t>2</m:t>
            </m:r>
          </m:sup>
        </m:sSubSup>
      </m:oMath>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Times New Roman"/>
                <w:sz w:val="21"/>
                <w:szCs w:val="21"/>
              </w:rPr>
            </m:ctrlPr>
          </m:fPr>
          <m:num>
            <m:r>
              <m:rPr>
                <m:sty m:val="p"/>
              </m:rPr>
              <w:rPr>
                <w:rFonts w:ascii="Cambria Math" w:eastAsia="宋体" w:hAnsi="Cambria Math" w:cs="Times New Roman"/>
                <w:sz w:val="21"/>
                <w:szCs w:val="21"/>
              </w:rPr>
              <m:t>1</m:t>
            </m:r>
          </m:num>
          <m:den>
            <m:r>
              <m:rPr>
                <m:sty m:val="p"/>
              </m:rPr>
              <w:rPr>
                <w:rFonts w:ascii="Cambria Math" w:eastAsia="宋体" w:hAnsi="Cambria Math" w:cs="Times New Roman"/>
                <w:sz w:val="21"/>
                <w:szCs w:val="21"/>
              </w:rPr>
              <m:t>2</m:t>
            </m:r>
          </m:den>
        </m:f>
      </m:oMath>
      <w:r>
        <w:rPr>
          <w:rFonts w:ascii="Times New Roman" w:eastAsia="Times New Roman" w:hAnsi="Times New Roman" w:cs="Times New Roman"/>
          <w:i/>
          <w:color w:val="000000"/>
          <w:sz w:val="21"/>
          <w:shd w:val="clear" w:color="auto" w:fill="auto"/>
          <w:vertAlign w:val="baseline"/>
        </w:rPr>
        <w:t>m</w:t>
      </w:r>
      <m:oMath>
        <m:sSubSup>
          <m:sSubSupPr>
            <m:ctrlPr>
              <w:rPr>
                <w:rFonts w:ascii="Cambria Math" w:eastAsia="宋体" w:hAnsi="Cambria Math" w:cs="Times New Roman"/>
                <w:sz w:val="21"/>
                <w:szCs w:val="21"/>
              </w:rPr>
            </m:ctrlPr>
          </m:sSubSupPr>
          <m:e>
            <m:r>
              <w:rPr>
                <w:rFonts w:ascii="Cambria Math" w:eastAsia="宋体" w:hAnsi="Cambria Math" w:cs="Times New Roman"/>
                <w:sz w:val="21"/>
                <w:szCs w:val="21"/>
              </w:rPr>
              <m:t>v</m:t>
            </m:r>
          </m:e>
          <m:sub>
            <m:r>
              <m:rPr>
                <m:sty m:val="p"/>
              </m:rPr>
              <w:rPr>
                <w:rFonts w:ascii="Cambria Math" w:eastAsia="宋体" w:hAnsi="Cambria Math" w:cs="Times New Roman"/>
                <w:sz w:val="21"/>
                <w:szCs w:val="21"/>
              </w:rPr>
              <m:t>1</m:t>
            </m:r>
          </m:sub>
          <m:sup>
            <m:r>
              <m:rPr>
                <m:sty m:val="p"/>
              </m:rPr>
              <w:rPr>
                <w:rFonts w:ascii="Cambria Math" w:eastAsia="宋体" w:hAnsi="Cambria Math" w:cs="Times New Roman"/>
                <w:sz w:val="21"/>
                <w:szCs w:val="21"/>
              </w:rPr>
              <m:t>2</m:t>
            </m:r>
          </m:sup>
        </m:sSubSup>
      </m:oMath>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Times New Roman"/>
                <w:sz w:val="21"/>
                <w:szCs w:val="21"/>
              </w:rPr>
            </m:ctrlPr>
          </m:fPr>
          <m:num>
            <m:r>
              <m:rPr>
                <m:sty m:val="p"/>
              </m:rPr>
              <w:rPr>
                <w:rFonts w:ascii="Cambria Math" w:eastAsia="宋体" w:hAnsi="Cambria Math" w:cs="Times New Roman"/>
                <w:sz w:val="21"/>
                <w:szCs w:val="21"/>
              </w:rPr>
              <m:t>1</m:t>
            </m:r>
          </m:num>
          <m:den>
            <m:r>
              <m:rPr>
                <m:sty m:val="p"/>
              </m:rPr>
              <w:rPr>
                <w:rFonts w:ascii="Cambria Math" w:eastAsia="宋体" w:hAnsi="Cambria Math" w:cs="Times New Roman"/>
                <w:sz w:val="21"/>
                <w:szCs w:val="21"/>
              </w:rPr>
              <m:t>2</m:t>
            </m:r>
          </m:den>
        </m:f>
      </m:oMath>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m</w:t>
      </w:r>
      <m:oMath>
        <m:sSubSup>
          <m:sSubSupPr>
            <m:ctrlPr>
              <w:rPr>
                <w:rFonts w:ascii="Cambria Math" w:eastAsia="宋体" w:hAnsi="Cambria Math" w:cs="Times New Roman"/>
                <w:sz w:val="21"/>
                <w:szCs w:val="21"/>
              </w:rPr>
            </m:ctrlPr>
          </m:sSubSupPr>
          <m:e>
            <m:r>
              <w:rPr>
                <w:rFonts w:ascii="Cambria Math" w:eastAsia="宋体" w:hAnsi="Cambria Math" w:cs="Times New Roman"/>
                <w:sz w:val="21"/>
                <w:szCs w:val="21"/>
              </w:rPr>
              <m:t>v</m:t>
            </m:r>
          </m:e>
          <m:sub>
            <m:r>
              <m:rPr>
                <m:sty m:val="p"/>
              </m:rPr>
              <w:rPr>
                <w:rFonts w:ascii="Cambria Math" w:eastAsia="宋体" w:hAnsi="Cambria Math" w:cs="Times New Roman"/>
                <w:sz w:val="21"/>
                <w:szCs w:val="21"/>
              </w:rPr>
              <m:t>1</m:t>
            </m:r>
          </m:sub>
          <m:sup>
            <m:r>
              <m:rPr>
                <m:sty m:val="p"/>
              </m:rPr>
              <w:rPr>
                <w:rFonts w:ascii="Cambria Math" w:eastAsia="宋体" w:hAnsi="Cambria Math" w:cs="Times New Roman"/>
                <w:sz w:val="21"/>
                <w:szCs w:val="21"/>
              </w:rPr>
              <m:t>2</m:t>
            </m:r>
          </m:sup>
        </m:sSubSup>
      </m:oMath>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μmgL</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mg</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h</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rPr>
          <w:rFonts w:ascii="Times New Roman" w:eastAsia="Times New Roman" w:hAnsi="Times New Roman" w:cs="Times New Roman"/>
          <w:i/>
          <w:color w:val="000000"/>
          <w:sz w:val="21"/>
          <w:shd w:val="clear" w:color="auto" w:fill="auto"/>
          <w:vertAlign w:val="baseline"/>
        </w:rPr>
        <w:t>h</w:t>
      </w:r>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Times New Roman"/>
                <w:sz w:val="21"/>
                <w:szCs w:val="21"/>
              </w:rPr>
            </m:ctrlPr>
          </m:fPr>
          <m:num>
            <m:r>
              <m:rPr>
                <m:sty m:val="p"/>
              </m:rPr>
              <w:rPr>
                <w:rFonts w:ascii="Cambria Math" w:eastAsia="宋体" w:hAnsi="Cambria Math" w:cs="Times New Roman"/>
                <w:sz w:val="21"/>
                <w:szCs w:val="21"/>
              </w:rPr>
              <m:t>8</m:t>
            </m:r>
            <m:r>
              <w:rPr>
                <w:rFonts w:ascii="Cambria Math" w:eastAsia="宋体" w:hAnsi="Cambria Math" w:cs="Times New Roman"/>
                <w:sz w:val="21"/>
                <w:szCs w:val="21"/>
              </w:rPr>
              <m:t>L</m:t>
            </m:r>
            <m:sSubSup>
              <m:sSubSupPr>
                <m:ctrlPr>
                  <w:rPr>
                    <w:rFonts w:ascii="Cambria Math" w:eastAsia="宋体" w:hAnsi="Cambria Math" w:cs="Times New Roman"/>
                    <w:sz w:val="21"/>
                    <w:szCs w:val="21"/>
                  </w:rPr>
                </m:ctrlPr>
              </m:sSubSupPr>
              <m:e>
                <m:r>
                  <w:rPr>
                    <w:rFonts w:ascii="Cambria Math" w:eastAsia="宋体" w:hAnsi="Cambria Math" w:cs="Times New Roman"/>
                    <w:sz w:val="21"/>
                    <w:szCs w:val="21"/>
                  </w:rPr>
                  <m:t>m</m:t>
                </m:r>
              </m:e>
              <m:sub>
                <m:r>
                  <m:rPr>
                    <m:sty m:val="p"/>
                  </m:rPr>
                  <w:rPr>
                    <w:rFonts w:ascii="Cambria Math" w:eastAsia="宋体" w:hAnsi="Cambria Math" w:cs="Times New Roman"/>
                    <w:sz w:val="21"/>
                    <w:szCs w:val="21"/>
                  </w:rPr>
                  <m:t>0</m:t>
                </m:r>
              </m:sub>
              <m:sup>
                <m:r>
                  <m:rPr>
                    <m:sty m:val="p"/>
                  </m:rPr>
                  <w:rPr>
                    <w:rFonts w:ascii="Cambria Math" w:eastAsia="宋体" w:hAnsi="Cambria Math" w:cs="Times New Roman"/>
                    <w:sz w:val="21"/>
                    <w:szCs w:val="21"/>
                  </w:rPr>
                  <m:t>2</m:t>
                </m:r>
              </m:sup>
            </m:sSubSup>
          </m:num>
          <m:den>
            <m:r>
              <m:rPr>
                <m:sty m:val="p"/>
              </m:rPr>
              <w:rPr>
                <w:rFonts w:ascii="Cambria Math" w:eastAsia="宋体" w:hAnsi="Cambria Math" w:cs="Times New Roman"/>
                <w:sz w:val="21"/>
                <w:szCs w:val="21"/>
              </w:rPr>
              <m:t>3(</m:t>
            </m:r>
            <m:sSub>
              <m:sSubPr>
                <m:ctrlPr>
                  <w:rPr>
                    <w:rFonts w:ascii="Cambria Math" w:eastAsia="宋体" w:hAnsi="Cambria Math" w:cs="Times New Roman"/>
                    <w:sz w:val="21"/>
                    <w:szCs w:val="21"/>
                  </w:rPr>
                </m:ctrlPr>
              </m:sSubPr>
              <m:e>
                <m:r>
                  <w:rPr>
                    <w:rFonts w:ascii="Cambria Math" w:eastAsia="宋体" w:hAnsi="Cambria Math" w:cs="Times New Roman"/>
                    <w:sz w:val="21"/>
                    <w:szCs w:val="21"/>
                  </w:rPr>
                  <m:t>m</m:t>
                </m:r>
              </m:e>
              <m:sub>
                <m:r>
                  <m:rPr>
                    <m:sty m:val="p"/>
                  </m:rPr>
                  <w:rPr>
                    <w:rFonts w:ascii="Cambria Math" w:eastAsia="宋体" w:hAnsi="Cambria Math" w:cs="Times New Roman"/>
                    <w:sz w:val="21"/>
                    <w:szCs w:val="21"/>
                  </w:rPr>
                  <m:t>0</m:t>
                </m:r>
              </m:sub>
            </m:sSub>
            <m:sSup>
              <m:sSupPr>
                <m:ctrlPr>
                  <w:rPr>
                    <w:rFonts w:ascii="Cambria Math" w:eastAsia="宋体" w:hAnsi="Cambria Math" w:cs="Times New Roman"/>
                    <w:sz w:val="21"/>
                    <w:szCs w:val="21"/>
                  </w:rPr>
                </m:ctrlPr>
              </m:sSupPr>
              <m:e>
                <m:r>
                  <m:rPr>
                    <m:sty m:val="p"/>
                  </m:rPr>
                  <w:rPr>
                    <w:rFonts w:ascii="Cambria Math" w:eastAsia="宋体" w:hAnsi="Cambria Math" w:cs="Times New Roman"/>
                    <w:sz w:val="21"/>
                    <w:szCs w:val="21"/>
                  </w:rPr>
                  <m:t>+</m:t>
                </m:r>
                <m:r>
                  <w:rPr>
                    <w:rFonts w:ascii="Cambria Math" w:eastAsia="宋体" w:hAnsi="Cambria Math" w:cs="Times New Roman"/>
                    <w:sz w:val="21"/>
                    <w:szCs w:val="21"/>
                  </w:rPr>
                  <m:t>m</m:t>
                </m:r>
                <m:r>
                  <m:rPr>
                    <m:sty m:val="p"/>
                  </m:rPr>
                  <w:rPr>
                    <w:rFonts w:ascii="Cambria Math" w:eastAsia="宋体" w:hAnsi="Cambria Math" w:cs="Times New Roman"/>
                    <w:sz w:val="21"/>
                    <w:szCs w:val="21"/>
                  </w:rPr>
                  <m:t>)</m:t>
                </m:r>
              </m:e>
              <m:sup>
                <m:r>
                  <m:rPr>
                    <m:sty m:val="p"/>
                  </m:rPr>
                  <w:rPr>
                    <w:rFonts w:ascii="Cambria Math" w:eastAsia="宋体" w:hAnsi="Cambria Math" w:cs="Times New Roman"/>
                    <w:sz w:val="21"/>
                    <w:szCs w:val="21"/>
                  </w:rPr>
                  <m:t>2</m:t>
                </m:r>
              </m:sup>
            </m:sSup>
          </m:den>
        </m:f>
      </m:oMath>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μL</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w:p>
    <w:p>
      <w:pPr>
        <w:pStyle w:val="Normalbe8f5244-4e95-4b14-a803-18d4c409a08b"/>
        <w:spacing w:line="320" w:lineRule="auto"/>
        <w:rPr>
          <w:rFonts w:ascii="Times New Roman" w:eastAsia="宋体" w:cs="Times New Roman"/>
          <w:sz w:val="21"/>
          <w:szCs w:val="21"/>
        </w:rPr>
      </w:pPr>
      <w:r>
        <w:rPr>
          <w:rFonts w:ascii="Times New Roman" w:eastAsia="Times New Roman" w:hAnsi="Times New Roman" w:cs="Times New Roman"/>
          <w:color w:val="000000"/>
          <w:sz w:val="21"/>
          <w:shd w:val="clear" w:color="auto" w:fill="auto"/>
          <w:vertAlign w:val="baseline"/>
        </w:rPr>
        <w:t>(3)</w:t>
      </w:r>
      <w:r>
        <w:rPr>
          <w:rFonts w:ascii="宋体" w:eastAsia="宋体" w:hAnsi="宋体" w:cs="宋体"/>
          <w:color w:val="000000"/>
          <w:sz w:val="21"/>
          <w:shd w:val="clear" w:color="auto" w:fill="auto"/>
          <w:vertAlign w:val="baseline"/>
        </w:rPr>
        <w:t>要求物体</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有相对地面向右的速度</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说明物体</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要滑到曲面上再返回运动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物体</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相对滑板</w:t>
      </w:r>
      <w:r>
        <w:rPr>
          <w:rFonts w:ascii="Times New Roman" w:eastAsia="Times New Roman" w:hAnsi="Times New Roman" w:cs="Times New Roman"/>
          <w:i/>
          <w:color w:val="000000"/>
          <w:sz w:val="21"/>
          <w:shd w:val="clear" w:color="auto" w:fill="auto"/>
          <w:vertAlign w:val="baseline"/>
        </w:rPr>
        <w:t>N</w:t>
      </w:r>
      <w:r>
        <w:rPr>
          <w:rFonts w:ascii="宋体" w:eastAsia="宋体" w:hAnsi="宋体" w:cs="宋体"/>
          <w:color w:val="000000"/>
          <w:sz w:val="21"/>
          <w:shd w:val="clear" w:color="auto" w:fill="auto"/>
          <w:vertAlign w:val="baseline"/>
        </w:rPr>
        <w:t>反方向运动过程中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可以知道当再次回到</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点时两者的速度最大</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此时物体</w:t>
      </w:r>
      <w:r>
        <w:rPr>
          <w:rFonts w:ascii="Times New Roman" w:eastAsia="Times New Roman" w:hAnsi="Times New Roman" w:cs="Times New Roman"/>
          <w:i/>
          <w:color w:val="000000"/>
          <w:sz w:val="21"/>
          <w:shd w:val="clear" w:color="auto" w:fill="auto"/>
          <w:vertAlign w:val="baseline"/>
        </w:rPr>
        <w:t>P</w:t>
      </w:r>
      <w:r>
        <w:rPr>
          <w:rFonts w:ascii="宋体" w:eastAsia="宋体" w:hAnsi="宋体" w:cs="宋体"/>
          <w:color w:val="000000"/>
          <w:sz w:val="21"/>
          <w:shd w:val="clear" w:color="auto" w:fill="auto"/>
          <w:vertAlign w:val="baseline"/>
        </w:rPr>
        <w:t>有向右运动的速度即可</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因此规定向左为正方向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再次回到</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时水平方向动量守恒定律可得</w:t>
      </w:r>
      <w:r>
        <w:rPr>
          <w:rFonts w:ascii="Times New Roman" w:eastAsia="Times New Roman" w:hAnsi="Times New Roman" w:cs="Times New Roman"/>
          <w:i/>
          <w:color w:val="000000"/>
          <w:sz w:val="21"/>
          <w:shd w:val="clear" w:color="auto" w:fill="auto"/>
          <w:vertAlign w:val="baseline"/>
        </w:rPr>
        <w:t>mv</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mv</w:t>
      </w:r>
      <w:r>
        <w:rPr>
          <w:rFonts w:ascii="Times New Roman" w:eastAsia="Times New Roman" w:hAnsi="Times New Roman" w:cs="Times New Roman"/>
          <w:color w:val="000000"/>
          <w:sz w:val="21"/>
          <w:shd w:val="clear" w:color="auto" w:fill="auto"/>
          <w:vertAlign w:val="subscript"/>
        </w:rPr>
        <w:t>P</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mv</w:t>
      </w:r>
      <w:r>
        <w:rPr>
          <w:rFonts w:ascii="Times New Roman" w:eastAsia="Times New Roman" w:hAnsi="Times New Roman" w:cs="Times New Roman"/>
          <w:color w:val="000000"/>
          <w:sz w:val="21"/>
          <w:shd w:val="clear" w:color="auto" w:fill="auto"/>
          <w:vertAlign w:val="subscript"/>
        </w:rPr>
        <w:t>N</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由能量守恒定律可得</w:t>
      </w:r>
      <m:oMath>
        <m:f>
          <m:fPr>
            <m:ctrlPr>
              <w:rPr>
                <w:rFonts w:ascii="Cambria Math" w:eastAsia="宋体" w:hAnsi="Cambria Math" w:cs="Times New Roman"/>
                <w:sz w:val="21"/>
                <w:szCs w:val="21"/>
              </w:rPr>
            </m:ctrlPr>
          </m:fPr>
          <m:num>
            <m:r>
              <m:rPr>
                <m:sty m:val="p"/>
              </m:rPr>
              <w:rPr>
                <w:rFonts w:ascii="Cambria Math" w:eastAsia="宋体" w:hAnsi="Cambria Math" w:cs="Times New Roman"/>
                <w:sz w:val="21"/>
                <w:szCs w:val="21"/>
              </w:rPr>
              <m:t>1</m:t>
            </m:r>
          </m:num>
          <m:den>
            <m:r>
              <m:rPr>
                <m:sty m:val="p"/>
              </m:rPr>
              <w:rPr>
                <w:rFonts w:ascii="Cambria Math" w:eastAsia="宋体" w:hAnsi="Cambria Math" w:cs="Times New Roman"/>
                <w:sz w:val="21"/>
                <w:szCs w:val="21"/>
              </w:rPr>
              <m:t>2</m:t>
            </m:r>
          </m:den>
        </m:f>
      </m:oMath>
      <w:r>
        <w:rPr>
          <w:rFonts w:ascii="Times New Roman" w:eastAsia="Times New Roman" w:hAnsi="Times New Roman" w:cs="Times New Roman"/>
          <w:i/>
          <w:color w:val="000000"/>
          <w:sz w:val="21"/>
          <w:shd w:val="clear" w:color="auto" w:fill="auto"/>
          <w:vertAlign w:val="baseline"/>
        </w:rPr>
        <w:t>m</w:t>
      </w:r>
      <m:oMath>
        <m:sSubSup>
          <m:sSubSupPr>
            <m:ctrlPr>
              <w:rPr>
                <w:rFonts w:ascii="Cambria Math" w:eastAsia="宋体" w:hAnsi="Cambria Math" w:cs="Times New Roman"/>
                <w:sz w:val="21"/>
                <w:szCs w:val="21"/>
              </w:rPr>
            </m:ctrlPr>
          </m:sSubSupPr>
          <m:e>
            <m:r>
              <w:rPr>
                <w:rFonts w:ascii="Cambria Math" w:eastAsia="宋体" w:hAnsi="Cambria Math" w:cs="Times New Roman"/>
                <w:sz w:val="21"/>
                <w:szCs w:val="21"/>
              </w:rPr>
              <m:t>v</m:t>
            </m:r>
          </m:e>
          <m:sub>
            <m:r>
              <m:rPr>
                <m:sty m:val="p"/>
              </m:rPr>
              <w:rPr>
                <w:rFonts w:ascii="Cambria Math" w:eastAsia="宋体" w:hAnsi="Cambria Math" w:cs="Times New Roman"/>
                <w:sz w:val="21"/>
                <w:szCs w:val="21"/>
              </w:rPr>
              <m:t>0</m:t>
            </m:r>
          </m:sub>
          <m:sup>
            <m:r>
              <m:rPr>
                <m:sty m:val="p"/>
              </m:rPr>
              <w:rPr>
                <w:rFonts w:ascii="Cambria Math" w:eastAsia="宋体" w:hAnsi="Cambria Math" w:cs="Times New Roman"/>
                <w:sz w:val="21"/>
                <w:szCs w:val="21"/>
              </w:rPr>
              <m:t>2</m:t>
            </m:r>
          </m:sup>
        </m:sSubSup>
      </m:oMath>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Times New Roman"/>
                <w:sz w:val="21"/>
                <w:szCs w:val="21"/>
              </w:rPr>
            </m:ctrlPr>
          </m:fPr>
          <m:num>
            <m:r>
              <m:rPr>
                <m:sty m:val="p"/>
              </m:rPr>
              <w:rPr>
                <w:rFonts w:ascii="Cambria Math" w:eastAsia="宋体" w:hAnsi="Cambria Math" w:cs="Times New Roman"/>
                <w:sz w:val="21"/>
                <w:szCs w:val="21"/>
              </w:rPr>
              <m:t>1</m:t>
            </m:r>
          </m:num>
          <m:den>
            <m:r>
              <m:rPr>
                <m:sty m:val="p"/>
              </m:rPr>
              <w:rPr>
                <w:rFonts w:ascii="Cambria Math" w:eastAsia="宋体" w:hAnsi="Cambria Math" w:cs="Times New Roman"/>
                <w:sz w:val="21"/>
                <w:szCs w:val="21"/>
              </w:rPr>
              <m:t>2</m:t>
            </m:r>
          </m:den>
        </m:f>
      </m:oMath>
      <w:r>
        <w:rPr>
          <w:rFonts w:ascii="Times New Roman" w:eastAsia="Times New Roman" w:hAnsi="Times New Roman" w:cs="Times New Roman"/>
          <w:i/>
          <w:color w:val="000000"/>
          <w:sz w:val="21"/>
          <w:shd w:val="clear" w:color="auto" w:fill="auto"/>
          <w:vertAlign w:val="baseline"/>
        </w:rPr>
        <w:t>m</w:t>
      </w:r>
      <m:oMath>
        <m:sSubSup>
          <m:sSubSupPr>
            <m:ctrlPr>
              <w:rPr>
                <w:rFonts w:ascii="Cambria Math" w:eastAsia="宋体" w:hAnsi="Cambria Math" w:cs="Times New Roman"/>
                <w:sz w:val="21"/>
                <w:szCs w:val="21"/>
              </w:rPr>
            </m:ctrlPr>
          </m:sSubSupPr>
          <m:e>
            <m:r>
              <w:rPr>
                <w:rFonts w:ascii="Cambria Math" w:eastAsia="宋体" w:hAnsi="Cambria Math" w:cs="Times New Roman"/>
                <w:sz w:val="21"/>
                <w:szCs w:val="21"/>
              </w:rPr>
              <m:t>v</m:t>
            </m:r>
          </m:e>
          <m:sub>
            <m:r>
              <m:rPr>
                <m:sty m:val="p"/>
              </m:rPr>
              <w:rPr>
                <w:rFonts w:ascii="Cambria Math" w:eastAsia="宋体" w:hAnsi="Cambria Math" w:cs="Times New Roman"/>
                <w:sz w:val="21"/>
                <w:szCs w:val="21"/>
              </w:rPr>
              <m:t>P</m:t>
            </m:r>
          </m:sub>
          <m:sup>
            <m:r>
              <m:rPr>
                <m:sty m:val="p"/>
              </m:rPr>
              <w:rPr>
                <w:rFonts w:ascii="Cambria Math" w:eastAsia="宋体" w:hAnsi="Cambria Math" w:cs="Times New Roman"/>
                <w:sz w:val="21"/>
                <w:szCs w:val="21"/>
              </w:rPr>
              <m:t>2</m:t>
            </m:r>
          </m:sup>
        </m:sSubSup>
      </m:oMath>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Times New Roman"/>
                <w:sz w:val="21"/>
                <w:szCs w:val="21"/>
              </w:rPr>
            </m:ctrlPr>
          </m:fPr>
          <m:num>
            <m:r>
              <m:rPr>
                <m:sty m:val="p"/>
              </m:rPr>
              <w:rPr>
                <w:rFonts w:ascii="Cambria Math" w:eastAsia="宋体" w:hAnsi="Cambria Math" w:cs="Times New Roman"/>
                <w:sz w:val="21"/>
                <w:szCs w:val="21"/>
              </w:rPr>
              <m:t>1</m:t>
            </m:r>
          </m:num>
          <m:den>
            <m:r>
              <m:rPr>
                <m:sty m:val="p"/>
              </m:rPr>
              <w:rPr>
                <w:rFonts w:ascii="Cambria Math" w:eastAsia="宋体" w:hAnsi="Cambria Math" w:cs="Times New Roman"/>
                <w:sz w:val="21"/>
                <w:szCs w:val="21"/>
              </w:rPr>
              <m:t>2</m:t>
            </m:r>
          </m:den>
        </m:f>
      </m:oMath>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m</w:t>
      </w:r>
      <m:oMath>
        <m:sSubSup>
          <m:sSubSupPr>
            <m:ctrlPr>
              <w:rPr>
                <w:rFonts w:ascii="Cambria Math" w:eastAsia="宋体" w:hAnsi="Cambria Math" w:cs="Times New Roman"/>
                <w:sz w:val="21"/>
                <w:szCs w:val="21"/>
              </w:rPr>
            </m:ctrlPr>
          </m:sSubSupPr>
          <m:e>
            <m:r>
              <w:rPr>
                <w:rFonts w:ascii="Cambria Math" w:eastAsia="宋体" w:hAnsi="Cambria Math" w:cs="Times New Roman"/>
                <w:sz w:val="21"/>
                <w:szCs w:val="21"/>
              </w:rPr>
              <m:t>v</m:t>
            </m:r>
          </m:e>
          <m:sub>
            <m:r>
              <m:rPr>
                <m:sty m:val="p"/>
              </m:rPr>
              <w:rPr>
                <w:rFonts w:ascii="Cambria Math" w:eastAsia="宋体" w:hAnsi="Cambria Math" w:cs="Times New Roman"/>
                <w:sz w:val="21"/>
                <w:szCs w:val="21"/>
              </w:rPr>
              <m:t>N</m:t>
            </m:r>
          </m:sub>
          <m:sup>
            <m:r>
              <m:rPr>
                <m:sty m:val="p"/>
              </m:rPr>
              <w:rPr>
                <w:rFonts w:ascii="Cambria Math" w:eastAsia="宋体" w:hAnsi="Cambria Math" w:cs="Times New Roman"/>
                <w:sz w:val="21"/>
                <w:szCs w:val="21"/>
              </w:rPr>
              <m:t>2</m:t>
            </m:r>
          </m:sup>
        </m:sSubSup>
      </m:oMath>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μmgL</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联立可得方程</w:t>
      </w:r>
      <w:r>
        <w:rPr>
          <w:rFonts w:ascii="Times New Roman" w:eastAsia="Times New Roman" w:hAnsi="Times New Roman" w:cs="Times New Roman"/>
          <w:color w:val="000000"/>
          <w:sz w:val="21"/>
          <w:shd w:val="clear" w:color="auto" w:fill="auto"/>
          <w:vertAlign w:val="baseline"/>
        </w:rPr>
        <w:t>3</w:t>
      </w:r>
      <m:oMath>
        <m:sSubSup>
          <m:sSubSupPr>
            <m:ctrlPr>
              <w:rPr>
                <w:rFonts w:ascii="Cambria Math" w:eastAsia="宋体" w:hAnsi="Cambria Math" w:cs="Times New Roman"/>
                <w:sz w:val="21"/>
                <w:szCs w:val="21"/>
              </w:rPr>
            </m:ctrlPr>
          </m:sSubSupPr>
          <m:e>
            <m:r>
              <w:rPr>
                <w:rFonts w:ascii="Cambria Math" w:eastAsia="宋体" w:hAnsi="Cambria Math" w:cs="Times New Roman"/>
                <w:sz w:val="21"/>
                <w:szCs w:val="21"/>
              </w:rPr>
              <m:t>v</m:t>
            </m:r>
          </m:e>
          <m:sub>
            <m:r>
              <m:rPr>
                <m:sty m:val="p"/>
              </m:rPr>
              <w:rPr>
                <w:rFonts w:ascii="Cambria Math" w:eastAsia="宋体" w:hAnsi="Cambria Math" w:cs="Times New Roman"/>
                <w:sz w:val="21"/>
                <w:szCs w:val="21"/>
              </w:rPr>
              <m:t>P</m:t>
            </m:r>
          </m:sub>
          <m:sup>
            <m:r>
              <m:rPr>
                <m:sty m:val="p"/>
              </m:rPr>
              <w:rPr>
                <w:rFonts w:ascii="Cambria Math" w:eastAsia="宋体" w:hAnsi="Cambria Math" w:cs="Times New Roman"/>
                <w:sz w:val="21"/>
                <w:szCs w:val="21"/>
              </w:rPr>
              <m:t>2</m:t>
            </m:r>
          </m:sup>
        </m:sSubSup>
      </m:oMath>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P</w:t>
      </w:r>
      <w:r>
        <w:rPr>
          <w:rFonts w:ascii="Times New Roman" w:eastAsia="Times New Roman" w:hAnsi="Times New Roman" w:cs="Times New Roman"/>
          <w:color w:val="000000"/>
          <w:sz w:val="21"/>
          <w:shd w:val="clear" w:color="auto" w:fill="auto"/>
          <w:vertAlign w:val="baseline"/>
        </w:rPr>
        <w:t>-</w:t>
      </w:r>
      <m:oMath>
        <m:sSubSup>
          <m:sSubSupPr>
            <m:ctrlPr>
              <w:rPr>
                <w:rFonts w:ascii="Cambria Math" w:eastAsia="宋体" w:hAnsi="Cambria Math" w:cs="Times New Roman"/>
                <w:sz w:val="21"/>
                <w:szCs w:val="21"/>
              </w:rPr>
            </m:ctrlPr>
          </m:sSubSupPr>
          <m:e>
            <m:r>
              <w:rPr>
                <w:rFonts w:ascii="Cambria Math" w:eastAsia="宋体" w:hAnsi="Cambria Math" w:cs="Times New Roman"/>
                <w:sz w:val="21"/>
                <w:szCs w:val="21"/>
              </w:rPr>
              <m:t>v</m:t>
            </m:r>
          </m:e>
          <m:sub>
            <m:r>
              <m:rPr>
                <m:sty m:val="p"/>
              </m:rPr>
              <w:rPr>
                <w:rFonts w:ascii="Cambria Math" w:eastAsia="宋体" w:hAnsi="Cambria Math" w:cs="Times New Roman"/>
                <w:sz w:val="21"/>
                <w:szCs w:val="21"/>
              </w:rPr>
              <m:t>0</m:t>
            </m:r>
          </m:sub>
          <m:sup>
            <m:r>
              <m:rPr>
                <m:sty m:val="p"/>
              </m:rPr>
              <w:rPr>
                <w:rFonts w:ascii="Cambria Math" w:eastAsia="宋体" w:hAnsi="Cambria Math" w:cs="Times New Roman"/>
                <w:sz w:val="21"/>
                <w:szCs w:val="21"/>
              </w:rPr>
              <m:t>2</m:t>
            </m:r>
          </m:sup>
        </m:sSubSup>
      </m:oMath>
      <w:r>
        <w:rPr>
          <w:rFonts w:ascii="Times New Roman" w:eastAsia="Times New Roman" w:hAnsi="Times New Roman" w:cs="Times New Roman"/>
          <w:color w:val="000000"/>
          <w:sz w:val="21"/>
          <w:shd w:val="clear" w:color="auto" w:fill="auto"/>
          <w:vertAlign w:val="baseline"/>
        </w:rPr>
        <w:t>+4</w:t>
      </w:r>
      <w:r>
        <w:rPr>
          <w:rFonts w:ascii="Times New Roman" w:eastAsia="Times New Roman" w:hAnsi="Times New Roman" w:cs="Times New Roman"/>
          <w:i/>
          <w:color w:val="000000"/>
          <w:sz w:val="21"/>
          <w:shd w:val="clear" w:color="auto" w:fill="auto"/>
          <w:vertAlign w:val="baseline"/>
        </w:rPr>
        <w:t>μgL</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因物体要经过</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点</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因此要求判别式大于零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速度向右说明</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i/>
          <w:color w:val="000000"/>
          <w:sz w:val="21"/>
          <w:shd w:val="clear" w:color="auto" w:fill="auto"/>
          <w:vertAlign w:val="subscript"/>
        </w:rPr>
        <w:t>P</w:t>
      </w:r>
      <w:r>
        <w:rPr>
          <w:rFonts w:ascii="宋体" w:eastAsia="宋体" w:hAnsi="宋体" w:cs="宋体"/>
          <w:color w:val="000000"/>
          <w:sz w:val="21"/>
          <w:shd w:val="clear" w:color="auto" w:fill="auto"/>
          <w:vertAlign w:val="baseline"/>
        </w:rPr>
        <w:t>要小于零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则有</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P</w:t>
      </w:r>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Times New Roman"/>
                <w:sz w:val="21"/>
                <w:szCs w:val="21"/>
              </w:rPr>
            </m:ctrlPr>
          </m:fPr>
          <m:num>
            <m:r>
              <m:rPr>
                <m:sty m:val="p"/>
              </m:rPr>
              <w:rPr>
                <w:rFonts w:ascii="Cambria Math" w:eastAsia="宋体" w:hAnsi="Cambria Math" w:cs="Times New Roman"/>
                <w:sz w:val="21"/>
                <w:szCs w:val="21"/>
              </w:rPr>
              <m:t>2</m:t>
            </m:r>
            <m:sSub>
              <m:sSubPr>
                <m:ctrlPr>
                  <w:rPr>
                    <w:rFonts w:ascii="Cambria Math" w:eastAsia="宋体" w:hAnsi="Cambria Math" w:cs="Times New Roman"/>
                    <w:sz w:val="21"/>
                    <w:szCs w:val="21"/>
                  </w:rPr>
                </m:ctrlPr>
              </m:sSubPr>
              <m:e>
                <m:r>
                  <w:rPr>
                    <w:rFonts w:ascii="Cambria Math" w:eastAsia="宋体" w:hAnsi="Cambria Math" w:cs="Times New Roman"/>
                    <w:sz w:val="21"/>
                    <w:szCs w:val="21"/>
                  </w:rPr>
                  <m:t>v</m:t>
                </m:r>
              </m:e>
              <m:sub>
                <m:r>
                  <m:rPr>
                    <m:sty m:val="p"/>
                  </m:rPr>
                  <w:rPr>
                    <w:rFonts w:ascii="Cambria Math" w:eastAsia="宋体" w:hAnsi="Cambria Math" w:cs="Times New Roman"/>
                    <w:sz w:val="21"/>
                    <w:szCs w:val="21"/>
                  </w:rPr>
                  <m:t>0</m:t>
                </m:r>
              </m:sub>
            </m:sSub>
            <m:r>
              <m:rPr>
                <m:sty m:val="p"/>
              </m:rPr>
              <w:rPr>
                <w:rFonts w:ascii="Cambria Math" w:eastAsia="宋体" w:hAnsi="Cambria Math" w:cs="Times New Roman"/>
                <w:sz w:val="21"/>
                <w:szCs w:val="21"/>
              </w:rPr>
              <m:t>±</m:t>
            </m:r>
            <m:rad>
              <m:radPr>
                <m:degHide/>
                <m:ctrlPr>
                  <w:rPr>
                    <w:rFonts w:ascii="Cambria Math" w:eastAsia="宋体" w:hAnsi="Cambria Math" w:cs="Times New Roman"/>
                    <w:sz w:val="21"/>
                    <w:szCs w:val="21"/>
                  </w:rPr>
                </m:ctrlPr>
              </m:radPr>
              <m:deg/>
              <m:e>
                <m:r>
                  <m:rPr>
                    <m:sty m:val="p"/>
                  </m:rPr>
                  <w:rPr>
                    <w:rFonts w:ascii="Cambria Math" w:eastAsia="宋体" w:hAnsi="Cambria Math" w:cs="Times New Roman"/>
                    <w:sz w:val="21"/>
                    <w:szCs w:val="21"/>
                  </w:rPr>
                  <m:t>4</m:t>
                </m:r>
                <m:sSubSup>
                  <m:sSubSupPr>
                    <m:ctrlPr>
                      <w:rPr>
                        <w:rFonts w:ascii="Cambria Math" w:eastAsia="宋体" w:hAnsi="Cambria Math" w:cs="Times New Roman"/>
                        <w:sz w:val="21"/>
                        <w:szCs w:val="21"/>
                      </w:rPr>
                    </m:ctrlPr>
                  </m:sSubSupPr>
                  <m:e>
                    <m:r>
                      <w:rPr>
                        <w:rFonts w:ascii="Cambria Math" w:eastAsia="宋体" w:hAnsi="Cambria Math" w:cs="Times New Roman"/>
                        <w:sz w:val="21"/>
                        <w:szCs w:val="21"/>
                      </w:rPr>
                      <m:t>v</m:t>
                    </m:r>
                  </m:e>
                  <m:sub>
                    <m:r>
                      <m:rPr>
                        <m:sty m:val="p"/>
                      </m:rPr>
                      <w:rPr>
                        <w:rFonts w:ascii="Cambria Math" w:eastAsia="宋体" w:hAnsi="Cambria Math" w:cs="Times New Roman"/>
                        <w:sz w:val="21"/>
                        <w:szCs w:val="21"/>
                      </w:rPr>
                      <m:t>0</m:t>
                    </m:r>
                  </m:sub>
                  <m:sup>
                    <m:r>
                      <m:rPr>
                        <m:sty m:val="p"/>
                      </m:rPr>
                      <w:rPr>
                        <w:rFonts w:ascii="Cambria Math" w:eastAsia="宋体" w:hAnsi="Cambria Math" w:cs="Times New Roman"/>
                        <w:sz w:val="21"/>
                        <w:szCs w:val="21"/>
                      </w:rPr>
                      <m:t>2</m:t>
                    </m:r>
                  </m:sup>
                </m:sSubSup>
                <m:r>
                  <m:rPr>
                    <m:sty m:val="p"/>
                  </m:rPr>
                  <w:rPr>
                    <w:rFonts w:ascii="Cambria Math" w:eastAsia="宋体" w:hAnsi="Cambria Math" w:cs="Times New Roman"/>
                    <w:sz w:val="21"/>
                    <w:szCs w:val="21"/>
                  </w:rPr>
                  <m:t>-4×3(4</m:t>
                </m:r>
                <m:r>
                  <w:rPr>
                    <w:rFonts w:ascii="Cambria Math" w:eastAsia="宋体" w:hAnsi="Cambria Math" w:cs="Times New Roman"/>
                    <w:sz w:val="21"/>
                    <w:szCs w:val="21"/>
                  </w:rPr>
                  <m:t>μgL</m:t>
                </m:r>
                <m:r>
                  <m:rPr>
                    <m:sty m:val="p"/>
                  </m:rPr>
                  <w:rPr>
                    <w:rFonts w:ascii="Cambria Math" w:eastAsia="宋体" w:hAnsi="Cambria Math" w:cs="Times New Roman"/>
                    <w:sz w:val="21"/>
                    <w:szCs w:val="21"/>
                  </w:rPr>
                  <m:t>-</m:t>
                </m:r>
                <m:sSubSup>
                  <m:sSubSupPr>
                    <m:ctrlPr>
                      <w:rPr>
                        <w:rFonts w:ascii="Cambria Math" w:eastAsia="宋体" w:hAnsi="Cambria Math" w:cs="Times New Roman"/>
                        <w:sz w:val="21"/>
                        <w:szCs w:val="21"/>
                      </w:rPr>
                    </m:ctrlPr>
                  </m:sSubSupPr>
                  <m:e>
                    <m:r>
                      <w:rPr>
                        <w:rFonts w:ascii="Cambria Math" w:eastAsia="宋体" w:hAnsi="Cambria Math" w:cs="Times New Roman"/>
                        <w:sz w:val="21"/>
                        <w:szCs w:val="21"/>
                      </w:rPr>
                      <m:t>v</m:t>
                    </m:r>
                  </m:e>
                  <m:sub>
                    <m:r>
                      <m:rPr>
                        <m:sty m:val="p"/>
                      </m:rPr>
                      <w:rPr>
                        <w:rFonts w:ascii="Cambria Math" w:eastAsia="宋体" w:hAnsi="Cambria Math" w:cs="Times New Roman"/>
                        <w:sz w:val="21"/>
                        <w:szCs w:val="21"/>
                      </w:rPr>
                      <m:t>0</m:t>
                    </m:r>
                  </m:sub>
                  <m:sup>
                    <m:r>
                      <m:rPr>
                        <m:sty m:val="p"/>
                      </m:rPr>
                      <w:rPr>
                        <w:rFonts w:ascii="Cambria Math" w:eastAsia="宋体" w:hAnsi="Cambria Math" w:cs="Times New Roman"/>
                        <w:sz w:val="21"/>
                        <w:szCs w:val="21"/>
                      </w:rPr>
                      <m:t>2</m:t>
                    </m:r>
                  </m:sup>
                </m:sSubSup>
                <m:r>
                  <m:rPr>
                    <m:sty m:val="p"/>
                  </m:rPr>
                  <w:rPr>
                    <w:rFonts w:ascii="Cambria Math" w:eastAsia="宋体" w:hAnsi="Cambria Math" w:cs="Times New Roman"/>
                    <w:sz w:val="21"/>
                    <w:szCs w:val="21"/>
                  </w:rPr>
                  <m:t>)</m:t>
                </m:r>
              </m:e>
            </m:rad>
          </m:num>
          <m:den>
            <m:r>
              <m:rPr>
                <m:sty m:val="p"/>
              </m:rPr>
              <w:rPr>
                <w:rFonts w:ascii="Cambria Math" w:eastAsia="宋体" w:hAnsi="Cambria Math" w:cs="Times New Roman"/>
                <w:sz w:val="21"/>
                <w:szCs w:val="21"/>
              </w:rPr>
              <m:t>6</m:t>
            </m:r>
          </m:den>
        </m:f>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即满足不等式</w:t>
      </w:r>
      <w:r>
        <w:rPr>
          <w:rFonts w:ascii="Times New Roman" w:eastAsia="Times New Roman" w:hAnsi="Times New Roman" w:cs="Times New Roman"/>
          <w:color w:val="000000"/>
          <w:sz w:val="21"/>
          <w:shd w:val="clear" w:color="auto" w:fill="auto"/>
          <w:vertAlign w:val="baseline"/>
        </w:rPr>
        <w:t>4</w:t>
      </w:r>
      <m:oMath>
        <m:sSubSup>
          <m:sSubSupPr>
            <m:ctrlPr>
              <w:rPr>
                <w:rFonts w:ascii="Cambria Math" w:eastAsia="宋体" w:hAnsi="Cambria Math" w:cs="Times New Roman"/>
                <w:sz w:val="21"/>
                <w:szCs w:val="21"/>
              </w:rPr>
            </m:ctrlPr>
          </m:sSubSupPr>
          <m:e>
            <m:r>
              <w:rPr>
                <w:rFonts w:ascii="Cambria Math" w:eastAsia="宋体" w:hAnsi="Cambria Math" w:cs="Times New Roman"/>
                <w:sz w:val="21"/>
                <w:szCs w:val="21"/>
              </w:rPr>
              <m:t>v</m:t>
            </m:r>
          </m:e>
          <m:sub>
            <m:r>
              <m:rPr>
                <m:sty m:val="p"/>
              </m:rPr>
              <w:rPr>
                <w:rFonts w:ascii="Cambria Math" w:eastAsia="宋体" w:hAnsi="Cambria Math" w:cs="Times New Roman"/>
                <w:sz w:val="21"/>
                <w:szCs w:val="21"/>
              </w:rPr>
              <m:t>0</m:t>
            </m:r>
          </m:sub>
          <m:sup>
            <m:r>
              <m:rPr>
                <m:sty m:val="p"/>
              </m:rPr>
              <w:rPr>
                <w:rFonts w:ascii="Cambria Math" w:eastAsia="宋体" w:hAnsi="Cambria Math" w:cs="Times New Roman"/>
                <w:sz w:val="21"/>
                <w:szCs w:val="21"/>
              </w:rPr>
              <m:t>2</m:t>
            </m:r>
          </m:sup>
        </m:sSubSup>
      </m:oMath>
      <w:r>
        <w:rPr>
          <w:rFonts w:ascii="Times New Roman" w:eastAsia="Times New Roman" w:hAnsi="Times New Roman" w:cs="Times New Roman"/>
          <w:color w:val="000000"/>
          <w:sz w:val="21"/>
          <w:shd w:val="clear" w:color="auto" w:fill="auto"/>
          <w:vertAlign w:val="baseline"/>
        </w:rPr>
        <w:t>-4×3(4</w:t>
      </w:r>
      <w:r>
        <w:rPr>
          <w:rFonts w:ascii="Times New Roman" w:eastAsia="Times New Roman" w:hAnsi="Times New Roman" w:cs="Times New Roman"/>
          <w:i/>
          <w:color w:val="000000"/>
          <w:sz w:val="21"/>
          <w:shd w:val="clear" w:color="auto" w:fill="auto"/>
          <w:vertAlign w:val="baseline"/>
        </w:rPr>
        <w:t>μgL</w:t>
      </w:r>
      <w:r>
        <w:rPr>
          <w:rFonts w:ascii="Times New Roman" w:eastAsia="Times New Roman" w:hAnsi="Times New Roman" w:cs="Times New Roman"/>
          <w:color w:val="000000"/>
          <w:sz w:val="21"/>
          <w:shd w:val="clear" w:color="auto" w:fill="auto"/>
          <w:vertAlign w:val="baseline"/>
        </w:rPr>
        <w:t>-</w:t>
      </w:r>
      <m:oMath>
        <m:sSubSup>
          <m:sSubSupPr>
            <m:ctrlPr>
              <w:rPr>
                <w:rFonts w:ascii="Cambria Math" w:eastAsia="宋体" w:hAnsi="Cambria Math" w:cs="Times New Roman"/>
                <w:sz w:val="21"/>
                <w:szCs w:val="21"/>
              </w:rPr>
            </m:ctrlPr>
          </m:sSubSupPr>
          <m:e>
            <m:r>
              <w:rPr>
                <w:rFonts w:ascii="Cambria Math" w:eastAsia="宋体" w:hAnsi="Cambria Math" w:cs="Times New Roman"/>
                <w:sz w:val="21"/>
                <w:szCs w:val="21"/>
              </w:rPr>
              <m:t>v</m:t>
            </m:r>
          </m:e>
          <m:sub>
            <m:r>
              <m:rPr>
                <m:sty m:val="p"/>
              </m:rPr>
              <w:rPr>
                <w:rFonts w:ascii="Cambria Math" w:eastAsia="宋体" w:hAnsi="Cambria Math" w:cs="Times New Roman"/>
                <w:sz w:val="21"/>
                <w:szCs w:val="21"/>
              </w:rPr>
              <m:t>0</m:t>
            </m:r>
          </m:sub>
          <m:sup>
            <m:r>
              <m:rPr>
                <m:sty m:val="p"/>
              </m:rPr>
              <w:rPr>
                <w:rFonts w:ascii="Cambria Math" w:eastAsia="宋体" w:hAnsi="Cambria Math" w:cs="Times New Roman"/>
                <w:sz w:val="21"/>
                <w:szCs w:val="21"/>
              </w:rPr>
              <m:t>2</m:t>
            </m:r>
          </m:sup>
        </m:sSubSup>
      </m:oMath>
      <w:r>
        <w:rPr>
          <w:rFonts w:ascii="Times New Roman" w:eastAsia="Times New Roman" w:hAnsi="Times New Roman" w:cs="Times New Roman"/>
          <w:color w:val="000000"/>
          <w:sz w:val="21"/>
          <w:shd w:val="clear" w:color="auto" w:fill="auto"/>
          <w:vertAlign w:val="baseline"/>
        </w:rPr>
        <w:t>)&gt;0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又有</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P</w:t>
      </w:r>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Times New Roman"/>
                <w:sz w:val="21"/>
                <w:szCs w:val="21"/>
              </w:rPr>
            </m:ctrlPr>
          </m:fPr>
          <m:num>
            <m:r>
              <m:rPr>
                <m:sty m:val="p"/>
              </m:rPr>
              <w:rPr>
                <w:rFonts w:ascii="Cambria Math" w:eastAsia="宋体" w:hAnsi="Cambria Math" w:cs="Times New Roman"/>
                <w:sz w:val="21"/>
                <w:szCs w:val="21"/>
              </w:rPr>
              <m:t>2</m:t>
            </m:r>
            <m:sSub>
              <m:sSubPr>
                <m:ctrlPr>
                  <w:rPr>
                    <w:rFonts w:ascii="Cambria Math" w:eastAsia="宋体" w:hAnsi="Cambria Math" w:cs="Times New Roman"/>
                    <w:sz w:val="21"/>
                    <w:szCs w:val="21"/>
                  </w:rPr>
                </m:ctrlPr>
              </m:sSubPr>
              <m:e>
                <m:r>
                  <w:rPr>
                    <w:rFonts w:ascii="Cambria Math" w:eastAsia="宋体" w:hAnsi="Cambria Math" w:cs="Times New Roman"/>
                    <w:sz w:val="21"/>
                    <w:szCs w:val="21"/>
                  </w:rPr>
                  <m:t>v</m:t>
                </m:r>
              </m:e>
              <m:sub>
                <m:r>
                  <m:rPr>
                    <m:sty m:val="p"/>
                  </m:rPr>
                  <w:rPr>
                    <w:rFonts w:ascii="Cambria Math" w:eastAsia="宋体" w:hAnsi="Cambria Math" w:cs="Times New Roman"/>
                    <w:sz w:val="21"/>
                    <w:szCs w:val="21"/>
                  </w:rPr>
                  <m:t>0</m:t>
                </m:r>
              </m:sub>
            </m:sSub>
            <m:r>
              <m:rPr>
                <m:sty m:val="p"/>
              </m:rPr>
              <w:rPr>
                <w:rFonts w:ascii="Cambria Math" w:eastAsia="宋体" w:hAnsi="Cambria Math" w:cs="Times New Roman"/>
                <w:sz w:val="21"/>
                <w:szCs w:val="21"/>
              </w:rPr>
              <m:t>-</m:t>
            </m:r>
            <m:rad>
              <m:radPr>
                <m:degHide/>
                <m:ctrlPr>
                  <w:rPr>
                    <w:rFonts w:ascii="Cambria Math" w:eastAsia="宋体" w:hAnsi="Cambria Math" w:cs="Times New Roman"/>
                    <w:sz w:val="21"/>
                    <w:szCs w:val="21"/>
                  </w:rPr>
                </m:ctrlPr>
              </m:radPr>
              <m:deg/>
              <m:e>
                <m:r>
                  <m:rPr>
                    <m:sty m:val="p"/>
                  </m:rPr>
                  <w:rPr>
                    <w:rFonts w:ascii="Cambria Math" w:eastAsia="宋体" w:hAnsi="Cambria Math" w:cs="Times New Roman"/>
                    <w:sz w:val="21"/>
                    <w:szCs w:val="21"/>
                  </w:rPr>
                  <m:t>4</m:t>
                </m:r>
                <m:sSubSup>
                  <m:sSubSupPr>
                    <m:ctrlPr>
                      <w:rPr>
                        <w:rFonts w:ascii="Cambria Math" w:eastAsia="宋体" w:hAnsi="Cambria Math" w:cs="Times New Roman"/>
                        <w:sz w:val="21"/>
                        <w:szCs w:val="21"/>
                      </w:rPr>
                    </m:ctrlPr>
                  </m:sSubSupPr>
                  <m:e>
                    <m:r>
                      <w:rPr>
                        <w:rFonts w:ascii="Cambria Math" w:eastAsia="宋体" w:hAnsi="Cambria Math" w:cs="Times New Roman"/>
                        <w:sz w:val="21"/>
                        <w:szCs w:val="21"/>
                      </w:rPr>
                      <m:t>v</m:t>
                    </m:r>
                  </m:e>
                  <m:sub>
                    <m:r>
                      <m:rPr>
                        <m:sty m:val="p"/>
                      </m:rPr>
                      <w:rPr>
                        <w:rFonts w:ascii="Cambria Math" w:eastAsia="宋体" w:hAnsi="Cambria Math" w:cs="Times New Roman"/>
                        <w:sz w:val="21"/>
                        <w:szCs w:val="21"/>
                      </w:rPr>
                      <m:t>0</m:t>
                    </m:r>
                  </m:sub>
                  <m:sup>
                    <m:r>
                      <m:rPr>
                        <m:sty m:val="p"/>
                      </m:rPr>
                      <w:rPr>
                        <w:rFonts w:ascii="Cambria Math" w:eastAsia="宋体" w:hAnsi="Cambria Math" w:cs="Times New Roman"/>
                        <w:sz w:val="21"/>
                        <w:szCs w:val="21"/>
                      </w:rPr>
                      <m:t>2</m:t>
                    </m:r>
                  </m:sup>
                </m:sSubSup>
                <m:r>
                  <m:rPr>
                    <m:sty m:val="p"/>
                  </m:rPr>
                  <w:rPr>
                    <w:rFonts w:ascii="Cambria Math" w:eastAsia="宋体" w:hAnsi="Cambria Math" w:cs="Times New Roman"/>
                    <w:sz w:val="21"/>
                    <w:szCs w:val="21"/>
                  </w:rPr>
                  <m:t>-4×3(4</m:t>
                </m:r>
                <m:r>
                  <w:rPr>
                    <w:rFonts w:ascii="Cambria Math" w:eastAsia="宋体" w:hAnsi="Cambria Math" w:cs="Times New Roman"/>
                    <w:sz w:val="21"/>
                    <w:szCs w:val="21"/>
                  </w:rPr>
                  <m:t>μgL</m:t>
                </m:r>
                <m:r>
                  <m:rPr>
                    <m:sty m:val="p"/>
                  </m:rPr>
                  <w:rPr>
                    <w:rFonts w:ascii="Cambria Math" w:eastAsia="宋体" w:hAnsi="Cambria Math" w:cs="Times New Roman"/>
                    <w:sz w:val="21"/>
                    <w:szCs w:val="21"/>
                  </w:rPr>
                  <m:t>-</m:t>
                </m:r>
                <m:sSubSup>
                  <m:sSubSupPr>
                    <m:ctrlPr>
                      <w:rPr>
                        <w:rFonts w:ascii="Cambria Math" w:eastAsia="宋体" w:hAnsi="Cambria Math" w:cs="Times New Roman"/>
                        <w:sz w:val="21"/>
                        <w:szCs w:val="21"/>
                      </w:rPr>
                    </m:ctrlPr>
                  </m:sSubSupPr>
                  <m:e>
                    <m:r>
                      <w:rPr>
                        <w:rFonts w:ascii="Cambria Math" w:eastAsia="宋体" w:hAnsi="Cambria Math" w:cs="Times New Roman"/>
                        <w:sz w:val="21"/>
                        <w:szCs w:val="21"/>
                      </w:rPr>
                      <m:t>v</m:t>
                    </m:r>
                  </m:e>
                  <m:sub>
                    <m:r>
                      <m:rPr>
                        <m:sty m:val="p"/>
                      </m:rPr>
                      <w:rPr>
                        <w:rFonts w:ascii="Cambria Math" w:eastAsia="宋体" w:hAnsi="Cambria Math" w:cs="Times New Roman"/>
                        <w:sz w:val="21"/>
                        <w:szCs w:val="21"/>
                      </w:rPr>
                      <m:t>0</m:t>
                    </m:r>
                  </m:sub>
                  <m:sup>
                    <m:r>
                      <m:rPr>
                        <m:sty m:val="p"/>
                      </m:rPr>
                      <w:rPr>
                        <w:rFonts w:ascii="Cambria Math" w:eastAsia="宋体" w:hAnsi="Cambria Math" w:cs="Times New Roman"/>
                        <w:sz w:val="21"/>
                        <w:szCs w:val="21"/>
                      </w:rPr>
                      <m:t>2</m:t>
                    </m:r>
                  </m:sup>
                </m:sSubSup>
                <m:r>
                  <m:rPr>
                    <m:sty m:val="p"/>
                  </m:rPr>
                  <w:rPr>
                    <w:rFonts w:ascii="Cambria Math" w:eastAsia="宋体" w:hAnsi="Cambria Math" w:cs="Times New Roman"/>
                    <w:sz w:val="21"/>
                    <w:szCs w:val="21"/>
                  </w:rPr>
                  <m:t>)</m:t>
                </m:r>
              </m:e>
            </m:rad>
          </m:num>
          <m:den>
            <m:r>
              <m:rPr>
                <m:sty m:val="p"/>
              </m:rPr>
              <w:rPr>
                <w:rFonts w:ascii="Cambria Math" w:eastAsia="宋体" w:hAnsi="Cambria Math" w:cs="Times New Roman"/>
                <w:sz w:val="21"/>
                <w:szCs w:val="21"/>
              </w:rPr>
              <m:t>6</m:t>
            </m:r>
          </m:den>
        </m:f>
      </m:oMath>
      <w:r>
        <w:rPr>
          <w:rFonts w:ascii="Times New Roman" w:eastAsia="Times New Roman" w:hAnsi="Times New Roman" w:cs="Times New Roman"/>
          <w:color w:val="000000"/>
          <w:sz w:val="21"/>
          <w:shd w:val="clear" w:color="auto" w:fill="auto"/>
          <w:vertAlign w:val="baseline"/>
        </w:rPr>
        <w:t>&lt;0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联立可得</w:t>
      </w:r>
      <m:oMath>
        <m:f>
          <m:fPr>
            <m:ctrlPr>
              <w:rPr>
                <w:rFonts w:ascii="Cambria Math" w:eastAsia="宋体" w:hAnsi="Cambria Math" w:cs="Times New Roman"/>
                <w:sz w:val="21"/>
                <w:szCs w:val="21"/>
              </w:rPr>
            </m:ctrlPr>
          </m:fPr>
          <m:num>
            <m:sSub>
              <m:sSubPr>
                <m:ctrlPr>
                  <w:rPr>
                    <w:rFonts w:ascii="Cambria Math" w:eastAsia="宋体" w:hAnsi="Cambria Math" w:cs="Times New Roman"/>
                    <w:sz w:val="21"/>
                    <w:szCs w:val="21"/>
                  </w:rPr>
                </m:ctrlPr>
              </m:sSubPr>
              <m:e>
                <m:r>
                  <w:rPr>
                    <w:rFonts w:ascii="Cambria Math" w:eastAsia="宋体" w:hAnsi="Cambria Math" w:cs="Times New Roman"/>
                    <w:sz w:val="21"/>
                    <w:szCs w:val="21"/>
                  </w:rPr>
                  <m:t>m</m:t>
                </m:r>
              </m:e>
              <m:sub>
                <m:r>
                  <m:rPr>
                    <m:sty m:val="p"/>
                  </m:rPr>
                  <w:rPr>
                    <w:rFonts w:ascii="Cambria Math" w:eastAsia="宋体" w:hAnsi="Cambria Math" w:cs="Times New Roman"/>
                    <w:sz w:val="21"/>
                    <w:szCs w:val="21"/>
                  </w:rPr>
                  <m:t>0</m:t>
                </m:r>
              </m:sub>
            </m:sSub>
          </m:num>
          <m:den>
            <m:r>
              <w:rPr>
                <w:rFonts w:ascii="Cambria Math" w:eastAsia="宋体" w:hAnsi="Cambria Math" w:cs="Times New Roman"/>
                <w:sz w:val="21"/>
                <w:szCs w:val="21"/>
              </w:rPr>
              <m:t>m</m:t>
            </m:r>
          </m:den>
        </m:f>
      </m:oMath>
      <w:r>
        <w:rPr>
          <w:rFonts w:ascii="Times New Roman" w:eastAsia="Times New Roman" w:hAnsi="Times New Roman" w:cs="Times New Roman"/>
          <w:color w:val="000000"/>
          <w:sz w:val="21"/>
          <w:shd w:val="clear" w:color="auto" w:fill="auto"/>
          <w:vertAlign w:val="baseline"/>
        </w:rPr>
        <w:t>&gt;</w:t>
      </w:r>
      <m:oMath>
        <m:f>
          <m:fPr>
            <m:ctrlPr>
              <w:rPr>
                <w:rFonts w:ascii="Cambria Math" w:eastAsia="宋体" w:hAnsi="Cambria Math" w:cs="Times New Roman"/>
                <w:sz w:val="21"/>
                <w:szCs w:val="21"/>
              </w:rPr>
            </m:ctrlPr>
          </m:fPr>
          <m:num>
            <m:rad>
              <m:radPr>
                <m:degHide/>
                <m:ctrlPr>
                  <w:rPr>
                    <w:rFonts w:ascii="Cambria Math" w:eastAsia="宋体" w:hAnsi="Cambria Math" w:cs="Times New Roman"/>
                    <w:sz w:val="21"/>
                    <w:szCs w:val="21"/>
                  </w:rPr>
                </m:ctrlPr>
              </m:radPr>
              <m:deg/>
              <m:e>
                <m:r>
                  <w:rPr>
                    <w:rFonts w:ascii="Cambria Math" w:eastAsia="宋体" w:hAnsi="Cambria Math" w:cs="Times New Roman"/>
                    <w:sz w:val="21"/>
                    <w:szCs w:val="21"/>
                  </w:rPr>
                  <m:t>μ</m:t>
                </m:r>
              </m:e>
            </m:rad>
          </m:num>
          <m:den>
            <m:rad>
              <m:radPr>
                <m:degHide/>
                <m:ctrlPr>
                  <w:rPr>
                    <w:rFonts w:ascii="Cambria Math" w:eastAsia="宋体" w:hAnsi="Cambria Math" w:cs="Times New Roman"/>
                    <w:sz w:val="21"/>
                    <w:szCs w:val="21"/>
                  </w:rPr>
                </m:ctrlPr>
              </m:radPr>
              <m:deg/>
              <m:e>
                <m:r>
                  <m:rPr>
                    <m:sty m:val="p"/>
                  </m:rPr>
                  <w:rPr>
                    <w:rFonts w:ascii="Cambria Math" w:eastAsia="宋体" w:hAnsi="Cambria Math" w:cs="Times New Roman"/>
                    <w:sz w:val="21"/>
                    <w:szCs w:val="21"/>
                  </w:rPr>
                  <m:t>2</m:t>
                </m:r>
              </m:e>
            </m:rad>
            <m:r>
              <m:rPr>
                <m:sty m:val="p"/>
              </m:rPr>
              <w:rPr>
                <w:rFonts w:ascii="Cambria Math" w:eastAsia="宋体" w:hAnsi="Cambria Math" w:cs="Times New Roman"/>
                <w:sz w:val="21"/>
                <w:szCs w:val="21"/>
              </w:rPr>
              <m:t>-</m:t>
            </m:r>
            <m:rad>
              <m:radPr>
                <m:degHide/>
                <m:ctrlPr>
                  <w:rPr>
                    <w:rFonts w:ascii="Cambria Math" w:eastAsia="宋体" w:hAnsi="Cambria Math" w:cs="Times New Roman"/>
                    <w:sz w:val="21"/>
                    <w:szCs w:val="21"/>
                  </w:rPr>
                </m:ctrlPr>
              </m:radPr>
              <m:deg/>
              <m:e>
                <m:r>
                  <w:rPr>
                    <w:rFonts w:ascii="Cambria Math" w:eastAsia="宋体" w:hAnsi="Cambria Math" w:cs="Times New Roman"/>
                    <w:sz w:val="21"/>
                    <w:szCs w:val="21"/>
                  </w:rPr>
                  <m:t>μ</m:t>
                </m:r>
              </m:e>
            </m:rad>
          </m:den>
        </m:f>
      </m:oMath>
      <w:r>
        <w:rPr>
          <w:rFonts w:ascii="Times New Roman" w:eastAsia="Times New Roman" w:hAnsi="Times New Roman" w:cs="Times New Roman"/>
          <w:color w:val="000000"/>
          <w:sz w:val="21"/>
          <w:shd w:val="clear" w:color="auto" w:fill="auto"/>
          <w:vertAlign w:val="baseline"/>
        </w:rPr>
        <w:t>。</w:t>
      </w:r>
    </w:p>
    <w:p>
      <w:pPr>
        <w:pStyle w:val="Normalbe8f5244-4e95-4b14-a803-18d4c409a08b"/>
        <w:spacing w:line="320" w:lineRule="auto"/>
        <w:rPr>
          <w:rFonts w:ascii="Times New Roman" w:eastAsia="宋体" w:cs="Times New Roman"/>
          <w:sz w:val="21"/>
          <w:szCs w:val="21"/>
        </w:rPr>
      </w:pPr>
      <w:r>
        <w:rPr>
          <w:rFonts w:ascii="Times New Roman" w:eastAsia="Times New Roman" w:hAnsi="Times New Roman" w:cs="Times New Roman"/>
          <w:color w:val="000000"/>
          <w:sz w:val="21"/>
          <w:shd w:val="clear" w:color="auto" w:fill="auto"/>
          <w:vertAlign w:val="baseline"/>
        </w:rPr>
        <w:t>18．</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45 m</w:t>
      </w:r>
      <w:r>
        <w:rPr>
          <w:rFonts w:ascii="Times New Roman" w:eastAsia="Times New Roman" w:hAnsi="Times New Roman" w:cs="Times New Roman"/>
          <w:color w:val="000000"/>
          <w:sz w:val="21"/>
          <w:shd w:val="clear" w:color="auto" w:fill="auto"/>
          <w:vertAlign w:val="baseline"/>
        </w:rPr>
        <w:t>　</w:t>
      </w:r>
      <w:r>
        <w:rPr>
          <w:rFonts w:ascii="Times New Roman" w:eastAsia="Times New Roman" w:hAnsi="Times New Roman" w:cs="Times New Roman"/>
          <w:color w:val="000000"/>
          <w:sz w:val="21"/>
          <w:shd w:val="clear" w:color="auto" w:fill="auto"/>
          <w:vertAlign w:val="baseline"/>
        </w:rPr>
        <w:t>(2)0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 m</w:t>
      </w:r>
    </w:p>
    <w:p>
      <w:pPr>
        <w:pStyle w:val="Normalbe8f5244-4e95-4b14-a803-18d4c409a08b"/>
        <w:spacing w:line="320" w:lineRule="auto"/>
        <w:rPr>
          <w:rFonts w:ascii="Times New Roman" w:eastAsia="宋体" w:cs="Times New Roman"/>
          <w:sz w:val="21"/>
          <w:szCs w:val="21"/>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子弹射入小车的过程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取向右为正方向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以子弹和小车为研究对象</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根据动量守恒定律得</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其中</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=20 g=0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02 kg</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5 m/s</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木块刚好不从小车上掉下</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木块到达小车左端时与小车速度相同</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设共同速度为</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根据动量守恒定律得</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根据能量守恒定律得</w:t>
      </w:r>
      <m:oMath>
        <m:f>
          <m:fPr>
            <m:ctrlPr>
              <w:rPr>
                <w:rFonts w:ascii="Cambria Math" w:eastAsia="宋体" w:hAnsi="Cambria Math" w:cs="Times New Roman"/>
                <w:sz w:val="21"/>
                <w:szCs w:val="21"/>
              </w:rPr>
            </m:ctrlPr>
          </m:fPr>
          <m:num>
            <m:r>
              <m:rPr>
                <m:sty m:val="p"/>
              </m:rPr>
              <w:rPr>
                <w:rFonts w:ascii="Cambria Math" w:eastAsia="宋体" w:hAnsi="Cambria Math" w:cs="Times New Roman"/>
                <w:sz w:val="21"/>
                <w:szCs w:val="21"/>
              </w:rPr>
              <m:t>1</m:t>
            </m:r>
          </m:num>
          <m:den>
            <m:r>
              <m:rPr>
                <m:sty m:val="p"/>
              </m:rPr>
              <w:rPr>
                <w:rFonts w:ascii="Cambria Math" w:eastAsia="宋体" w:hAnsi="Cambria Math" w:cs="Times New Roman"/>
                <w:sz w:val="21"/>
                <w:szCs w:val="21"/>
              </w:rPr>
              <m:t>2</m:t>
            </m:r>
          </m:den>
        </m:f>
      </m:oMath>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m:oMath>
        <m:sSubSup>
          <m:sSubSupPr>
            <m:ctrlPr>
              <w:rPr>
                <w:rFonts w:ascii="Cambria Math" w:eastAsia="宋体" w:hAnsi="Cambria Math" w:cs="Times New Roman"/>
                <w:sz w:val="21"/>
                <w:szCs w:val="21"/>
              </w:rPr>
            </m:ctrlPr>
          </m:sSubSupPr>
          <m:e>
            <m:r>
              <w:rPr>
                <w:rFonts w:ascii="Cambria Math" w:eastAsia="宋体" w:hAnsi="Cambria Math" w:cs="Times New Roman"/>
                <w:sz w:val="21"/>
                <w:szCs w:val="21"/>
              </w:rPr>
              <m:t>v</m:t>
            </m:r>
          </m:e>
          <m:sub>
            <m:r>
              <m:rPr>
                <m:sty m:val="p"/>
              </m:rPr>
              <w:rPr>
                <w:rFonts w:ascii="Cambria Math" w:eastAsia="宋体" w:hAnsi="Cambria Math" w:cs="Times New Roman"/>
                <w:sz w:val="21"/>
                <w:szCs w:val="21"/>
              </w:rPr>
              <m:t>1</m:t>
            </m:r>
          </m:sub>
          <m:sup>
            <m:r>
              <m:rPr>
                <m:sty m:val="p"/>
              </m:rPr>
              <w:rPr>
                <w:rFonts w:ascii="Cambria Math" w:eastAsia="宋体" w:hAnsi="Cambria Math" w:cs="Times New Roman"/>
                <w:sz w:val="21"/>
                <w:szCs w:val="21"/>
              </w:rPr>
              <m:t>2</m:t>
            </m:r>
          </m:sup>
        </m:sSubSup>
      </m:oMath>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Times New Roman"/>
                <w:sz w:val="21"/>
                <w:szCs w:val="21"/>
              </w:rPr>
            </m:ctrlPr>
          </m:fPr>
          <m:num>
            <m:r>
              <m:rPr>
                <m:sty m:val="p"/>
              </m:rPr>
              <w:rPr>
                <w:rFonts w:ascii="Cambria Math" w:eastAsia="宋体" w:hAnsi="Cambria Math" w:cs="Times New Roman"/>
                <w:sz w:val="21"/>
                <w:szCs w:val="21"/>
              </w:rPr>
              <m:t>1</m:t>
            </m:r>
          </m:num>
          <m:den>
            <m:r>
              <m:rPr>
                <m:sty m:val="p"/>
              </m:rPr>
              <w:rPr>
                <w:rFonts w:ascii="Cambria Math" w:eastAsia="宋体" w:hAnsi="Cambria Math" w:cs="Times New Roman"/>
                <w:sz w:val="21"/>
                <w:szCs w:val="21"/>
              </w:rPr>
              <m:t>2</m:t>
            </m:r>
          </m:den>
        </m:f>
      </m:oMath>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m:oMath>
        <m:sSubSup>
          <m:sSubSupPr>
            <m:ctrlPr>
              <w:rPr>
                <w:rFonts w:ascii="Cambria Math" w:eastAsia="宋体" w:hAnsi="Cambria Math" w:cs="Times New Roman"/>
                <w:sz w:val="21"/>
                <w:szCs w:val="21"/>
              </w:rPr>
            </m:ctrlPr>
          </m:sSubSupPr>
          <m:e>
            <m:r>
              <w:rPr>
                <w:rFonts w:ascii="Cambria Math" w:eastAsia="宋体" w:hAnsi="Cambria Math" w:cs="Times New Roman"/>
                <w:sz w:val="21"/>
                <w:szCs w:val="21"/>
              </w:rPr>
              <m:t>v</m:t>
            </m:r>
          </m:e>
          <m:sub>
            <m:r>
              <m:rPr>
                <m:sty m:val="p"/>
              </m:rPr>
              <w:rPr>
                <w:rFonts w:ascii="Cambria Math" w:eastAsia="宋体" w:hAnsi="Cambria Math" w:cs="Times New Roman"/>
                <w:sz w:val="21"/>
                <w:szCs w:val="21"/>
              </w:rPr>
              <m:t>2</m:t>
            </m:r>
          </m:sub>
          <m:sup>
            <m:r>
              <m:rPr>
                <m:sty m:val="p"/>
              </m:rPr>
              <w:rPr>
                <w:rFonts w:ascii="Cambria Math" w:eastAsia="宋体" w:hAnsi="Cambria Math" w:cs="Times New Roman"/>
                <w:sz w:val="21"/>
                <w:szCs w:val="21"/>
              </w:rPr>
              <m:t>2</m:t>
            </m:r>
          </m:sup>
        </m:sSubSup>
      </m:oMath>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μm</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i/>
          <w:color w:val="000000"/>
          <w:sz w:val="21"/>
          <w:shd w:val="clear" w:color="auto" w:fill="auto"/>
          <w:vertAlign w:val="baseline"/>
        </w:rPr>
        <w:t>gL</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rPr>
          <w:rFonts w:ascii="Times New Roman" w:eastAsia="Times New Roman" w:hAnsi="Times New Roman" w:cs="Times New Roman"/>
          <w:i/>
          <w:color w:val="000000"/>
          <w:sz w:val="21"/>
          <w:shd w:val="clear" w:color="auto" w:fill="auto"/>
          <w:vertAlign w:val="baseline"/>
        </w:rPr>
        <w:t>L</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45 m</w:t>
      </w:r>
      <w:r>
        <w:rPr>
          <w:rFonts w:ascii="Times New Roman" w:eastAsia="Times New Roman" w:hAnsi="Times New Roman" w:cs="Times New Roman"/>
          <w:color w:val="000000"/>
          <w:sz w:val="21"/>
          <w:shd w:val="clear" w:color="auto" w:fill="auto"/>
          <w:vertAlign w:val="baseline"/>
        </w:rPr>
        <w:t>。</w:t>
      </w:r>
    </w:p>
    <w:p>
      <w:pPr>
        <w:pStyle w:val="Normalbe8f5244-4e95-4b14-a803-18d4c409a08b"/>
        <w:spacing w:line="320" w:lineRule="auto"/>
        <w:rPr>
          <w:rFonts w:ascii="Times New Roman" w:eastAsia="宋体" w:cs="Times New Roman"/>
          <w:sz w:val="21"/>
          <w:szCs w:val="21"/>
        </w:rPr>
      </w:pP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设木块离开小车时木块和小车的速度分别为</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3</w:t>
      </w:r>
      <w:r>
        <w:rPr>
          <w:rFonts w:ascii="宋体" w:eastAsia="宋体" w:hAnsi="宋体" w:cs="宋体"/>
          <w:color w:val="000000"/>
          <w:sz w:val="21"/>
          <w:shd w:val="clear" w:color="auto" w:fill="auto"/>
          <w:vertAlign w:val="baseline"/>
        </w:rPr>
        <w:t>和</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4</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根据动量守恒定律得</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4</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3</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根据能量守恒定律得</w:t>
      </w:r>
      <m:oMath>
        <m:f>
          <m:fPr>
            <m:ctrlPr>
              <w:rPr>
                <w:rFonts w:ascii="Cambria Math" w:eastAsia="宋体" w:hAnsi="Cambria Math" w:cs="Times New Roman"/>
                <w:sz w:val="21"/>
                <w:szCs w:val="21"/>
              </w:rPr>
            </m:ctrlPr>
          </m:fPr>
          <m:num>
            <m:r>
              <m:rPr>
                <m:sty m:val="p"/>
              </m:rPr>
              <w:rPr>
                <w:rFonts w:ascii="Cambria Math" w:eastAsia="宋体" w:hAnsi="Cambria Math" w:cs="Times New Roman"/>
                <w:sz w:val="21"/>
                <w:szCs w:val="21"/>
              </w:rPr>
              <m:t>1</m:t>
            </m:r>
          </m:num>
          <m:den>
            <m:r>
              <m:rPr>
                <m:sty m:val="p"/>
              </m:rPr>
              <w:rPr>
                <w:rFonts w:ascii="Cambria Math" w:eastAsia="宋体" w:hAnsi="Cambria Math" w:cs="Times New Roman"/>
                <w:sz w:val="21"/>
                <w:szCs w:val="21"/>
              </w:rPr>
              <m:t>2</m:t>
            </m:r>
          </m:den>
        </m:f>
      </m:oMath>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m:oMath>
        <m:sSubSup>
          <m:sSubSupPr>
            <m:ctrlPr>
              <w:rPr>
                <w:rFonts w:ascii="Cambria Math" w:eastAsia="宋体" w:hAnsi="Cambria Math" w:cs="Times New Roman"/>
                <w:sz w:val="21"/>
                <w:szCs w:val="21"/>
              </w:rPr>
            </m:ctrlPr>
          </m:sSubSupPr>
          <m:e>
            <m:r>
              <w:rPr>
                <w:rFonts w:ascii="Cambria Math" w:eastAsia="宋体" w:hAnsi="Cambria Math" w:cs="Times New Roman"/>
                <w:sz w:val="21"/>
                <w:szCs w:val="21"/>
              </w:rPr>
              <m:t>v</m:t>
            </m:r>
          </m:e>
          <m:sub>
            <m:r>
              <m:rPr>
                <m:sty m:val="p"/>
              </m:rPr>
              <w:rPr>
                <w:rFonts w:ascii="Cambria Math" w:eastAsia="宋体" w:hAnsi="Cambria Math" w:cs="Times New Roman"/>
                <w:sz w:val="21"/>
                <w:szCs w:val="21"/>
              </w:rPr>
              <m:t>1</m:t>
            </m:r>
          </m:sub>
          <m:sup>
            <m:r>
              <m:rPr>
                <m:sty m:val="p"/>
              </m:rPr>
              <w:rPr>
                <w:rFonts w:ascii="Cambria Math" w:eastAsia="宋体" w:hAnsi="Cambria Math" w:cs="Times New Roman"/>
                <w:sz w:val="21"/>
                <w:szCs w:val="21"/>
              </w:rPr>
              <m:t>2</m:t>
            </m:r>
          </m:sup>
        </m:sSubSup>
      </m:oMath>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Times New Roman"/>
                <w:sz w:val="21"/>
                <w:szCs w:val="21"/>
              </w:rPr>
            </m:ctrlPr>
          </m:fPr>
          <m:num>
            <m:r>
              <m:rPr>
                <m:sty m:val="p"/>
              </m:rPr>
              <w:rPr>
                <w:rFonts w:ascii="Cambria Math" w:eastAsia="宋体" w:hAnsi="Cambria Math" w:cs="Times New Roman"/>
                <w:sz w:val="21"/>
                <w:szCs w:val="21"/>
              </w:rPr>
              <m:t>1</m:t>
            </m:r>
          </m:num>
          <m:den>
            <m:r>
              <m:rPr>
                <m:sty m:val="p"/>
              </m:rPr>
              <w:rPr>
                <w:rFonts w:ascii="Cambria Math" w:eastAsia="宋体" w:hAnsi="Cambria Math" w:cs="Times New Roman"/>
                <w:sz w:val="21"/>
                <w:szCs w:val="21"/>
              </w:rPr>
              <m:t>2</m:t>
            </m:r>
          </m:den>
        </m:f>
      </m:oMath>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m:oMath>
        <m:sSubSup>
          <m:sSubSupPr>
            <m:ctrlPr>
              <w:rPr>
                <w:rFonts w:ascii="Cambria Math" w:eastAsia="宋体" w:hAnsi="Cambria Math" w:cs="Times New Roman"/>
                <w:sz w:val="21"/>
                <w:szCs w:val="21"/>
              </w:rPr>
            </m:ctrlPr>
          </m:sSubSupPr>
          <m:e>
            <m:r>
              <w:rPr>
                <w:rFonts w:ascii="Cambria Math" w:eastAsia="宋体" w:hAnsi="Cambria Math" w:cs="Times New Roman"/>
                <w:sz w:val="21"/>
                <w:szCs w:val="21"/>
              </w:rPr>
              <m:t>v</m:t>
            </m:r>
          </m:e>
          <m:sub>
            <m:r>
              <m:rPr>
                <m:sty m:val="p"/>
              </m:rPr>
              <w:rPr>
                <w:rFonts w:ascii="Cambria Math" w:eastAsia="宋体" w:hAnsi="Cambria Math" w:cs="Times New Roman"/>
                <w:sz w:val="21"/>
                <w:szCs w:val="21"/>
              </w:rPr>
              <m:t>4</m:t>
            </m:r>
          </m:sub>
          <m:sup>
            <m:r>
              <m:rPr>
                <m:sty m:val="p"/>
              </m:rPr>
              <w:rPr>
                <w:rFonts w:ascii="Cambria Math" w:eastAsia="宋体" w:hAnsi="Cambria Math" w:cs="Times New Roman"/>
                <w:sz w:val="21"/>
                <w:szCs w:val="21"/>
              </w:rPr>
              <m:t>2</m:t>
            </m:r>
          </m:sup>
        </m:sSubSup>
      </m:oMath>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Times New Roman"/>
                <w:sz w:val="21"/>
                <w:szCs w:val="21"/>
              </w:rPr>
            </m:ctrlPr>
          </m:fPr>
          <m:num>
            <m:r>
              <m:rPr>
                <m:sty m:val="p"/>
              </m:rPr>
              <w:rPr>
                <w:rFonts w:ascii="Cambria Math" w:eastAsia="宋体" w:hAnsi="Cambria Math" w:cs="Times New Roman"/>
                <w:sz w:val="21"/>
                <w:szCs w:val="21"/>
              </w:rPr>
              <m:t>1</m:t>
            </m:r>
          </m:num>
          <m:den>
            <m:r>
              <m:rPr>
                <m:sty m:val="p"/>
              </m:rPr>
              <w:rPr>
                <w:rFonts w:ascii="Cambria Math" w:eastAsia="宋体" w:hAnsi="Cambria Math" w:cs="Times New Roman"/>
                <w:sz w:val="21"/>
                <w:szCs w:val="21"/>
              </w:rPr>
              <m:t>2</m:t>
            </m:r>
          </m:den>
        </m:f>
      </m:oMath>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subscript"/>
        </w:rPr>
        <w:t>2</w:t>
      </w:r>
      <m:oMath>
        <m:sSubSup>
          <m:sSubSupPr>
            <m:ctrlPr>
              <w:rPr>
                <w:rFonts w:ascii="Cambria Math" w:eastAsia="宋体" w:hAnsi="Cambria Math" w:cs="Times New Roman"/>
                <w:sz w:val="21"/>
                <w:szCs w:val="21"/>
              </w:rPr>
            </m:ctrlPr>
          </m:sSubSupPr>
          <m:e>
            <m:r>
              <w:rPr>
                <w:rFonts w:ascii="Cambria Math" w:eastAsia="宋体" w:hAnsi="Cambria Math" w:cs="Times New Roman"/>
                <w:sz w:val="21"/>
                <w:szCs w:val="21"/>
              </w:rPr>
              <m:t>v</m:t>
            </m:r>
          </m:e>
          <m:sub>
            <m:r>
              <m:rPr>
                <m:sty m:val="p"/>
              </m:rPr>
              <w:rPr>
                <w:rFonts w:ascii="Cambria Math" w:eastAsia="宋体" w:hAnsi="Cambria Math" w:cs="Times New Roman"/>
                <w:sz w:val="21"/>
                <w:szCs w:val="21"/>
              </w:rPr>
              <m:t>3</m:t>
            </m:r>
          </m:sub>
          <m:sup>
            <m:r>
              <m:rPr>
                <m:sty m:val="p"/>
              </m:rPr>
              <w:rPr>
                <w:rFonts w:ascii="Cambria Math" w:eastAsia="宋体" w:hAnsi="Cambria Math" w:cs="Times New Roman"/>
                <w:sz w:val="21"/>
                <w:szCs w:val="21"/>
              </w:rPr>
              <m:t>2</m:t>
            </m:r>
          </m:sup>
        </m:sSubSup>
      </m:oMath>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μm</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i/>
          <w:color w:val="000000"/>
          <w:sz w:val="21"/>
          <w:shd w:val="clear" w:color="auto" w:fill="auto"/>
          <w:vertAlign w:val="baseline"/>
        </w:rPr>
        <w:t>gL</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4</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4 m/s</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3</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4 m/s</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木块离开小车后做平抛运动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小车向右做匀速直线运动</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则</w:t>
      </w:r>
      <w:r>
        <w:rPr>
          <w:rFonts w:ascii="Times New Roman" w:eastAsia="Times New Roman" w:hAnsi="Times New Roman" w:cs="Times New Roman"/>
          <w:i/>
          <w:color w:val="000000"/>
          <w:sz w:val="21"/>
          <w:shd w:val="clear" w:color="auto" w:fill="auto"/>
          <w:vertAlign w:val="baseline"/>
        </w:rPr>
        <w:t>h</w:t>
      </w:r>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Times New Roman"/>
                <w:sz w:val="21"/>
                <w:szCs w:val="21"/>
              </w:rPr>
            </m:ctrlPr>
          </m:fPr>
          <m:num>
            <m:r>
              <m:rPr>
                <m:sty m:val="p"/>
              </m:rPr>
              <w:rPr>
                <w:rFonts w:ascii="Cambria Math" w:eastAsia="宋体" w:hAnsi="Cambria Math" w:cs="Times New Roman"/>
                <w:sz w:val="21"/>
                <w:szCs w:val="21"/>
              </w:rPr>
              <m:t>1</m:t>
            </m:r>
          </m:num>
          <m:den>
            <m:r>
              <m:rPr>
                <m:sty m:val="p"/>
              </m:rPr>
              <w:rPr>
                <w:rFonts w:ascii="Cambria Math" w:eastAsia="宋体" w:hAnsi="Cambria Math" w:cs="Times New Roman"/>
                <w:sz w:val="21"/>
                <w:szCs w:val="21"/>
              </w:rPr>
              <m:t>2</m:t>
            </m:r>
          </m:den>
        </m:f>
      </m:oMath>
      <w:r>
        <w:rPr>
          <w:rFonts w:ascii="Times New Roman" w:eastAsia="Times New Roman" w:hAnsi="Times New Roman" w:cs="Times New Roman"/>
          <w:i/>
          <w:color w:val="000000"/>
          <w:sz w:val="21"/>
          <w:shd w:val="clear" w:color="auto" w:fill="auto"/>
          <w:vertAlign w:val="baseline"/>
        </w:rPr>
        <w:t>gt</w:t>
      </w:r>
      <w:r>
        <w:rPr>
          <w:rFonts w:ascii="Times New Roman" w:eastAsia="Times New Roman" w:hAnsi="Times New Roman" w:cs="Times New Roman"/>
          <w:color w:val="000000"/>
          <w:sz w:val="21"/>
          <w:shd w:val="clear" w:color="auto" w:fill="auto"/>
          <w:vertAlign w:val="superscript"/>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木块落地瞬间与小车左端的水平距离为</w:t>
      </w:r>
      <w:r>
        <w:rPr>
          <w:rFonts w:ascii="Times New Roman" w:eastAsia="Times New Roman" w:hAnsi="Times New Roman" w:cs="Times New Roman"/>
          <w:i/>
          <w:color w:val="000000"/>
          <w:sz w:val="21"/>
          <w:shd w:val="clear" w:color="auto" w:fill="auto"/>
          <w:vertAlign w:val="baseline"/>
        </w:rPr>
        <w:t>x</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4</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3</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t</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解得</w:t>
      </w:r>
      <w:r>
        <w:rPr>
          <w:rFonts w:ascii="Times New Roman" w:eastAsia="Times New Roman" w:hAnsi="Times New Roman" w:cs="Times New Roman"/>
          <w:i/>
          <w:color w:val="000000"/>
          <w:sz w:val="21"/>
          <w:shd w:val="clear" w:color="auto" w:fill="auto"/>
          <w:vertAlign w:val="baseline"/>
        </w:rPr>
        <w:t>x</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 m</w:t>
      </w:r>
      <w:r>
        <w:rPr>
          <w:rFonts w:ascii="Times New Roman" w:eastAsia="Times New Roman" w:hAnsi="Times New Roman" w:cs="Times New Roman"/>
          <w:color w:val="000000"/>
          <w:sz w:val="21"/>
          <w:shd w:val="clear" w:color="auto" w:fill="auto"/>
          <w:vertAlign w:val="baseline"/>
        </w:rPr>
        <w:t>。</w:t>
      </w:r>
    </w:p>
    <w:p>
      <w:pPr>
        <w:pStyle w:val="Normalbe8f5244-4e95-4b14-a803-18d4c409a08b"/>
        <w:spacing w:line="320" w:lineRule="auto"/>
        <w:rPr>
          <w:rFonts w:ascii="Times New Roman" w:eastAsia="宋体" w:cs="Times New Roman"/>
          <w:sz w:val="21"/>
          <w:szCs w:val="21"/>
        </w:rPr>
      </w:pPr>
      <w:r>
        <w:rPr>
          <w:rFonts w:ascii="Times New Roman" w:eastAsia="Times New Roman" w:hAnsi="Times New Roman" w:cs="Times New Roman"/>
          <w:color w:val="000000"/>
          <w:sz w:val="21"/>
          <w:shd w:val="clear" w:color="auto" w:fill="auto"/>
          <w:vertAlign w:val="baseline"/>
        </w:rPr>
        <w:t>19．</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(1)3 m/s</w:t>
      </w:r>
      <w:r>
        <w:rPr>
          <w:rFonts w:ascii="Times New Roman" w:eastAsia="Times New Roman" w:hAnsi="Times New Roman" w:cs="Times New Roman"/>
          <w:color w:val="000000"/>
          <w:sz w:val="21"/>
          <w:shd w:val="clear" w:color="auto" w:fill="auto"/>
          <w:vertAlign w:val="baseline"/>
        </w:rPr>
        <w:t>　</w:t>
      </w:r>
      <w:r>
        <w:rPr>
          <w:rFonts w:ascii="Times New Roman" w:eastAsia="Times New Roman" w:hAnsi="Times New Roman" w:cs="Times New Roman"/>
          <w:color w:val="000000"/>
          <w:sz w:val="21"/>
          <w:shd w:val="clear" w:color="auto" w:fill="auto"/>
          <w:vertAlign w:val="baseline"/>
        </w:rPr>
        <w:t>(2)0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375 J</w:t>
      </w:r>
    </w:p>
    <w:p>
      <w:pPr>
        <w:pStyle w:val="Normalbe8f5244-4e95-4b14-a803-18d4c409a08b"/>
        <w:spacing w:line="320" w:lineRule="auto"/>
        <w:rPr>
          <w:rFonts w:ascii="Times New Roman" w:eastAsia="宋体" w:cs="Times New Roman"/>
          <w:sz w:val="21"/>
          <w:szCs w:val="21"/>
        </w:rP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设滑块</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过</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点时速度为</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C</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与</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碰撞后</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与</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的速度分别为</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A</w:t>
      </w:r>
      <w:r>
        <w:rPr>
          <w:rFonts w:ascii="宋体" w:eastAsia="宋体" w:hAnsi="宋体" w:cs="宋体"/>
          <w:color w:val="000000"/>
          <w:sz w:val="21"/>
          <w:shd w:val="clear" w:color="auto" w:fill="auto"/>
          <w:vertAlign w:val="baseline"/>
        </w:rPr>
        <w:t>恰好</w:t>
      </w:r>
      <w:r>
        <w:rPr>
          <w:rFonts w:ascii="宋体" w:eastAsia="宋体" w:hAnsi="宋体" w:cs="宋体"/>
          <w:color w:val="000000"/>
          <w:sz w:val="21"/>
          <w:shd w:val="clear" w:color="auto" w:fill="auto"/>
          <w:vertAlign w:val="baseline"/>
        </w:rPr>
        <w:t>通过半圆轨道最高点的临界条件是重力提供向心力</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由牛顿第二定律得</w:t>
      </w:r>
      <w:r>
        <w:rPr>
          <w:rFonts w:ascii="Times New Roman" w:eastAsia="Times New Roman" w:hAnsi="Times New Roman" w:cs="Times New Roman"/>
          <w:i/>
          <w:color w:val="000000"/>
          <w:sz w:val="21"/>
          <w:shd w:val="clear" w:color="auto" w:fill="auto"/>
          <w:vertAlign w:val="baseline"/>
        </w:rPr>
        <w:t>mg</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m:oMath>
        <m:f>
          <m:fPr>
            <m:ctrlPr>
              <w:rPr>
                <w:rFonts w:ascii="Cambria Math" w:eastAsia="宋体" w:hAnsi="Cambria Math" w:cs="Times New Roman"/>
                <w:sz w:val="21"/>
                <w:szCs w:val="21"/>
              </w:rPr>
            </m:ctrlPr>
          </m:fPr>
          <m:num>
            <m:sSubSup>
              <m:sSubSupPr>
                <m:ctrlPr>
                  <w:rPr>
                    <w:rFonts w:ascii="Cambria Math" w:eastAsia="宋体" w:hAnsi="Cambria Math" w:cs="Times New Roman"/>
                    <w:sz w:val="21"/>
                    <w:szCs w:val="21"/>
                  </w:rPr>
                </m:ctrlPr>
              </m:sSubSupPr>
              <m:e>
                <m:r>
                  <w:rPr>
                    <w:rFonts w:ascii="Cambria Math" w:eastAsia="宋体" w:hAnsi="Cambria Math" w:cs="Times New Roman"/>
                    <w:sz w:val="21"/>
                    <w:szCs w:val="21"/>
                  </w:rPr>
                  <m:t>v</m:t>
                </m:r>
              </m:e>
              <m:sub>
                <m:r>
                  <m:rPr>
                    <m:sty m:val="p"/>
                  </m:rPr>
                  <w:rPr>
                    <w:rFonts w:ascii="Cambria Math" w:eastAsia="宋体" w:hAnsi="Cambria Math" w:cs="Times New Roman"/>
                    <w:sz w:val="21"/>
                    <w:szCs w:val="21"/>
                  </w:rPr>
                  <m:t>C</m:t>
                </m:r>
              </m:sub>
              <m:sup>
                <m:r>
                  <m:rPr>
                    <m:sty m:val="p"/>
                  </m:rPr>
                  <w:rPr>
                    <w:rFonts w:ascii="Cambria Math" w:eastAsia="宋体" w:hAnsi="Cambria Math" w:cs="Times New Roman"/>
                    <w:sz w:val="21"/>
                    <w:szCs w:val="21"/>
                  </w:rPr>
                  <m:t>2</m:t>
                </m:r>
              </m:sup>
            </m:sSubSup>
          </m:num>
          <m:den>
            <m:r>
              <w:rPr>
                <w:rFonts w:ascii="Cambria Math" w:eastAsia="宋体" w:hAnsi="Cambria Math" w:cs="Times New Roman"/>
                <w:sz w:val="21"/>
                <w:szCs w:val="21"/>
              </w:rPr>
              <m:t>R</m:t>
            </m:r>
          </m:den>
        </m:f>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以</w:t>
      </w:r>
      <w:r>
        <w:rPr>
          <w:rFonts w:ascii="Times New Roman" w:eastAsia="Times New Roman" w:hAnsi="Times New Roman" w:cs="Times New Roman"/>
          <w:i/>
          <w:color w:val="000000"/>
          <w:sz w:val="21"/>
          <w:shd w:val="clear" w:color="auto" w:fill="auto"/>
          <w:vertAlign w:val="baseline"/>
        </w:rPr>
        <w:t>DE</w:t>
      </w:r>
      <w:r>
        <w:rPr>
          <w:rFonts w:ascii="宋体" w:eastAsia="宋体" w:hAnsi="宋体" w:cs="宋体"/>
          <w:color w:val="000000"/>
          <w:sz w:val="21"/>
          <w:shd w:val="clear" w:color="auto" w:fill="auto"/>
          <w:vertAlign w:val="baseline"/>
        </w:rPr>
        <w:t>所在水平面为零势能面</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由机械能守恒定律得</w:t>
      </w:r>
      <m:oMath>
        <m:f>
          <m:fPr>
            <m:ctrlPr>
              <w:rPr>
                <w:rFonts w:ascii="Cambria Math" w:eastAsia="宋体" w:hAnsi="Cambria Math" w:cs="Times New Roman"/>
                <w:sz w:val="21"/>
                <w:szCs w:val="21"/>
              </w:rPr>
            </m:ctrlPr>
          </m:fPr>
          <m:num>
            <m:r>
              <m:rPr>
                <m:sty m:val="p"/>
              </m:rPr>
              <w:rPr>
                <w:rFonts w:ascii="Cambria Math" w:eastAsia="宋体" w:hAnsi="Cambria Math" w:cs="Times New Roman"/>
                <w:sz w:val="21"/>
                <w:szCs w:val="21"/>
              </w:rPr>
              <m:t>1</m:t>
            </m:r>
          </m:num>
          <m:den>
            <m:r>
              <m:rPr>
                <m:sty m:val="p"/>
              </m:rPr>
              <w:rPr>
                <w:rFonts w:ascii="Cambria Math" w:eastAsia="宋体" w:hAnsi="Cambria Math" w:cs="Times New Roman"/>
                <w:sz w:val="21"/>
                <w:szCs w:val="21"/>
              </w:rPr>
              <m:t>2</m:t>
            </m:r>
          </m:den>
        </m:f>
      </m:oMath>
      <w:r>
        <w:rPr>
          <w:rFonts w:ascii="Times New Roman" w:eastAsia="Times New Roman" w:hAnsi="Times New Roman" w:cs="Times New Roman"/>
          <w:i/>
          <w:color w:val="000000"/>
          <w:sz w:val="21"/>
          <w:shd w:val="clear" w:color="auto" w:fill="auto"/>
          <w:vertAlign w:val="baseline"/>
        </w:rPr>
        <w:t>m</w:t>
      </w:r>
      <m:oMath>
        <m:sSubSup>
          <m:sSubSupPr>
            <m:ctrlPr>
              <w:rPr>
                <w:rFonts w:ascii="Cambria Math" w:eastAsia="宋体" w:hAnsi="Cambria Math" w:cs="Times New Roman"/>
                <w:sz w:val="21"/>
                <w:szCs w:val="21"/>
              </w:rPr>
            </m:ctrlPr>
          </m:sSubSupPr>
          <m:e>
            <m:r>
              <w:rPr>
                <w:rFonts w:ascii="Cambria Math" w:eastAsia="宋体" w:hAnsi="Cambria Math" w:cs="Times New Roman"/>
                <w:sz w:val="21"/>
                <w:szCs w:val="21"/>
              </w:rPr>
              <m:t>v</m:t>
            </m:r>
          </m:e>
          <m:sub>
            <m:r>
              <m:rPr>
                <m:sty m:val="p"/>
              </m:rPr>
              <w:rPr>
                <w:rFonts w:ascii="Cambria Math" w:eastAsia="宋体" w:hAnsi="Cambria Math" w:cs="Times New Roman"/>
                <w:sz w:val="21"/>
                <w:szCs w:val="21"/>
              </w:rPr>
              <m:t>2</m:t>
            </m:r>
          </m:sub>
          <m:sup>
            <m:r>
              <m:rPr>
                <m:sty m:val="p"/>
              </m:rPr>
              <w:rPr>
                <w:rFonts w:ascii="Cambria Math" w:eastAsia="宋体" w:hAnsi="Cambria Math" w:cs="Times New Roman"/>
                <w:sz w:val="21"/>
                <w:szCs w:val="21"/>
              </w:rPr>
              <m:t>2</m:t>
            </m:r>
          </m:sup>
        </m:sSubSup>
      </m:oMath>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mg</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R</w:t>
      </w:r>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Times New Roman"/>
                <w:sz w:val="21"/>
                <w:szCs w:val="21"/>
              </w:rPr>
            </m:ctrlPr>
          </m:fPr>
          <m:num>
            <m:r>
              <m:rPr>
                <m:sty m:val="p"/>
              </m:rPr>
              <w:rPr>
                <w:rFonts w:ascii="Cambria Math" w:eastAsia="宋体" w:hAnsi="Cambria Math" w:cs="Times New Roman"/>
                <w:sz w:val="21"/>
                <w:szCs w:val="21"/>
              </w:rPr>
              <m:t>1</m:t>
            </m:r>
          </m:num>
          <m:den>
            <m:r>
              <m:rPr>
                <m:sty m:val="p"/>
              </m:rPr>
              <w:rPr>
                <w:rFonts w:ascii="Cambria Math" w:eastAsia="宋体" w:hAnsi="Cambria Math" w:cs="Times New Roman"/>
                <w:sz w:val="21"/>
                <w:szCs w:val="21"/>
              </w:rPr>
              <m:t>2</m:t>
            </m:r>
          </m:den>
        </m:f>
      </m:oMath>
      <w:r>
        <w:rPr>
          <w:rFonts w:ascii="Times New Roman" w:eastAsia="Times New Roman" w:hAnsi="Times New Roman" w:cs="Times New Roman"/>
          <w:i/>
          <w:color w:val="000000"/>
          <w:sz w:val="21"/>
          <w:shd w:val="clear" w:color="auto" w:fill="auto"/>
          <w:vertAlign w:val="baseline"/>
        </w:rPr>
        <w:t>m</w:t>
      </w:r>
      <m:oMath>
        <m:sSubSup>
          <m:sSubSupPr>
            <m:ctrlPr>
              <w:rPr>
                <w:rFonts w:ascii="Cambria Math" w:eastAsia="宋体" w:hAnsi="Cambria Math" w:cs="Times New Roman"/>
                <w:sz w:val="21"/>
                <w:szCs w:val="21"/>
              </w:rPr>
            </m:ctrlPr>
          </m:sSubSupPr>
          <m:e>
            <m:r>
              <w:rPr>
                <w:rFonts w:ascii="Cambria Math" w:eastAsia="宋体" w:hAnsi="Cambria Math" w:cs="Times New Roman"/>
                <w:sz w:val="21"/>
                <w:szCs w:val="21"/>
              </w:rPr>
              <m:t>v</m:t>
            </m:r>
          </m:e>
          <m:sub>
            <m:r>
              <m:rPr>
                <m:sty m:val="p"/>
              </m:rPr>
              <w:rPr>
                <w:rFonts w:ascii="Cambria Math" w:eastAsia="宋体" w:hAnsi="Cambria Math" w:cs="Times New Roman"/>
                <w:sz w:val="21"/>
                <w:szCs w:val="21"/>
              </w:rPr>
              <m:t>C</m:t>
            </m:r>
          </m:sub>
          <m:sup>
            <m:r>
              <m:rPr>
                <m:sty m:val="p"/>
              </m:rPr>
              <w:rPr>
                <w:rFonts w:ascii="Cambria Math" w:eastAsia="宋体" w:hAnsi="Cambria Math" w:cs="Times New Roman"/>
                <w:sz w:val="21"/>
                <w:szCs w:val="21"/>
              </w:rPr>
              <m:t>2</m:t>
            </m:r>
          </m:sup>
        </m:sSubSup>
      </m:oMath>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与</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发生弹性碰撞</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碰撞过程动量守恒</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机械能守恒</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以向左为正方向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由动量守恒定律</w:t>
      </w:r>
      <w:r>
        <w:rPr>
          <w:rFonts w:ascii="Times New Roman" w:eastAsia="Times New Roman" w:hAnsi="Times New Roman" w:cs="Times New Roman"/>
          <w:i/>
          <w:color w:val="000000"/>
          <w:sz w:val="21"/>
          <w:shd w:val="clear" w:color="auto" w:fill="auto"/>
          <w:vertAlign w:val="baseline"/>
        </w:rPr>
        <w:t>Mv</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Mv</w:t>
      </w:r>
      <w:r>
        <w:rPr>
          <w:rFonts w:ascii="Times New Roman" w:eastAsia="Times New Roman" w:hAnsi="Times New Roman" w:cs="Times New Roman"/>
          <w:color w:val="000000"/>
          <w:sz w:val="21"/>
          <w:shd w:val="clear" w:color="auto" w:fill="auto"/>
          <w:vertAlign w:val="subscript"/>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mv</w:t>
      </w:r>
      <w:r>
        <w:rPr>
          <w:rFonts w:ascii="Times New Roman" w:eastAsia="Times New Roman" w:hAnsi="Times New Roman" w:cs="Times New Roman"/>
          <w:color w:val="000000"/>
          <w:sz w:val="21"/>
          <w:shd w:val="clear" w:color="auto" w:fill="auto"/>
          <w:vertAlign w:val="subscript"/>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由机械能守恒定律得</w:t>
      </w:r>
      <m:oMath>
        <m:f>
          <m:fPr>
            <m:ctrlPr>
              <w:rPr>
                <w:rFonts w:ascii="Cambria Math" w:eastAsia="宋体" w:hAnsi="Cambria Math" w:cs="Times New Roman"/>
                <w:sz w:val="21"/>
                <w:szCs w:val="21"/>
              </w:rPr>
            </m:ctrlPr>
          </m:fPr>
          <m:num>
            <m:r>
              <m:rPr>
                <m:sty m:val="p"/>
              </m:rPr>
              <w:rPr>
                <w:rFonts w:ascii="Cambria Math" w:eastAsia="宋体" w:hAnsi="Cambria Math" w:cs="Times New Roman"/>
                <w:sz w:val="21"/>
                <w:szCs w:val="21"/>
              </w:rPr>
              <m:t>1</m:t>
            </m:r>
          </m:num>
          <m:den>
            <m:r>
              <m:rPr>
                <m:sty m:val="p"/>
              </m:rPr>
              <w:rPr>
                <w:rFonts w:ascii="Cambria Math" w:eastAsia="宋体" w:hAnsi="Cambria Math" w:cs="Times New Roman"/>
                <w:sz w:val="21"/>
                <w:szCs w:val="21"/>
              </w:rPr>
              <m:t>2</m:t>
            </m:r>
          </m:den>
        </m:f>
      </m:oMath>
      <w:r>
        <w:rPr>
          <w:rFonts w:ascii="Times New Roman" w:eastAsia="Times New Roman" w:hAnsi="Times New Roman" w:cs="Times New Roman"/>
          <w:i/>
          <w:color w:val="000000"/>
          <w:sz w:val="21"/>
          <w:shd w:val="clear" w:color="auto" w:fill="auto"/>
          <w:vertAlign w:val="baseline"/>
        </w:rPr>
        <w:t>M</w:t>
      </w:r>
      <m:oMath>
        <m:sSubSup>
          <m:sSubSupPr>
            <m:ctrlPr>
              <w:rPr>
                <w:rFonts w:ascii="Cambria Math" w:eastAsia="宋体" w:hAnsi="Cambria Math" w:cs="Times New Roman"/>
                <w:sz w:val="21"/>
                <w:szCs w:val="21"/>
              </w:rPr>
            </m:ctrlPr>
          </m:sSubSupPr>
          <m:e>
            <m:r>
              <w:rPr>
                <w:rFonts w:ascii="Cambria Math" w:eastAsia="宋体" w:hAnsi="Cambria Math" w:cs="Times New Roman"/>
                <w:sz w:val="21"/>
                <w:szCs w:val="21"/>
              </w:rPr>
              <m:t>v</m:t>
            </m:r>
          </m:e>
          <m:sub>
            <m:r>
              <m:rPr>
                <m:sty m:val="p"/>
              </m:rPr>
              <w:rPr>
                <w:rFonts w:ascii="Cambria Math" w:eastAsia="宋体" w:hAnsi="Cambria Math" w:cs="Times New Roman"/>
                <w:sz w:val="21"/>
                <w:szCs w:val="21"/>
              </w:rPr>
              <m:t>0</m:t>
            </m:r>
          </m:sub>
          <m:sup>
            <m:r>
              <m:rPr>
                <m:sty m:val="p"/>
              </m:rPr>
              <w:rPr>
                <w:rFonts w:ascii="Cambria Math" w:eastAsia="宋体" w:hAnsi="Cambria Math" w:cs="Times New Roman"/>
                <w:sz w:val="21"/>
                <w:szCs w:val="21"/>
              </w:rPr>
              <m:t>2</m:t>
            </m:r>
          </m:sup>
        </m:sSubSup>
      </m:oMath>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Times New Roman"/>
                <w:sz w:val="21"/>
                <w:szCs w:val="21"/>
              </w:rPr>
            </m:ctrlPr>
          </m:fPr>
          <m:num>
            <m:r>
              <m:rPr>
                <m:sty m:val="p"/>
              </m:rPr>
              <w:rPr>
                <w:rFonts w:ascii="Cambria Math" w:eastAsia="宋体" w:hAnsi="Cambria Math" w:cs="Times New Roman"/>
                <w:sz w:val="21"/>
                <w:szCs w:val="21"/>
              </w:rPr>
              <m:t>1</m:t>
            </m:r>
          </m:num>
          <m:den>
            <m:r>
              <m:rPr>
                <m:sty m:val="p"/>
              </m:rPr>
              <w:rPr>
                <w:rFonts w:ascii="Cambria Math" w:eastAsia="宋体" w:hAnsi="Cambria Math" w:cs="Times New Roman"/>
                <w:sz w:val="21"/>
                <w:szCs w:val="21"/>
              </w:rPr>
              <m:t>2</m:t>
            </m:r>
          </m:den>
        </m:f>
      </m:oMath>
      <w:r>
        <w:rPr>
          <w:rFonts w:ascii="Times New Roman" w:eastAsia="Times New Roman" w:hAnsi="Times New Roman" w:cs="Times New Roman"/>
          <w:i/>
          <w:color w:val="000000"/>
          <w:sz w:val="21"/>
          <w:shd w:val="clear" w:color="auto" w:fill="auto"/>
          <w:vertAlign w:val="baseline"/>
        </w:rPr>
        <w:t>M</w:t>
      </w:r>
      <m:oMath>
        <m:sSubSup>
          <m:sSubSupPr>
            <m:ctrlPr>
              <w:rPr>
                <w:rFonts w:ascii="Cambria Math" w:eastAsia="宋体" w:hAnsi="Cambria Math" w:cs="Times New Roman"/>
                <w:sz w:val="21"/>
                <w:szCs w:val="21"/>
              </w:rPr>
            </m:ctrlPr>
          </m:sSubSupPr>
          <m:e>
            <m:r>
              <w:rPr>
                <w:rFonts w:ascii="Cambria Math" w:eastAsia="宋体" w:hAnsi="Cambria Math" w:cs="Times New Roman"/>
                <w:sz w:val="21"/>
                <w:szCs w:val="21"/>
              </w:rPr>
              <m:t>v</m:t>
            </m:r>
          </m:e>
          <m:sub>
            <m:r>
              <m:rPr>
                <m:sty m:val="p"/>
              </m:rPr>
              <w:rPr>
                <w:rFonts w:ascii="Cambria Math" w:eastAsia="宋体" w:hAnsi="Cambria Math" w:cs="Times New Roman"/>
                <w:sz w:val="21"/>
                <w:szCs w:val="21"/>
              </w:rPr>
              <m:t>1</m:t>
            </m:r>
          </m:sub>
          <m:sup>
            <m:r>
              <m:rPr>
                <m:sty m:val="p"/>
              </m:rPr>
              <w:rPr>
                <w:rFonts w:ascii="Cambria Math" w:eastAsia="宋体" w:hAnsi="Cambria Math" w:cs="Times New Roman"/>
                <w:sz w:val="21"/>
                <w:szCs w:val="21"/>
              </w:rPr>
              <m:t>2</m:t>
            </m:r>
          </m:sup>
        </m:sSubSup>
      </m:oMath>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Times New Roman"/>
                <w:sz w:val="21"/>
                <w:szCs w:val="21"/>
              </w:rPr>
            </m:ctrlPr>
          </m:fPr>
          <m:num>
            <m:r>
              <m:rPr>
                <m:sty m:val="p"/>
              </m:rPr>
              <w:rPr>
                <w:rFonts w:ascii="Cambria Math" w:eastAsia="宋体" w:hAnsi="Cambria Math" w:cs="Times New Roman"/>
                <w:sz w:val="21"/>
                <w:szCs w:val="21"/>
              </w:rPr>
              <m:t>1</m:t>
            </m:r>
          </m:num>
          <m:den>
            <m:r>
              <m:rPr>
                <m:sty m:val="p"/>
              </m:rPr>
              <w:rPr>
                <w:rFonts w:ascii="Cambria Math" w:eastAsia="宋体" w:hAnsi="Cambria Math" w:cs="Times New Roman"/>
                <w:sz w:val="21"/>
                <w:szCs w:val="21"/>
              </w:rPr>
              <m:t>2</m:t>
            </m:r>
          </m:den>
        </m:f>
      </m:oMath>
      <w:r>
        <w:rPr>
          <w:rFonts w:ascii="Times New Roman" w:eastAsia="Times New Roman" w:hAnsi="Times New Roman" w:cs="Times New Roman"/>
          <w:i/>
          <w:color w:val="000000"/>
          <w:sz w:val="21"/>
          <w:shd w:val="clear" w:color="auto" w:fill="auto"/>
          <w:vertAlign w:val="baseline"/>
        </w:rPr>
        <w:t>m</w:t>
      </w:r>
      <m:oMath>
        <m:sSubSup>
          <m:sSubSupPr>
            <m:ctrlPr>
              <w:rPr>
                <w:rFonts w:ascii="Cambria Math" w:eastAsia="宋体" w:hAnsi="Cambria Math" w:cs="Times New Roman"/>
                <w:sz w:val="21"/>
                <w:szCs w:val="21"/>
              </w:rPr>
            </m:ctrlPr>
          </m:sSubSupPr>
          <m:e>
            <m:r>
              <w:rPr>
                <w:rFonts w:ascii="Cambria Math" w:eastAsia="宋体" w:hAnsi="Cambria Math" w:cs="Times New Roman"/>
                <w:sz w:val="21"/>
                <w:szCs w:val="21"/>
              </w:rPr>
              <m:t>v</m:t>
            </m:r>
          </m:e>
          <m:sub>
            <m:r>
              <m:rPr>
                <m:sty m:val="p"/>
              </m:rPr>
              <w:rPr>
                <w:rFonts w:ascii="Cambria Math" w:eastAsia="宋体" w:hAnsi="Cambria Math" w:cs="Times New Roman"/>
                <w:sz w:val="21"/>
                <w:szCs w:val="21"/>
              </w:rPr>
              <m:t>2</m:t>
            </m:r>
          </m:sub>
          <m:sup>
            <m:r>
              <m:rPr>
                <m:sty m:val="p"/>
              </m:rPr>
              <w:rPr>
                <w:rFonts w:ascii="Cambria Math" w:eastAsia="宋体" w:hAnsi="Cambria Math" w:cs="Times New Roman"/>
                <w:sz w:val="21"/>
                <w:szCs w:val="21"/>
              </w:rPr>
              <m:t>2</m:t>
            </m:r>
          </m:sup>
        </m:sSubSup>
      </m:oMath>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联立上式并代入数据解得</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=3 m/s</w:t>
      </w:r>
      <w:r>
        <w:rPr>
          <w:rFonts w:ascii="Times New Roman" w:eastAsia="Times New Roman" w:hAnsi="Times New Roman" w:cs="Times New Roman"/>
          <w:color w:val="000000"/>
          <w:sz w:val="21"/>
          <w:shd w:val="clear" w:color="auto" w:fill="auto"/>
          <w:vertAlign w:val="baseline"/>
        </w:rPr>
        <w:t>。</w:t>
      </w:r>
    </w:p>
    <w:p>
      <w:pPr>
        <w:pStyle w:val="Normalbe8f5244-4e95-4b14-a803-18d4c409a08b"/>
        <w:spacing w:line="320" w:lineRule="auto"/>
        <w:rPr>
          <w:rFonts w:ascii="Times New Roman" w:eastAsia="宋体" w:cs="Times New Roman"/>
          <w:sz w:val="21"/>
          <w:szCs w:val="21"/>
        </w:rPr>
      </w:pP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与</w:t>
      </w:r>
      <w:r>
        <w:rPr>
          <w:rFonts w:ascii="Times New Roman" w:eastAsia="Times New Roman" w:hAnsi="Times New Roman" w:cs="Times New Roman"/>
          <w:i/>
          <w:color w:val="000000"/>
          <w:sz w:val="21"/>
          <w:shd w:val="clear" w:color="auto" w:fill="auto"/>
          <w:vertAlign w:val="baseline"/>
        </w:rPr>
        <w:t>A</w:t>
      </w:r>
      <w:r>
        <w:rPr>
          <w:rFonts w:ascii="宋体" w:eastAsia="宋体" w:hAnsi="宋体" w:cs="宋体"/>
          <w:color w:val="000000"/>
          <w:sz w:val="21"/>
          <w:shd w:val="clear" w:color="auto" w:fill="auto"/>
          <w:vertAlign w:val="baseline"/>
        </w:rPr>
        <w:t>碰撞后</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当两者速度相同时</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弹簧有最大弹性势能</w:t>
      </w:r>
      <w:r>
        <w:rPr>
          <w:rFonts w:ascii="Times New Roman" w:eastAsia="Times New Roman" w:hAnsi="Times New Roman" w:cs="Times New Roman"/>
          <w:i/>
          <w:color w:val="000000"/>
          <w:sz w:val="21"/>
          <w:shd w:val="clear" w:color="auto" w:fill="auto"/>
          <w:vertAlign w:val="baseline"/>
        </w:rPr>
        <w:t>E</w:t>
      </w:r>
      <w:r>
        <w:rPr>
          <w:rFonts w:ascii="Times New Roman" w:eastAsia="Times New Roman" w:hAnsi="Times New Roman" w:cs="Times New Roman"/>
          <w:color w:val="000000"/>
          <w:sz w:val="21"/>
          <w:shd w:val="clear" w:color="auto" w:fill="auto"/>
          <w:vertAlign w:val="subscript"/>
        </w:rPr>
        <w:t>p</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设共同速度为</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A</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碰撞过程系统动量守恒</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机械能守恒</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以向左为正方向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由动量守恒定律得</w:t>
      </w:r>
      <w:r>
        <w:rPr>
          <w:rFonts w:ascii="Times New Roman" w:eastAsia="Times New Roman" w:hAnsi="Times New Roman" w:cs="Times New Roman"/>
          <w:i/>
          <w:color w:val="000000"/>
          <w:sz w:val="21"/>
          <w:shd w:val="clear" w:color="auto" w:fill="auto"/>
          <w:vertAlign w:val="baseline"/>
        </w:rPr>
        <w:t>Mv</w:t>
      </w:r>
      <w:r>
        <w:rPr>
          <w:rFonts w:ascii="Times New Roman" w:eastAsia="Times New Roman" w:hAnsi="Times New Roman" w:cs="Times New Roman"/>
          <w:color w:val="000000"/>
          <w:sz w:val="21"/>
          <w:shd w:val="clear" w:color="auto" w:fill="auto"/>
          <w:vertAlign w:val="subscript"/>
        </w:rPr>
        <w:t>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由机械能守恒定律得</w:t>
      </w:r>
      <m:oMath>
        <m:f>
          <m:fPr>
            <m:ctrlPr>
              <w:rPr>
                <w:rFonts w:ascii="Cambria Math" w:eastAsia="宋体" w:hAnsi="Cambria Math" w:cs="Times New Roman"/>
                <w:sz w:val="21"/>
                <w:szCs w:val="21"/>
              </w:rPr>
            </m:ctrlPr>
          </m:fPr>
          <m:num>
            <m:r>
              <m:rPr>
                <m:sty m:val="p"/>
              </m:rPr>
              <w:rPr>
                <w:rFonts w:ascii="Cambria Math" w:eastAsia="宋体" w:hAnsi="Cambria Math" w:cs="Times New Roman"/>
                <w:sz w:val="21"/>
                <w:szCs w:val="21"/>
              </w:rPr>
              <m:t>1</m:t>
            </m:r>
          </m:num>
          <m:den>
            <m:r>
              <m:rPr>
                <m:sty m:val="p"/>
              </m:rPr>
              <w:rPr>
                <w:rFonts w:ascii="Cambria Math" w:eastAsia="宋体" w:hAnsi="Cambria Math" w:cs="Times New Roman"/>
                <w:sz w:val="21"/>
                <w:szCs w:val="21"/>
              </w:rPr>
              <m:t>2</m:t>
            </m:r>
          </m:den>
        </m:f>
      </m:oMath>
      <w:r>
        <w:rPr>
          <w:rFonts w:ascii="Times New Roman" w:eastAsia="Times New Roman" w:hAnsi="Times New Roman" w:cs="Times New Roman"/>
          <w:i/>
          <w:color w:val="000000"/>
          <w:sz w:val="21"/>
          <w:shd w:val="clear" w:color="auto" w:fill="auto"/>
          <w:vertAlign w:val="baseline"/>
        </w:rPr>
        <w:t>M</w:t>
      </w:r>
      <m:oMath>
        <m:sSubSup>
          <m:sSubSupPr>
            <m:ctrlPr>
              <w:rPr>
                <w:rFonts w:ascii="Cambria Math" w:eastAsia="宋体" w:hAnsi="Cambria Math" w:cs="Times New Roman"/>
                <w:sz w:val="21"/>
                <w:szCs w:val="21"/>
              </w:rPr>
            </m:ctrlPr>
          </m:sSubSupPr>
          <m:e>
            <m:r>
              <w:rPr>
                <w:rFonts w:ascii="Cambria Math" w:eastAsia="宋体" w:hAnsi="Cambria Math" w:cs="Times New Roman"/>
                <w:sz w:val="21"/>
                <w:szCs w:val="21"/>
              </w:rPr>
              <m:t>v</m:t>
            </m:r>
          </m:e>
          <m:sub>
            <m:r>
              <m:rPr>
                <m:sty m:val="p"/>
              </m:rPr>
              <w:rPr>
                <w:rFonts w:ascii="Cambria Math" w:eastAsia="宋体" w:hAnsi="Cambria Math" w:cs="Times New Roman"/>
                <w:sz w:val="21"/>
                <w:szCs w:val="21"/>
              </w:rPr>
              <m:t>0</m:t>
            </m:r>
          </m:sub>
          <m:sup>
            <m:r>
              <m:rPr>
                <m:sty m:val="p"/>
              </m:rPr>
              <w:rPr>
                <w:rFonts w:ascii="Cambria Math" w:eastAsia="宋体" w:hAnsi="Cambria Math" w:cs="Times New Roman"/>
                <w:sz w:val="21"/>
                <w:szCs w:val="21"/>
              </w:rPr>
              <m:t>2</m:t>
            </m:r>
          </m:sup>
        </m:sSubSup>
      </m:oMath>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E</w:t>
      </w:r>
      <w:r>
        <w:rPr>
          <w:rFonts w:ascii="Times New Roman" w:eastAsia="Times New Roman" w:hAnsi="Times New Roman" w:cs="Times New Roman"/>
          <w:color w:val="000000"/>
          <w:sz w:val="21"/>
          <w:shd w:val="clear" w:color="auto" w:fill="auto"/>
          <w:vertAlign w:val="subscript"/>
        </w:rPr>
        <w:t>p</w:t>
      </w:r>
      <w:r>
        <w:rPr>
          <w:rFonts w:ascii="Times New Roman" w:eastAsia="Times New Roman" w:hAnsi="Times New Roman" w:cs="Times New Roman"/>
          <w:color w:val="000000"/>
          <w:sz w:val="21"/>
          <w:shd w:val="clear" w:color="auto" w:fill="auto"/>
          <w:vertAlign w:val="baseline"/>
        </w:rPr>
        <w:t>+</w:t>
      </w:r>
      <m:oMath>
        <m:f>
          <m:fPr>
            <m:ctrlPr>
              <w:rPr>
                <w:rFonts w:ascii="Cambria Math" w:eastAsia="宋体" w:hAnsi="Cambria Math" w:cs="Times New Roman"/>
                <w:sz w:val="21"/>
                <w:szCs w:val="21"/>
              </w:rPr>
            </m:ctrlPr>
          </m:fPr>
          <m:num>
            <m:r>
              <m:rPr>
                <m:sty m:val="p"/>
              </m:rPr>
              <w:rPr>
                <w:rFonts w:ascii="Cambria Math" w:eastAsia="宋体" w:hAnsi="Cambria Math" w:cs="Times New Roman"/>
                <w:sz w:val="21"/>
                <w:szCs w:val="21"/>
              </w:rPr>
              <m:t>1</m:t>
            </m:r>
          </m:num>
          <m:den>
            <m:r>
              <m:rPr>
                <m:sty m:val="p"/>
              </m:rPr>
              <w:rPr>
                <w:rFonts w:ascii="Cambria Math" w:eastAsia="宋体" w:hAnsi="Cambria Math" w:cs="Times New Roman"/>
                <w:sz w:val="21"/>
                <w:szCs w:val="21"/>
              </w:rPr>
              <m:t>2</m:t>
            </m:r>
          </m:den>
        </m:f>
      </m:oMath>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m</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i/>
          <w:color w:val="000000"/>
          <w:sz w:val="21"/>
          <w:shd w:val="clear" w:color="auto" w:fill="auto"/>
          <w:vertAlign w:val="baseline"/>
        </w:rPr>
        <w:t>v</w:t>
      </w:r>
      <w:r>
        <w:rPr>
          <w:rFonts w:ascii="Times New Roman" w:eastAsia="Times New Roman" w:hAnsi="Times New Roman" w:cs="Times New Roman"/>
          <w:color w:val="000000"/>
          <w:sz w:val="21"/>
          <w:shd w:val="clear" w:color="auto" w:fill="auto"/>
          <w:vertAlign w:val="superscript"/>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联立并代入数据解得</w:t>
      </w:r>
      <w:r>
        <w:rPr>
          <w:rFonts w:ascii="Times New Roman" w:eastAsia="Times New Roman" w:hAnsi="Times New Roman" w:cs="Times New Roman"/>
          <w:i/>
          <w:color w:val="000000"/>
          <w:sz w:val="21"/>
          <w:shd w:val="clear" w:color="auto" w:fill="auto"/>
          <w:vertAlign w:val="baseline"/>
        </w:rPr>
        <w:t>E</w:t>
      </w:r>
      <w:r>
        <w:rPr>
          <w:rFonts w:ascii="Times New Roman" w:eastAsia="Times New Roman" w:hAnsi="Times New Roman" w:cs="Times New Roman"/>
          <w:color w:val="000000"/>
          <w:sz w:val="21"/>
          <w:shd w:val="clear" w:color="auto" w:fill="auto"/>
          <w:vertAlign w:val="subscript"/>
        </w:rPr>
        <w:t>p</w:t>
      </w:r>
      <w:r>
        <w:rPr>
          <w:rFonts w:ascii="Times New Roman" w:eastAsia="Times New Roman" w:hAnsi="Times New Roman" w:cs="Times New Roman"/>
          <w:color w:val="000000"/>
          <w:sz w:val="21"/>
          <w:shd w:val="clear" w:color="auto" w:fill="auto"/>
          <w:vertAlign w:val="baseline"/>
        </w:rPr>
        <w:t>=0</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375 J</w:t>
      </w:r>
      <w:r>
        <w:rPr>
          <w:rFonts w:ascii="Times New Roman" w:eastAsia="Times New Roman" w:hAnsi="Times New Roman" w:cs="Times New Roman"/>
          <w:color w:val="000000"/>
          <w:sz w:val="21"/>
          <w:shd w:val="clear" w:color="auto" w:fill="auto"/>
          <w:vertAlign w:val="baseline"/>
        </w:rPr>
        <w:t>。</w:t>
      </w:r>
    </w:p>
    <w:p>
      <w:pPr>
        <w:pStyle w:val="Normal4af73990-7cfd-4ba7-8fb2-e9cfcea0d6f1"/>
        <w:spacing w:line="320" w:lineRule="auto"/>
        <w:jc w:val="left"/>
        <w:textAlignment w:val="center"/>
      </w:pPr>
      <w:r>
        <w:rPr>
          <w:rFonts w:ascii="Times New Roman" w:eastAsia="Times New Roman" w:hAnsi="Times New Roman" w:cs="Times New Roman"/>
          <w:color w:val="000000"/>
          <w:sz w:val="21"/>
          <w:shd w:val="clear" w:color="auto" w:fill="auto"/>
          <w:vertAlign w:val="baseline"/>
        </w:rPr>
        <w:t>20．</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答案</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object>
          <v:shape id="_x0000_i1243" type="#_x0000_t75" alt="试题资源网 stzy.com" style="width:47.25pt;height:15.75pt" o:oleicon="f" o:ole="">
            <v:imagedata r:id="rId448" o:title="eqIdc6cc6f434719aa3b1c15767ebc3bfec3"/>
          </v:shape>
          <o:OLEObject Type="Embed" ProgID="Equation.DSMT4" ShapeID="_x0000_i1243" DrawAspect="Content" ObjectID="_1816770679" r:id="rId449"/>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方向水平向右</w:t>
      </w:r>
    </w:p>
    <w:p>
      <w:pPr>
        <w:pStyle w:val="Normal4af73990-7cfd-4ba7-8fb2-e9cfcea0d6f1"/>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object>
          <v:shape id="_x0000_i1244" type="#_x0000_t75" alt="试题资源网 stzy.com" style="width:42.75pt;height:16.5pt" o:oleicon="f" o:ole="">
            <v:imagedata r:id="rId450" o:title="eqId11591e5458cec47486c6056af4a267e7"/>
          </v:shape>
          <o:OLEObject Type="Embed" ProgID="Equation.DSMT4" ShapeID="_x0000_i1244" DrawAspect="Content" ObjectID="_1816770680" r:id="rId451"/>
        </w:object>
      </w:r>
    </w:p>
    <w:p>
      <w:pPr>
        <w:pStyle w:val="Normal4af73990-7cfd-4ba7-8fb2-e9cfcea0d6f1"/>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详解</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设两物块第一次碰撞前瞬时</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号物块的速度为</w:t>
      </w:r>
      <w:r>
        <w:object>
          <v:shape id="_x0000_i1245" type="#_x0000_t75" alt="试题资源网 stzy.com" style="width:10.5pt;height:16.5pt" o:oleicon="f" o:ole="">
            <v:imagedata r:id="rId452" o:title="eqId6f58888df91890a19a1aa7511d19703f"/>
          </v:shape>
          <o:OLEObject Type="Embed" ProgID="Equation.DSMT4" ShapeID="_x0000_i1245" DrawAspect="Content" ObjectID="_1816770681" r:id="rId453"/>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碰撞后瞬时</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号物块的速度分别为</w:t>
      </w:r>
      <w:r>
        <w:object>
          <v:shape id="_x0000_i1246" type="#_x0000_t75" alt="试题资源网 stzy.com" style="width:9.75pt;height:15pt" o:oleicon="f" o:ole="">
            <v:imagedata r:id="rId124" o:title="eqIdf44c235d8b49207ad3f2d77dc5d6cf20"/>
          </v:shape>
          <o:OLEObject Type="Embed" ProgID="Equation.DSMT4" ShapeID="_x0000_i1246" DrawAspect="Content" ObjectID="_1816770682" r:id="rId454"/>
        </w:object>
      </w:r>
      <w:r>
        <w:rPr>
          <w:rFonts w:ascii="Times New Roman" w:eastAsia="Times New Roman" w:hAnsi="Times New Roman" w:cs="Times New Roman"/>
          <w:color w:val="000000"/>
          <w:sz w:val="21"/>
          <w:shd w:val="clear" w:color="auto" w:fill="auto"/>
          <w:vertAlign w:val="baseline"/>
        </w:rPr>
        <w:t>、</w:t>
      </w:r>
      <w:r>
        <w:object>
          <v:shape id="_x0000_i1247" type="#_x0000_t75" alt="试题资源网 stzy.com" style="width:10.5pt;height:15pt" o:oleicon="f" o:ole="">
            <v:imagedata r:id="rId455" o:title="eqId814f55724f7ee57bd395eb3b95393c68"/>
          </v:shape>
          <o:OLEObject Type="Embed" ProgID="Equation.DSMT4" ShapeID="_x0000_i1247" DrawAspect="Content" ObjectID="_1816770683" r:id="rId45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碰撞后对</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号物块</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根据机械能守恒有</w:t>
      </w:r>
      <w:r>
        <w:object>
          <v:shape id="_x0000_i1248" type="#_x0000_t75" alt="试题资源网 stzy.com" style="width:60.75pt;height:27pt" o:oleicon="f" o:ole="">
            <v:imagedata r:id="rId457" o:title="eqId16ee4bd138551eb92ba6f03b80307f52"/>
          </v:shape>
          <o:OLEObject Type="Embed" ProgID="Equation.DSMT4" ShapeID="_x0000_i1248" DrawAspect="Content" ObjectID="_1816770684" r:id="rId458"/>
        </w:object>
      </w:r>
      <w:r>
        <w:rPr>
          <w:rFonts w:ascii="Times New Roman" w:eastAsia="Times New Roman" w:hAnsi="Times New Roman" w:cs="Times New Roman"/>
          <w:color w:val="000000"/>
          <w:sz w:val="21"/>
          <w:shd w:val="clear" w:color="auto" w:fill="auto"/>
          <w:vertAlign w:val="baseline"/>
        </w:rPr>
        <w:t>，</w:t>
      </w:r>
    </w:p>
    <w:p>
      <w:pPr>
        <w:pStyle w:val="Normal4af73990-7cfd-4ba7-8fb2-e9cfcea0d6f1"/>
        <w:spacing w:line="320" w:lineRule="auto"/>
        <w:jc w:val="left"/>
        <w:textAlignment w:val="center"/>
      </w:pPr>
      <w:r>
        <w:rPr>
          <w:rFonts w:ascii="宋体" w:eastAsia="宋体" w:hAnsi="宋体" w:cs="宋体"/>
          <w:color w:val="000000"/>
          <w:sz w:val="21"/>
          <w:shd w:val="clear" w:color="auto" w:fill="auto"/>
          <w:vertAlign w:val="baseline"/>
        </w:rPr>
        <w:t>解得</w:t>
      </w:r>
      <w:r>
        <w:object>
          <v:shape id="_x0000_i1249" type="#_x0000_t75" alt="试题资源网 stzy.com" style="width:42.75pt;height:15.75pt" o:oleicon="f" o:ole="">
            <v:imagedata r:id="rId459" o:title="eqId0876f7ff555ed026e8b3c6df3e7389b4"/>
          </v:shape>
          <o:OLEObject Type="Embed" ProgID="Equation.DSMT4" ShapeID="_x0000_i1249" DrawAspect="Content" ObjectID="_1816770685" r:id="rId460"/>
        </w:object>
      </w:r>
      <w:r>
        <w:rPr>
          <w:rFonts w:ascii="Times New Roman" w:eastAsia="Times New Roman" w:hAnsi="Times New Roman" w:cs="Times New Roman"/>
          <w:color w:val="000000"/>
          <w:sz w:val="21"/>
          <w:shd w:val="clear" w:color="auto" w:fill="auto"/>
          <w:vertAlign w:val="baseline"/>
        </w:rPr>
        <w:t>，</w:t>
      </w:r>
    </w:p>
    <w:p>
      <w:pPr>
        <w:pStyle w:val="Normal4af73990-7cfd-4ba7-8fb2-e9cfcea0d6f1"/>
        <w:spacing w:line="320" w:lineRule="auto"/>
        <w:jc w:val="left"/>
        <w:textAlignment w:val="center"/>
      </w:pPr>
      <w:r>
        <w:rPr>
          <w:rFonts w:ascii="宋体" w:eastAsia="宋体" w:hAnsi="宋体" w:cs="宋体"/>
          <w:color w:val="000000"/>
          <w:sz w:val="21"/>
          <w:shd w:val="clear" w:color="auto" w:fill="auto"/>
          <w:vertAlign w:val="baseline"/>
        </w:rPr>
        <w:t>以水平向左为正方向</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碰撞过程中</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由动量守恒和能量守恒可得</w:t>
      </w:r>
      <w:r>
        <w:object>
          <v:shape id="_x0000_i1250" type="#_x0000_t75" alt="试题资源网 stzy.com" style="width:71.25pt;height:15.75pt" o:oleicon="f" o:ole="">
            <v:imagedata r:id="rId461" o:title="eqIdece7141fbcd8c89655927013c3659664"/>
          </v:shape>
          <o:OLEObject Type="Embed" ProgID="Equation.DSMT4" ShapeID="_x0000_i1250" DrawAspect="Content" ObjectID="_1816770686" r:id="rId462"/>
        </w:object>
      </w:r>
      <w:r>
        <w:rPr>
          <w:rFonts w:ascii="Times New Roman" w:eastAsia="Times New Roman" w:hAnsi="Times New Roman" w:cs="Times New Roman"/>
          <w:color w:val="000000"/>
          <w:sz w:val="21"/>
          <w:shd w:val="clear" w:color="auto" w:fill="auto"/>
          <w:vertAlign w:val="baseline"/>
        </w:rPr>
        <w:t>，</w:t>
      </w:r>
      <w:r>
        <w:object>
          <v:shape id="_x0000_i1251" type="#_x0000_t75" alt="试题资源网 stzy.com" style="width:99.75pt;height:27pt" o:oleicon="f" o:ole="">
            <v:imagedata r:id="rId463" o:title="eqIddb6b09cd16d439f0ce032815642eb365"/>
          </v:shape>
          <o:OLEObject Type="Embed" ProgID="Equation.DSMT4" ShapeID="_x0000_i1251" DrawAspect="Content" ObjectID="_1816770687" r:id="rId464"/>
        </w:object>
      </w:r>
      <w:r>
        <w:rPr>
          <w:rFonts w:ascii="Times New Roman" w:eastAsia="Times New Roman" w:hAnsi="Times New Roman" w:cs="Times New Roman"/>
          <w:color w:val="000000"/>
          <w:sz w:val="21"/>
          <w:shd w:val="clear" w:color="auto" w:fill="auto"/>
          <w:vertAlign w:val="baseline"/>
        </w:rPr>
        <w:t>，</w:t>
      </w:r>
    </w:p>
    <w:p>
      <w:pPr>
        <w:pStyle w:val="Normal4af73990-7cfd-4ba7-8fb2-e9cfcea0d6f1"/>
        <w:spacing w:line="320" w:lineRule="auto"/>
        <w:jc w:val="left"/>
        <w:textAlignment w:val="center"/>
      </w:pPr>
      <w:r>
        <w:rPr>
          <w:rFonts w:ascii="宋体" w:eastAsia="宋体" w:hAnsi="宋体" w:cs="宋体"/>
          <w:color w:val="000000"/>
          <w:sz w:val="21"/>
          <w:shd w:val="clear" w:color="auto" w:fill="auto"/>
          <w:vertAlign w:val="baseline"/>
        </w:rPr>
        <w:t>联立解得</w:t>
      </w:r>
      <w:r>
        <w:object>
          <v:shape id="_x0000_i1252" type="#_x0000_t75" alt="试题资源网 stzy.com" style="width:42.75pt;height:15.75pt" o:oleicon="f" o:ole="">
            <v:imagedata r:id="rId465" o:title="eqIdfed2e6beae52526e144950221d939e40"/>
          </v:shape>
          <o:OLEObject Type="Embed" ProgID="Equation.DSMT4" ShapeID="_x0000_i1252" DrawAspect="Content" ObjectID="_1816770688" r:id="rId466"/>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方向水平向左</w:t>
      </w:r>
      <w:r>
        <w:rPr>
          <w:rFonts w:ascii="Times New Roman" w:eastAsia="Times New Roman" w:hAnsi="Times New Roman" w:cs="Times New Roman"/>
          <w:color w:val="000000"/>
          <w:sz w:val="21"/>
          <w:shd w:val="clear" w:color="auto" w:fill="auto"/>
          <w:vertAlign w:val="baseline"/>
        </w:rPr>
        <w:t>；</w:t>
      </w:r>
      <w:r>
        <w:object>
          <v:shape id="_x0000_i1253" type="#_x0000_t75" alt="试题资源网 stzy.com" style="width:47.25pt;height:15.75pt" o:oleicon="f" o:ole="">
            <v:imagedata r:id="rId448" o:title="eqIdc6cc6f434719aa3b1c15767ebc3bfec3"/>
          </v:shape>
          <o:OLEObject Type="Embed" ProgID="Equation.DSMT4" ShapeID="_x0000_i1253" DrawAspect="Content" ObjectID="_1816770689" r:id="rId467"/>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方向水平向右</w:t>
      </w:r>
      <w:r>
        <w:rPr>
          <w:rFonts w:ascii="Times New Roman" w:eastAsia="Times New Roman" w:hAnsi="Times New Roman" w:cs="Times New Roman"/>
          <w:color w:val="000000"/>
          <w:sz w:val="21"/>
          <w:shd w:val="clear" w:color="auto" w:fill="auto"/>
          <w:vertAlign w:val="baseline"/>
        </w:rPr>
        <w:t>。</w:t>
      </w:r>
    </w:p>
    <w:p>
      <w:pPr>
        <w:pStyle w:val="Normal4af73990-7cfd-4ba7-8fb2-e9cfcea0d6f1"/>
        <w:spacing w:line="320" w:lineRule="auto"/>
        <w:jc w:val="left"/>
        <w:textAlignment w:val="center"/>
      </w:pP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由于两物块恰好不发生第二次碰撞</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可知两物块最后都停止在同一位置</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设</w:t>
      </w:r>
      <w:r>
        <w:rPr>
          <w:rFonts w:ascii="Times New Roman" w:eastAsia="Times New Roman" w:hAnsi="Times New Roman" w:cs="Times New Roman"/>
          <w:i/>
          <w:color w:val="000000"/>
          <w:sz w:val="21"/>
          <w:shd w:val="clear" w:color="auto" w:fill="auto"/>
          <w:vertAlign w:val="baseline"/>
        </w:rPr>
        <w:t>BC</w:t>
      </w:r>
      <w:r>
        <w:rPr>
          <w:rFonts w:ascii="宋体" w:eastAsia="宋体" w:hAnsi="宋体" w:cs="宋体"/>
          <w:color w:val="000000"/>
          <w:sz w:val="21"/>
          <w:shd w:val="clear" w:color="auto" w:fill="auto"/>
          <w:vertAlign w:val="baseline"/>
        </w:rPr>
        <w:t>段长度为</w:t>
      </w:r>
      <w:r>
        <w:rPr>
          <w:rFonts w:ascii="Times New Roman" w:eastAsia="Times New Roman" w:hAnsi="Times New Roman" w:cs="Times New Roman"/>
          <w:i/>
          <w:color w:val="000000"/>
          <w:sz w:val="21"/>
          <w:shd w:val="clear" w:color="auto" w:fill="auto"/>
          <w:vertAlign w:val="baseline"/>
        </w:rPr>
        <w:t>L</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从第一次碰撞后到最终静止</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号物块在</w:t>
      </w:r>
      <w:r>
        <w:rPr>
          <w:rFonts w:ascii="Times New Roman" w:eastAsia="Times New Roman" w:hAnsi="Times New Roman" w:cs="Times New Roman"/>
          <w:i/>
          <w:color w:val="000000"/>
          <w:sz w:val="21"/>
          <w:shd w:val="clear" w:color="auto" w:fill="auto"/>
          <w:vertAlign w:val="baseline"/>
        </w:rPr>
        <w:t>BC</w:t>
      </w:r>
      <w:r>
        <w:rPr>
          <w:rFonts w:ascii="宋体" w:eastAsia="宋体" w:hAnsi="宋体" w:cs="宋体"/>
          <w:color w:val="000000"/>
          <w:sz w:val="21"/>
          <w:shd w:val="clear" w:color="auto" w:fill="auto"/>
          <w:vertAlign w:val="baseline"/>
        </w:rPr>
        <w:t>段上运动的路程为</w:t>
      </w:r>
      <w:r>
        <w:object>
          <v:shape id="_x0000_i1254" type="#_x0000_t75" alt="试题资源网 stzy.com" style="width:11.25pt;height:16.5pt" o:oleicon="f" o:ole="">
            <v:imagedata r:id="rId468" o:title="eqIdc814128ea2139e33db94ea590e7c2223"/>
          </v:shape>
          <o:OLEObject Type="Embed" ProgID="Equation.DSMT4" ShapeID="_x0000_i1254" DrawAspect="Content" ObjectID="_1816770690" r:id="rId469"/>
        </w:objec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号物块在</w:t>
      </w:r>
      <w:r>
        <w:rPr>
          <w:rFonts w:ascii="Times New Roman" w:eastAsia="Times New Roman" w:hAnsi="Times New Roman" w:cs="Times New Roman"/>
          <w:i/>
          <w:color w:val="000000"/>
          <w:sz w:val="21"/>
          <w:shd w:val="clear" w:color="auto" w:fill="auto"/>
          <w:vertAlign w:val="baseline"/>
        </w:rPr>
        <w:t>BC</w:t>
      </w:r>
      <w:r>
        <w:rPr>
          <w:rFonts w:ascii="宋体" w:eastAsia="宋体" w:hAnsi="宋体" w:cs="宋体"/>
          <w:color w:val="000000"/>
          <w:sz w:val="21"/>
          <w:shd w:val="clear" w:color="auto" w:fill="auto"/>
          <w:vertAlign w:val="baseline"/>
        </w:rPr>
        <w:t>段上运动的路程为</w:t>
      </w:r>
      <w:r>
        <w:object>
          <v:shape id="_x0000_i1255" type="#_x0000_t75" alt="试题资源网 stzy.com" style="width:11.25pt;height:15.75pt" o:oleicon="f" o:ole="">
            <v:imagedata r:id="rId470" o:title="eqIdaec19b68e3add9d5bfcc6269a1855b87"/>
          </v:shape>
          <o:OLEObject Type="Embed" ProgID="Equation.DSMT4" ShapeID="_x0000_i1255" DrawAspect="Content" ObjectID="_1816770691" r:id="rId471"/>
        </w:objec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对</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号物块</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根据能量守恒有</w:t>
      </w:r>
      <w:r>
        <w:object>
          <v:shape id="_x0000_i1256" type="#_x0000_t75" alt="试题资源网 stzy.com" style="width:66pt;height:27pt" o:oleicon="f" o:ole="">
            <v:imagedata r:id="rId472" o:title="eqId7f9565034728f2036b24e8b118fcd4a3"/>
          </v:shape>
          <o:OLEObject Type="Embed" ProgID="Equation.DSMT4" ShapeID="_x0000_i1256" DrawAspect="Content" ObjectID="_1816770692" r:id="rId473"/>
        </w:object>
      </w:r>
      <w:r>
        <w:rPr>
          <w:rFonts w:ascii="Times New Roman" w:eastAsia="Times New Roman" w:hAnsi="Times New Roman" w:cs="Times New Roman"/>
          <w:color w:val="000000"/>
          <w:sz w:val="21"/>
          <w:shd w:val="clear" w:color="auto" w:fill="auto"/>
          <w:vertAlign w:val="baseline"/>
        </w:rPr>
        <w:t>，</w:t>
      </w:r>
    </w:p>
    <w:p>
      <w:pPr>
        <w:pStyle w:val="Normal4af73990-7cfd-4ba7-8fb2-e9cfcea0d6f1"/>
        <w:spacing w:line="320" w:lineRule="auto"/>
        <w:jc w:val="left"/>
        <w:textAlignment w:val="center"/>
      </w:pPr>
      <w:r>
        <w:rPr>
          <w:rFonts w:ascii="宋体" w:eastAsia="宋体" w:hAnsi="宋体" w:cs="宋体"/>
          <w:color w:val="000000"/>
          <w:sz w:val="21"/>
          <w:shd w:val="clear" w:color="auto" w:fill="auto"/>
          <w:vertAlign w:val="baseline"/>
        </w:rPr>
        <w:t>对</w:t>
      </w:r>
      <w:r>
        <w:rPr>
          <w:rFonts w:ascii="Times New Roman" w:eastAsia="Times New Roman" w:hAnsi="Times New Roman" w:cs="Times New Roman"/>
          <w:color w:val="000000"/>
          <w:sz w:val="21"/>
          <w:shd w:val="clear" w:color="auto" w:fill="auto"/>
          <w:vertAlign w:val="baseline"/>
        </w:rPr>
        <w:t>2</w:t>
      </w:r>
      <w:r>
        <w:rPr>
          <w:rFonts w:ascii="宋体" w:eastAsia="宋体" w:hAnsi="宋体" w:cs="宋体"/>
          <w:color w:val="000000"/>
          <w:sz w:val="21"/>
          <w:shd w:val="clear" w:color="auto" w:fill="auto"/>
          <w:vertAlign w:val="baseline"/>
        </w:rPr>
        <w:t>号物块</w:t>
      </w:r>
      <w:r>
        <w:rPr>
          <w:rFonts w:ascii="Times New Roman" w:eastAsia="Times New Roman" w:hAnsi="Times New Roman" w:cs="Times New Roman"/>
          <w:color w:val="000000"/>
          <w:sz w:val="21"/>
          <w:shd w:val="clear" w:color="auto" w:fill="auto"/>
          <w:vertAlign w:val="baseline"/>
        </w:rPr>
        <w:t>，</w:t>
      </w:r>
      <w:r>
        <w:rPr>
          <w:rFonts w:ascii="宋体" w:eastAsia="宋体" w:hAnsi="宋体" w:cs="宋体"/>
          <w:color w:val="000000"/>
          <w:sz w:val="21"/>
          <w:shd w:val="clear" w:color="auto" w:fill="auto"/>
          <w:vertAlign w:val="baseline"/>
        </w:rPr>
        <w:t>根据能量守恒有</w:t>
      </w:r>
      <w:r>
        <w:object>
          <v:shape id="_x0000_i1257" type="#_x0000_t75" alt="试题资源网 stzy.com" style="width:69.75pt;height:27.75pt" o:oleicon="f" o:ole="">
            <v:imagedata r:id="rId474" o:title="eqIdaeb387f66e0adc52ab0a1dfcb7633520"/>
          </v:shape>
          <o:OLEObject Type="Embed" ProgID="Equation.DSMT4" ShapeID="_x0000_i1257" DrawAspect="Content" ObjectID="_1816770693" r:id="rId475"/>
        </w:object>
      </w:r>
      <w:r>
        <w:rPr>
          <w:rFonts w:ascii="Times New Roman" w:eastAsia="Times New Roman" w:hAnsi="Times New Roman" w:cs="Times New Roman"/>
          <w:color w:val="000000"/>
          <w:sz w:val="21"/>
          <w:shd w:val="clear" w:color="auto" w:fill="auto"/>
          <w:vertAlign w:val="baseline"/>
        </w:rPr>
        <w:t>，</w:t>
      </w:r>
    </w:p>
    <w:p>
      <w:pPr>
        <w:pStyle w:val="Normal4af73990-7cfd-4ba7-8fb2-e9cfcea0d6f1"/>
        <w:spacing w:line="320" w:lineRule="auto"/>
        <w:jc w:val="left"/>
        <w:textAlignment w:val="center"/>
      </w:pPr>
      <w:r>
        <w:rPr>
          <w:rFonts w:ascii="宋体" w:eastAsia="宋体" w:hAnsi="宋体" w:cs="宋体"/>
          <w:color w:val="000000"/>
          <w:sz w:val="21"/>
          <w:shd w:val="clear" w:color="auto" w:fill="auto"/>
          <w:vertAlign w:val="baseline"/>
        </w:rPr>
        <w:t>又</w:t>
      </w:r>
      <w:r>
        <w:object>
          <v:shape id="_x0000_i1258" type="#_x0000_t75" alt="试题资源网 stzy.com" style="width:52.5pt;height:15.75pt" o:oleicon="f" o:ole="">
            <v:imagedata r:id="rId476" o:title="eqId136fcd76933bdac0b2175224bcfbfc8e"/>
          </v:shape>
          <o:OLEObject Type="Embed" ProgID="Equation.DSMT4" ShapeID="_x0000_i1258" DrawAspect="Content" ObjectID="_1816770694" r:id="rId477"/>
        </w:object>
      </w:r>
      <w:r>
        <w:rPr>
          <w:rFonts w:ascii="Times New Roman" w:eastAsia="Times New Roman" w:hAnsi="Times New Roman" w:cs="Times New Roman"/>
          <w:color w:val="000000"/>
          <w:sz w:val="21"/>
          <w:shd w:val="clear" w:color="auto" w:fill="auto"/>
          <w:vertAlign w:val="baseline"/>
        </w:rPr>
        <w:t>，</w:t>
      </w:r>
    </w:p>
    <w:p>
      <w:pPr>
        <w:pStyle w:val="Normal4af73990-7cfd-4ba7-8fb2-e9cfcea0d6f1"/>
        <w:spacing w:line="320" w:lineRule="auto"/>
        <w:jc w:val="left"/>
        <w:textAlignment w:val="center"/>
      </w:pPr>
      <w:r>
        <w:rPr>
          <w:rFonts w:ascii="宋体" w:eastAsia="宋体" w:hAnsi="宋体" w:cs="宋体"/>
          <w:color w:val="000000"/>
          <w:sz w:val="21"/>
          <w:shd w:val="clear" w:color="auto" w:fill="auto"/>
          <w:vertAlign w:val="baseline"/>
        </w:rPr>
        <w:t>联立解得</w:t>
      </w:r>
      <w:r>
        <w:rPr>
          <w:rFonts w:ascii="Times New Roman" w:eastAsia="Times New Roman" w:hAnsi="Times New Roman" w:cs="Times New Roman"/>
          <w:i/>
          <w:color w:val="000000"/>
          <w:sz w:val="21"/>
          <w:shd w:val="clear" w:color="auto" w:fill="auto"/>
          <w:vertAlign w:val="baseline"/>
        </w:rPr>
        <w:t>L</w:t>
      </w:r>
      <w:r>
        <w:rPr>
          <w:rFonts w:ascii="Times New Roman" w:eastAsia="Times New Roman" w:hAnsi="Times New Roman" w:cs="Times New Roman"/>
          <w:color w:val="000000"/>
          <w:sz w:val="21"/>
          <w:shd w:val="clear" w:color="auto" w:fill="auto"/>
          <w:vertAlign w:val="baseline"/>
        </w:rPr>
        <w:t>=2.5m</w:t>
      </w:r>
      <w:r>
        <w:rPr>
          <w:rFonts w:ascii="Times New Roman" w:eastAsia="Times New Roman" w:hAnsi="Times New Roman" w:cs="Times New Roman"/>
          <w:color w:val="000000"/>
          <w:sz w:val="21"/>
          <w:shd w:val="clear" w:color="auto" w:fill="auto"/>
          <w:vertAlign w:val="baseline"/>
        </w:rPr>
        <w:t>，</w:t>
      </w:r>
    </w:p>
    <w:p>
      <w:pPr>
        <w:pStyle w:val="Normal4af73990-7cfd-4ba7-8fb2-e9cfcea0d6f1"/>
        <w:spacing w:line="320" w:lineRule="auto"/>
        <w:jc w:val="left"/>
        <w:textAlignment w:val="center"/>
      </w:pPr>
      <w:r>
        <w:rPr>
          <w:rFonts w:ascii="宋体" w:eastAsia="宋体" w:hAnsi="宋体" w:cs="宋体"/>
          <w:color w:val="000000"/>
          <w:sz w:val="21"/>
          <w:shd w:val="clear" w:color="auto" w:fill="auto"/>
          <w:vertAlign w:val="baseline"/>
        </w:rPr>
        <w:t>第一次碰撞前</w:t>
      </w:r>
      <w:r>
        <w:rPr>
          <w:rFonts w:ascii="Times New Roman" w:eastAsia="Times New Roman" w:hAnsi="Times New Roman" w:cs="Times New Roman"/>
          <w:color w:val="000000"/>
          <w:sz w:val="21"/>
          <w:shd w:val="clear" w:color="auto" w:fill="auto"/>
          <w:vertAlign w:val="baseline"/>
        </w:rPr>
        <w:t>，</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号物块从</w:t>
      </w:r>
      <w:r>
        <w:rPr>
          <w:rFonts w:ascii="Times New Roman" w:eastAsia="Times New Roman" w:hAnsi="Times New Roman" w:cs="Times New Roman"/>
          <w:i/>
          <w:color w:val="000000"/>
          <w:sz w:val="21"/>
          <w:shd w:val="clear" w:color="auto" w:fill="auto"/>
          <w:vertAlign w:val="baseline"/>
        </w:rPr>
        <w:t>C</w:t>
      </w:r>
      <w:r>
        <w:rPr>
          <w:rFonts w:ascii="宋体" w:eastAsia="宋体" w:hAnsi="宋体" w:cs="宋体"/>
          <w:color w:val="000000"/>
          <w:sz w:val="21"/>
          <w:shd w:val="clear" w:color="auto" w:fill="auto"/>
          <w:vertAlign w:val="baseline"/>
        </w:rPr>
        <w:t>点运动到</w:t>
      </w:r>
      <w:r>
        <w:rPr>
          <w:rFonts w:ascii="Times New Roman" w:eastAsia="Times New Roman" w:hAnsi="Times New Roman" w:cs="Times New Roman"/>
          <w:i/>
          <w:color w:val="000000"/>
          <w:sz w:val="21"/>
          <w:shd w:val="clear" w:color="auto" w:fill="auto"/>
          <w:vertAlign w:val="baseline"/>
        </w:rPr>
        <w:t>B</w:t>
      </w:r>
      <w:r>
        <w:rPr>
          <w:rFonts w:ascii="宋体" w:eastAsia="宋体" w:hAnsi="宋体" w:cs="宋体"/>
          <w:color w:val="000000"/>
          <w:sz w:val="21"/>
          <w:shd w:val="clear" w:color="auto" w:fill="auto"/>
          <w:vertAlign w:val="baseline"/>
        </w:rPr>
        <w:t>点过程中根据能量守恒有</w:t>
      </w:r>
      <w:r>
        <w:object>
          <v:shape id="_x0000_i1259" type="#_x0000_t75" alt="试题资源网 stzy.com" style="width:84.75pt;height:27pt" o:oleicon="f" o:ole="">
            <v:imagedata r:id="rId478" o:title="eqIda7301f44cf7fe488669990ac2ee37d26"/>
          </v:shape>
          <o:OLEObject Type="Embed" ProgID="Equation.DSMT4" ShapeID="_x0000_i1259" DrawAspect="Content" ObjectID="_1816770695" r:id="rId479"/>
        </w:object>
      </w:r>
      <w:r>
        <w:rPr>
          <w:rFonts w:ascii="Times New Roman" w:eastAsia="Times New Roman" w:hAnsi="Times New Roman" w:cs="Times New Roman"/>
          <w:color w:val="000000"/>
          <w:sz w:val="21"/>
          <w:shd w:val="clear" w:color="auto" w:fill="auto"/>
          <w:vertAlign w:val="baseline"/>
        </w:rPr>
        <w:t>，</w:t>
      </w:r>
    </w:p>
    <w:p>
      <w:pPr>
        <w:pStyle w:val="Normal4af73990-7cfd-4ba7-8fb2-e9cfcea0d6f1"/>
        <w:spacing w:line="320" w:lineRule="auto"/>
        <w:jc w:val="left"/>
        <w:textAlignment w:val="center"/>
      </w:pPr>
      <w:r>
        <w:rPr>
          <w:rFonts w:ascii="宋体" w:eastAsia="宋体" w:hAnsi="宋体" w:cs="宋体"/>
          <w:color w:val="000000"/>
          <w:sz w:val="21"/>
          <w:shd w:val="clear" w:color="auto" w:fill="auto"/>
          <w:vertAlign w:val="baseline"/>
        </w:rPr>
        <w:t>解得</w:t>
      </w:r>
      <w:r>
        <w:rPr>
          <w:rFonts w:ascii="Times New Roman" w:eastAsia="Times New Roman" w:hAnsi="Times New Roman" w:cs="Times New Roman"/>
          <w:color w:val="000000"/>
          <w:sz w:val="21"/>
          <w:shd w:val="clear" w:color="auto" w:fill="auto"/>
          <w:vertAlign w:val="baseline"/>
        </w:rPr>
        <w:t>1</w:t>
      </w:r>
      <w:r>
        <w:rPr>
          <w:rFonts w:ascii="宋体" w:eastAsia="宋体" w:hAnsi="宋体" w:cs="宋体"/>
          <w:color w:val="000000"/>
          <w:sz w:val="21"/>
          <w:shd w:val="clear" w:color="auto" w:fill="auto"/>
          <w:vertAlign w:val="baseline"/>
        </w:rPr>
        <w:t>号物块锁定时弹簧枪的弹性势能</w:t>
      </w:r>
      <w:r>
        <w:object>
          <v:shape id="_x0000_i1260" type="#_x0000_t75" alt="试题资源网 stzy.com" style="width:42.75pt;height:16.5pt" o:oleicon="f" o:ole="">
            <v:imagedata r:id="rId450" o:title="eqId11591e5458cec47486c6056af4a267e7"/>
          </v:shape>
          <o:OLEObject Type="Embed" ProgID="Equation.DSMT4" ShapeID="_x0000_i1260" DrawAspect="Content" ObjectID="_1816770696" r:id="rId480"/>
        </w:object>
      </w:r>
      <w:r>
        <w:rPr>
          <w:rFonts w:ascii="Times New Roman" w:eastAsia="Times New Roman" w:hAnsi="Times New Roman" w:cs="Times New Roman"/>
          <w:color w:val="000000"/>
          <w:sz w:val="21"/>
          <w:shd w:val="clear" w:color="auto" w:fill="auto"/>
          <w:vertAlign w:val="baseline"/>
        </w:rPr>
        <w:t>。</w:t>
      </w:r>
    </w:p>
    <w:sectPr>
      <w:headerReference w:type="even" r:id="rId481"/>
      <w:headerReference w:type="default" r:id="rId482"/>
      <w:footerReference w:type="even" r:id="rId483"/>
      <w:footerReference w:type="default" r:id="rId484"/>
      <w:headerReference w:type="first" r:id="rId485"/>
      <w:pgSz w:w="11900" w:h="16840" w:orient="portrait"/>
      <w:pgMar w:top="998" w:right="1803" w:bottom="1202" w:left="1803" w:header="40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t xml:space="preserve">第 </w:t>
    </w:r>
    <w:r>
      <w:fldChar w:fldCharType="begin"/>
    </w:r>
    <w:r>
      <w:instrText>PAGE "page number"</w:instrText>
    </w:r>
    <w:r>
      <w:fldChar w:fldCharType="separate"/>
    </w:r>
    <w:r>
      <w:t>page number</w:t>
    </w:r>
    <w:r>
      <w:fldChar w:fldCharType="end"/>
    </w:r>
    <w:r>
      <w:t xml:space="preserve"> 页，共 </w:t>
    </w:r>
    <w:r>
      <w:fldChar w:fldCharType="begin"/>
    </w:r>
    <w:r>
      <w:instrText>NUMPAGES "number of pages"</w:instrText>
    </w:r>
    <w:r>
      <w:fldChar w:fldCharType="separate"/>
    </w:r>
    <w:r>
      <w:t>number of pages</w:t>
    </w:r>
    <w:r>
      <w:fldChar w:fldCharType="end"/>
    </w:r>
    <w:r>
      <w:t xml:space="preserve"> 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center"/>
    </w:pPr>
    <w:r>
      <w:t xml:space="preserve">第 </w:t>
    </w:r>
    <w:r>
      <w:fldChar w:fldCharType="begin"/>
    </w:r>
    <w:r>
      <w:instrText>PAGE "page number"</w:instrText>
    </w:r>
    <w:r>
      <w:fldChar w:fldCharType="separate"/>
    </w:r>
    <w:r>
      <w:t>page number</w:t>
    </w:r>
    <w:r>
      <w:fldChar w:fldCharType="end"/>
    </w:r>
    <w:r>
      <w:t xml:space="preserve"> 页，共 </w:t>
    </w:r>
    <w:r>
      <w:fldChar w:fldCharType="begin"/>
    </w:r>
    <w:r>
      <w:instrText>NUMPAGES "number of pages"</w:instrText>
    </w:r>
    <w:r>
      <w:fldChar w:fldCharType="separate"/>
    </w:r>
    <w:r>
      <w:t>number of pages</w:t>
    </w:r>
    <w:r>
      <w:fldChar w:fldCharType="end"/>
    </w:r>
    <w:r>
      <w:t xml:space="preserve"> 页</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5" o:spid="_x0000_s2049" type="#_x0000_t136" style="width:7.66pt;height:2.18pt;margin-top:0;margin-left:0;mso-position-horizontal:center;mso-position-horizontal-relative:margin;mso-position-vertical:center;mso-position-vertical-relative:margin;position:absolute;z-index:251658240" o:allowincell="f" fillcolor="white" stroked="f">
          <v:fill opacity="0.5"/>
          <v:textpath style="font-family:'Times New Roman';font-size:2pt" string="试题资源网"/>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6" o:spid="_x0000_s2050" type="#_x0000_t136" style="width:7.66pt;height:2.18pt;margin-top:0;margin-left:0;mso-position-horizontal:center;mso-position-horizontal-relative:margin;mso-position-vertical:center;mso-position-vertical-relative:margin;position:absolute;z-index:251659264" o:allowincell="f" fillcolor="white" stroked="f">
          <v:fill opacity="0.5"/>
          <v:textpath style="font-family:'Times New Roman';font-size:2pt" string="试题资源网"/>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7" o:spid="_x0000_s2051" type="#_x0000_t136" style="width:7.66pt;height:2.18pt;margin-top:0;margin-left:0;mso-position-horizontal:center;mso-position-horizontal-relative:margin;mso-position-vertical:center;mso-position-vertical-relative:margin;position:absolute;z-index:251660288" o:allowincell="f" fillcolor="white" stroked="f">
          <v:fill opacity="0.5"/>
          <v:textpath style="font-family:'Times New Roman';font-size:2pt" string="试题资源网"/>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420"/>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宋体" w:eastAsia="宋体" w:hAnsi="宋体" w:cs="宋体"/>
      <w:sz w:val="18"/>
      <w:szCs w:val="24"/>
      <w:lang w:val="en-US" w:eastAsia="uk-UA"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TitleStyle">
    <w:name w:val="subTitleStyle"/>
    <w:basedOn w:val="Normal"/>
    <w:qFormat/>
    <w:rPr>
      <w:rFonts w:ascii="宋体" w:eastAsia="宋体" w:hAnsi="宋体" w:cs="宋体"/>
      <w:b/>
      <w:color w:val="000000"/>
      <w:sz w:val="32"/>
    </w:rPr>
  </w:style>
  <w:style w:type="paragraph" w:customStyle="1" w:styleId="paraStyle">
    <w:name w:val="paraStyle"/>
    <w:basedOn w:val="Normal"/>
    <w:qFormat/>
    <w:rPr>
      <w:b/>
      <w:sz w:val="21"/>
    </w:rPr>
  </w:style>
  <w:style w:type="paragraph" w:customStyle="1" w:styleId="Normal5e253bbb-c63f-4e56-9fa7-d66e70c09d50">
    <w:name w:val="Normal_5e253bbb-c63f-4e56-9fa7-d66e70c09d50"/>
    <w:next w:val="Normal"/>
    <w:qFormat/>
    <w:pPr>
      <w:widowControl w:val="0"/>
      <w:jc w:val="both"/>
    </w:pPr>
  </w:style>
  <w:style w:type="paragraph" w:customStyle="1" w:styleId="Normald742d592-82f9-4f49-bd20-2d0b48e823b1">
    <w:name w:val="Normal_d742d592-82f9-4f49-bd20-2d0b48e823b1"/>
    <w:next w:val="Normal"/>
    <w:qFormat/>
    <w:pPr>
      <w:widowControl w:val="0"/>
      <w:jc w:val="both"/>
    </w:pPr>
  </w:style>
  <w:style w:type="paragraph" w:customStyle="1" w:styleId="Normalf477f60a-cbb7-4ff2-a621-5ced575ddf32">
    <w:name w:val="Normal_f477f60a-cbb7-4ff2-a621-5ced575ddf32"/>
    <w:next w:val="Normal"/>
    <w:qFormat/>
    <w:pPr>
      <w:widowControl w:val="0"/>
      <w:jc w:val="both"/>
    </w:pPr>
  </w:style>
  <w:style w:type="paragraph" w:customStyle="1" w:styleId="Normal7498c446-f2fe-4d9d-8b55-f19fe98ce4e0">
    <w:name w:val="Normal_7498c446-f2fe-4d9d-8b55-f19fe98ce4e0"/>
    <w:qFormat/>
    <w:rsid w:val="00E26DC1"/>
    <w:pPr>
      <w:widowControl w:val="0"/>
      <w:jc w:val="both"/>
    </w:pPr>
  </w:style>
  <w:style w:type="paragraph" w:customStyle="1" w:styleId="Normalaa34678f-fe3d-421f-910f-d729cf7fda9d">
    <w:name w:val="Normal_aa34678f-fe3d-421f-910f-d729cf7fda9d"/>
    <w:next w:val="Normal"/>
    <w:qFormat/>
    <w:pPr>
      <w:widowControl w:val="0"/>
      <w:jc w:val="both"/>
    </w:pPr>
  </w:style>
  <w:style w:type="paragraph" w:customStyle="1" w:styleId="Normal13c9fbf7-6cf8-4007-b9f8-118d674b410f">
    <w:name w:val="Normal_13c9fbf7-6cf8-4007-b9f8-118d674b410f"/>
    <w:next w:val="Normal"/>
    <w:qFormat/>
    <w:pPr>
      <w:widowControl w:val="0"/>
      <w:jc w:val="both"/>
    </w:pPr>
  </w:style>
  <w:style w:type="paragraph" w:customStyle="1" w:styleId="Normal36ec38d9-176a-4942-8712-5813a8943b15">
    <w:name w:val="Normal_36ec38d9-176a-4942-8712-5813a8943b15"/>
    <w:next w:val="Normal"/>
    <w:qFormat/>
    <w:pPr>
      <w:widowControl w:val="0"/>
      <w:jc w:val="both"/>
    </w:pPr>
  </w:style>
  <w:style w:type="paragraph" w:customStyle="1" w:styleId="1">
    <w:name w:val="正文1"/>
    <w:basedOn w:val="Normal"/>
    <w:qFormat/>
    <w:rPr>
      <w:sz w:val="21"/>
    </w:rPr>
  </w:style>
  <w:style w:type="paragraph" w:styleId="PlainText">
    <w:name w:val="Plain Text"/>
    <w:basedOn w:val="Normal"/>
    <w:qFormat/>
    <w:rPr>
      <w:rFonts w:ascii="宋体" w:hAnsi="Courier New" w:cs="Courier New"/>
      <w:szCs w:val="21"/>
    </w:rPr>
  </w:style>
  <w:style w:type="paragraph" w:customStyle="1" w:styleId="Normalbb5b5d9e-bdcb-4e02-8dda-23953e1f1502">
    <w:name w:val="Normal_bb5b5d9e-bdcb-4e02-8dda-23953e1f1502"/>
    <w:next w:val="Normal"/>
    <w:qFormat/>
    <w:pPr>
      <w:widowControl w:val="0"/>
      <w:jc w:val="both"/>
    </w:pPr>
  </w:style>
  <w:style w:type="paragraph" w:customStyle="1" w:styleId="Normal4af73990-7cfd-4ba7-8fb2-e9cfcea0d6f1">
    <w:name w:val="Normal_4af73990-7cfd-4ba7-8fb2-e9cfcea0d6f1"/>
    <w:next w:val="Normal"/>
    <w:qFormat/>
    <w:pPr>
      <w:widowControl w:val="0"/>
      <w:jc w:val="both"/>
    </w:pPr>
  </w:style>
  <w:style w:type="paragraph" w:customStyle="1" w:styleId="subTitleStyle88c0bed5-a165-4578-84c2-e1f65a8df355">
    <w:name w:val="subTitleStyle_88c0bed5-a165-4578-84c2-e1f65a8df355"/>
    <w:basedOn w:val="Normal7498c446-f2fe-4d9d-8b55-f19fe98ce4e0"/>
    <w:qFormat/>
    <w:rPr>
      <w:rFonts w:ascii="宋体" w:eastAsia="宋体" w:hAnsi="宋体" w:cs="宋体"/>
      <w:b/>
      <w:color w:val="000000"/>
      <w:sz w:val="32"/>
    </w:rPr>
  </w:style>
  <w:style w:type="paragraph" w:customStyle="1" w:styleId="Normalbe8f5244-4e95-4b14-a803-18d4c409a08b">
    <w:name w:val="Normal_be8f5244-4e95-4b14-a803-18d4c409a08b"/>
    <w:qFormat/>
    <w:rsid w:val="00E26DC1"/>
    <w:pPr>
      <w:widowControl w:val="0"/>
      <w:jc w:val="both"/>
    </w:pPr>
  </w:style>
  <w:style w:type="table" w:styleId="TableGrid">
    <w:name w:val="Table Grid"/>
    <w:basedOn w:val="TableNormal"/>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3.bin" /><Relationship Id="rId100" Type="http://schemas.openxmlformats.org/officeDocument/2006/relationships/image" Target="media/image54.jpeg" /><Relationship Id="rId101" Type="http://schemas.openxmlformats.org/officeDocument/2006/relationships/image" Target="media/image55.png" /><Relationship Id="rId102" Type="http://schemas.openxmlformats.org/officeDocument/2006/relationships/image" Target="media/image56.wmf" /><Relationship Id="rId103" Type="http://schemas.openxmlformats.org/officeDocument/2006/relationships/oleObject" Target="embeddings/oleObject43.bin" /><Relationship Id="rId104" Type="http://schemas.openxmlformats.org/officeDocument/2006/relationships/image" Target="media/image57.wmf" /><Relationship Id="rId105" Type="http://schemas.openxmlformats.org/officeDocument/2006/relationships/oleObject" Target="embeddings/oleObject44.bin" /><Relationship Id="rId106" Type="http://schemas.openxmlformats.org/officeDocument/2006/relationships/image" Target="media/image58.wmf" /><Relationship Id="rId107" Type="http://schemas.openxmlformats.org/officeDocument/2006/relationships/oleObject" Target="embeddings/oleObject45.bin" /><Relationship Id="rId108" Type="http://schemas.openxmlformats.org/officeDocument/2006/relationships/image" Target="media/image59.wmf" /><Relationship Id="rId109" Type="http://schemas.openxmlformats.org/officeDocument/2006/relationships/oleObject" Target="embeddings/oleObject46.bin" /><Relationship Id="rId11" Type="http://schemas.openxmlformats.org/officeDocument/2006/relationships/image" Target="media/image5.wmf" /><Relationship Id="rId110" Type="http://schemas.openxmlformats.org/officeDocument/2006/relationships/image" Target="media/image60.wmf" /><Relationship Id="rId111" Type="http://schemas.openxmlformats.org/officeDocument/2006/relationships/oleObject" Target="embeddings/oleObject47.bin" /><Relationship Id="rId112" Type="http://schemas.openxmlformats.org/officeDocument/2006/relationships/image" Target="media/image61.png" /><Relationship Id="rId113" Type="http://schemas.openxmlformats.org/officeDocument/2006/relationships/image" Target="media/image62.tif" /><Relationship Id="rId114" Type="http://schemas.openxmlformats.org/officeDocument/2006/relationships/image" Target="media/image63.tif" /><Relationship Id="rId115" Type="http://schemas.openxmlformats.org/officeDocument/2006/relationships/image" Target="media/image64.tif" /><Relationship Id="rId116" Type="http://schemas.openxmlformats.org/officeDocument/2006/relationships/image" Target="media/image65.tif" /><Relationship Id="rId117" Type="http://schemas.openxmlformats.org/officeDocument/2006/relationships/image" Target="media/image66.wmf" /><Relationship Id="rId118" Type="http://schemas.openxmlformats.org/officeDocument/2006/relationships/oleObject" Target="embeddings/oleObject48.bin" /><Relationship Id="rId119" Type="http://schemas.openxmlformats.org/officeDocument/2006/relationships/image" Target="media/image67.wmf" /><Relationship Id="rId12" Type="http://schemas.openxmlformats.org/officeDocument/2006/relationships/oleObject" Target="embeddings/oleObject4.bin" /><Relationship Id="rId120" Type="http://schemas.openxmlformats.org/officeDocument/2006/relationships/oleObject" Target="embeddings/oleObject49.bin" /><Relationship Id="rId121" Type="http://schemas.openxmlformats.org/officeDocument/2006/relationships/image" Target="media/image68.png" /><Relationship Id="rId122" Type="http://schemas.openxmlformats.org/officeDocument/2006/relationships/image" Target="media/image69.wmf" /><Relationship Id="rId123" Type="http://schemas.openxmlformats.org/officeDocument/2006/relationships/oleObject" Target="embeddings/oleObject50.bin" /><Relationship Id="rId124" Type="http://schemas.openxmlformats.org/officeDocument/2006/relationships/image" Target="media/image70.wmf" /><Relationship Id="rId125" Type="http://schemas.openxmlformats.org/officeDocument/2006/relationships/oleObject" Target="embeddings/oleObject51.bin" /><Relationship Id="rId126" Type="http://schemas.openxmlformats.org/officeDocument/2006/relationships/image" Target="media/image71.wmf" /><Relationship Id="rId127" Type="http://schemas.openxmlformats.org/officeDocument/2006/relationships/oleObject" Target="embeddings/oleObject52.bin" /><Relationship Id="rId128" Type="http://schemas.openxmlformats.org/officeDocument/2006/relationships/image" Target="media/image72.wmf" /><Relationship Id="rId129" Type="http://schemas.openxmlformats.org/officeDocument/2006/relationships/oleObject" Target="embeddings/oleObject53.bin" /><Relationship Id="rId13" Type="http://schemas.openxmlformats.org/officeDocument/2006/relationships/image" Target="media/image6.wmf" /><Relationship Id="rId130" Type="http://schemas.openxmlformats.org/officeDocument/2006/relationships/image" Target="media/image73.wmf" /><Relationship Id="rId131" Type="http://schemas.openxmlformats.org/officeDocument/2006/relationships/oleObject" Target="embeddings/oleObject54.bin" /><Relationship Id="rId132" Type="http://schemas.openxmlformats.org/officeDocument/2006/relationships/oleObject" Target="embeddings/oleObject55.bin" /><Relationship Id="rId133" Type="http://schemas.openxmlformats.org/officeDocument/2006/relationships/oleObject" Target="embeddings/oleObject56.bin" /><Relationship Id="rId134" Type="http://schemas.openxmlformats.org/officeDocument/2006/relationships/oleObject" Target="embeddings/oleObject57.bin" /><Relationship Id="rId135" Type="http://schemas.openxmlformats.org/officeDocument/2006/relationships/oleObject" Target="embeddings/oleObject58.bin" /><Relationship Id="rId136" Type="http://schemas.openxmlformats.org/officeDocument/2006/relationships/oleObject" Target="embeddings/oleObject59.bin" /><Relationship Id="rId137" Type="http://schemas.openxmlformats.org/officeDocument/2006/relationships/oleObject" Target="embeddings/oleObject60.bin" /><Relationship Id="rId138" Type="http://schemas.openxmlformats.org/officeDocument/2006/relationships/image" Target="media/image74.wmf" /><Relationship Id="rId139" Type="http://schemas.openxmlformats.org/officeDocument/2006/relationships/oleObject" Target="embeddings/oleObject61.bin" /><Relationship Id="rId14" Type="http://schemas.openxmlformats.org/officeDocument/2006/relationships/oleObject" Target="embeddings/oleObject5.bin" /><Relationship Id="rId140" Type="http://schemas.openxmlformats.org/officeDocument/2006/relationships/image" Target="media/image75.wmf" /><Relationship Id="rId141" Type="http://schemas.openxmlformats.org/officeDocument/2006/relationships/oleObject" Target="embeddings/oleObject62.bin" /><Relationship Id="rId142" Type="http://schemas.openxmlformats.org/officeDocument/2006/relationships/image" Target="media/image76.wmf" /><Relationship Id="rId143" Type="http://schemas.openxmlformats.org/officeDocument/2006/relationships/oleObject" Target="embeddings/oleObject63.bin" /><Relationship Id="rId144" Type="http://schemas.openxmlformats.org/officeDocument/2006/relationships/image" Target="media/image77.wmf" /><Relationship Id="rId145" Type="http://schemas.openxmlformats.org/officeDocument/2006/relationships/oleObject" Target="embeddings/oleObject64.bin" /><Relationship Id="rId146" Type="http://schemas.openxmlformats.org/officeDocument/2006/relationships/image" Target="media/image78.wmf" /><Relationship Id="rId147" Type="http://schemas.openxmlformats.org/officeDocument/2006/relationships/oleObject" Target="embeddings/oleObject65.bin" /><Relationship Id="rId148" Type="http://schemas.openxmlformats.org/officeDocument/2006/relationships/image" Target="media/image79.wmf" /><Relationship Id="rId149" Type="http://schemas.openxmlformats.org/officeDocument/2006/relationships/oleObject" Target="embeddings/oleObject66.bin" /><Relationship Id="rId15" Type="http://schemas.openxmlformats.org/officeDocument/2006/relationships/image" Target="media/image7.wmf" /><Relationship Id="rId150" Type="http://schemas.openxmlformats.org/officeDocument/2006/relationships/oleObject" Target="embeddings/oleObject67.bin" /><Relationship Id="rId151" Type="http://schemas.openxmlformats.org/officeDocument/2006/relationships/oleObject" Target="embeddings/oleObject68.bin" /><Relationship Id="rId152" Type="http://schemas.openxmlformats.org/officeDocument/2006/relationships/image" Target="media/image80.wmf" /><Relationship Id="rId153" Type="http://schemas.openxmlformats.org/officeDocument/2006/relationships/oleObject" Target="embeddings/oleObject69.bin" /><Relationship Id="rId154" Type="http://schemas.openxmlformats.org/officeDocument/2006/relationships/image" Target="media/image81.wmf" /><Relationship Id="rId155" Type="http://schemas.openxmlformats.org/officeDocument/2006/relationships/oleObject" Target="embeddings/oleObject70.bin" /><Relationship Id="rId156" Type="http://schemas.openxmlformats.org/officeDocument/2006/relationships/image" Target="media/image82.wmf" /><Relationship Id="rId157" Type="http://schemas.openxmlformats.org/officeDocument/2006/relationships/oleObject" Target="embeddings/oleObject71.bin" /><Relationship Id="rId158" Type="http://schemas.openxmlformats.org/officeDocument/2006/relationships/image" Target="media/image83.wmf" /><Relationship Id="rId159" Type="http://schemas.openxmlformats.org/officeDocument/2006/relationships/oleObject" Target="embeddings/oleObject72.bin" /><Relationship Id="rId16" Type="http://schemas.openxmlformats.org/officeDocument/2006/relationships/oleObject" Target="embeddings/oleObject6.bin" /><Relationship Id="rId160" Type="http://schemas.openxmlformats.org/officeDocument/2006/relationships/image" Target="media/image84.wmf" /><Relationship Id="rId161" Type="http://schemas.openxmlformats.org/officeDocument/2006/relationships/oleObject" Target="embeddings/oleObject73.bin" /><Relationship Id="rId162" Type="http://schemas.openxmlformats.org/officeDocument/2006/relationships/image" Target="media/image85.wmf" /><Relationship Id="rId163" Type="http://schemas.openxmlformats.org/officeDocument/2006/relationships/oleObject" Target="embeddings/oleObject74.bin" /><Relationship Id="rId164" Type="http://schemas.openxmlformats.org/officeDocument/2006/relationships/image" Target="media/image86.wmf" /><Relationship Id="rId165" Type="http://schemas.openxmlformats.org/officeDocument/2006/relationships/oleObject" Target="embeddings/oleObject75.bin" /><Relationship Id="rId166" Type="http://schemas.openxmlformats.org/officeDocument/2006/relationships/image" Target="media/image87.wmf" /><Relationship Id="rId167" Type="http://schemas.openxmlformats.org/officeDocument/2006/relationships/oleObject" Target="embeddings/oleObject76.bin" /><Relationship Id="rId168" Type="http://schemas.openxmlformats.org/officeDocument/2006/relationships/image" Target="media/image88.wmf" /><Relationship Id="rId169" Type="http://schemas.openxmlformats.org/officeDocument/2006/relationships/oleObject" Target="embeddings/oleObject77.bin" /><Relationship Id="rId17" Type="http://schemas.openxmlformats.org/officeDocument/2006/relationships/image" Target="media/image8.png" /><Relationship Id="rId170" Type="http://schemas.openxmlformats.org/officeDocument/2006/relationships/image" Target="media/image89.wmf" /><Relationship Id="rId171" Type="http://schemas.openxmlformats.org/officeDocument/2006/relationships/oleObject" Target="embeddings/oleObject78.bin" /><Relationship Id="rId172" Type="http://schemas.openxmlformats.org/officeDocument/2006/relationships/image" Target="media/image90.wmf" /><Relationship Id="rId173" Type="http://schemas.openxmlformats.org/officeDocument/2006/relationships/oleObject" Target="embeddings/oleObject79.bin" /><Relationship Id="rId174" Type="http://schemas.openxmlformats.org/officeDocument/2006/relationships/image" Target="media/image91.wmf" /><Relationship Id="rId175" Type="http://schemas.openxmlformats.org/officeDocument/2006/relationships/oleObject" Target="embeddings/oleObject80.bin" /><Relationship Id="rId176" Type="http://schemas.openxmlformats.org/officeDocument/2006/relationships/image" Target="media/image92.wmf" /><Relationship Id="rId177" Type="http://schemas.openxmlformats.org/officeDocument/2006/relationships/oleObject" Target="embeddings/oleObject81.bin" /><Relationship Id="rId178" Type="http://schemas.openxmlformats.org/officeDocument/2006/relationships/image" Target="media/image93.wmf" /><Relationship Id="rId179" Type="http://schemas.openxmlformats.org/officeDocument/2006/relationships/oleObject" Target="embeddings/oleObject82.bin" /><Relationship Id="rId18" Type="http://schemas.openxmlformats.org/officeDocument/2006/relationships/image" Target="media/image9.wmf" /><Relationship Id="rId180" Type="http://schemas.openxmlformats.org/officeDocument/2006/relationships/image" Target="media/image94.wmf" /><Relationship Id="rId181" Type="http://schemas.openxmlformats.org/officeDocument/2006/relationships/oleObject" Target="embeddings/oleObject83.bin" /><Relationship Id="rId182" Type="http://schemas.openxmlformats.org/officeDocument/2006/relationships/image" Target="media/image95.wmf" /><Relationship Id="rId183" Type="http://schemas.openxmlformats.org/officeDocument/2006/relationships/oleObject" Target="embeddings/oleObject84.bin" /><Relationship Id="rId184" Type="http://schemas.openxmlformats.org/officeDocument/2006/relationships/image" Target="media/image96.wmf" /><Relationship Id="rId185" Type="http://schemas.openxmlformats.org/officeDocument/2006/relationships/oleObject" Target="embeddings/oleObject85.bin" /><Relationship Id="rId186" Type="http://schemas.openxmlformats.org/officeDocument/2006/relationships/image" Target="media/image97.wmf" /><Relationship Id="rId187" Type="http://schemas.openxmlformats.org/officeDocument/2006/relationships/oleObject" Target="embeddings/oleObject86.bin" /><Relationship Id="rId188" Type="http://schemas.openxmlformats.org/officeDocument/2006/relationships/image" Target="media/image98.wmf" /><Relationship Id="rId189" Type="http://schemas.openxmlformats.org/officeDocument/2006/relationships/oleObject" Target="embeddings/oleObject87.bin" /><Relationship Id="rId19" Type="http://schemas.openxmlformats.org/officeDocument/2006/relationships/oleObject" Target="embeddings/oleObject7.bin" /><Relationship Id="rId190" Type="http://schemas.openxmlformats.org/officeDocument/2006/relationships/image" Target="media/image99.wmf" /><Relationship Id="rId191" Type="http://schemas.openxmlformats.org/officeDocument/2006/relationships/oleObject" Target="embeddings/oleObject88.bin" /><Relationship Id="rId192" Type="http://schemas.openxmlformats.org/officeDocument/2006/relationships/image" Target="media/image100.wmf" /><Relationship Id="rId193" Type="http://schemas.openxmlformats.org/officeDocument/2006/relationships/oleObject" Target="embeddings/oleObject89.bin" /><Relationship Id="rId194" Type="http://schemas.openxmlformats.org/officeDocument/2006/relationships/oleObject" Target="embeddings/oleObject90.bin" /><Relationship Id="rId195" Type="http://schemas.openxmlformats.org/officeDocument/2006/relationships/image" Target="media/image101.wmf" /><Relationship Id="rId196" Type="http://schemas.openxmlformats.org/officeDocument/2006/relationships/oleObject" Target="embeddings/oleObject91.bin" /><Relationship Id="rId197" Type="http://schemas.openxmlformats.org/officeDocument/2006/relationships/image" Target="media/image102.wmf" /><Relationship Id="rId198" Type="http://schemas.openxmlformats.org/officeDocument/2006/relationships/oleObject" Target="embeddings/oleObject92.bin" /><Relationship Id="rId199" Type="http://schemas.openxmlformats.org/officeDocument/2006/relationships/image" Target="media/image103.wmf" /><Relationship Id="rId2" Type="http://schemas.openxmlformats.org/officeDocument/2006/relationships/webSettings" Target="webSettings.xml" /><Relationship Id="rId20" Type="http://schemas.openxmlformats.org/officeDocument/2006/relationships/image" Target="media/image10.wmf" /><Relationship Id="rId200" Type="http://schemas.openxmlformats.org/officeDocument/2006/relationships/oleObject" Target="embeddings/oleObject93.bin" /><Relationship Id="rId201" Type="http://schemas.openxmlformats.org/officeDocument/2006/relationships/image" Target="media/image104.wmf" /><Relationship Id="rId202" Type="http://schemas.openxmlformats.org/officeDocument/2006/relationships/oleObject" Target="embeddings/oleObject94.bin" /><Relationship Id="rId203" Type="http://schemas.openxmlformats.org/officeDocument/2006/relationships/image" Target="media/image105.wmf" /><Relationship Id="rId204" Type="http://schemas.openxmlformats.org/officeDocument/2006/relationships/oleObject" Target="embeddings/oleObject95.bin" /><Relationship Id="rId205" Type="http://schemas.openxmlformats.org/officeDocument/2006/relationships/image" Target="media/image106.wmf" /><Relationship Id="rId206" Type="http://schemas.openxmlformats.org/officeDocument/2006/relationships/oleObject" Target="embeddings/oleObject96.bin" /><Relationship Id="rId207" Type="http://schemas.openxmlformats.org/officeDocument/2006/relationships/image" Target="media/image107.wmf" /><Relationship Id="rId208" Type="http://schemas.openxmlformats.org/officeDocument/2006/relationships/oleObject" Target="embeddings/oleObject97.bin" /><Relationship Id="rId209" Type="http://schemas.openxmlformats.org/officeDocument/2006/relationships/image" Target="media/image108.wmf" /><Relationship Id="rId21" Type="http://schemas.openxmlformats.org/officeDocument/2006/relationships/oleObject" Target="embeddings/oleObject8.bin" /><Relationship Id="rId210" Type="http://schemas.openxmlformats.org/officeDocument/2006/relationships/oleObject" Target="embeddings/oleObject98.bin" /><Relationship Id="rId211" Type="http://schemas.openxmlformats.org/officeDocument/2006/relationships/image" Target="media/image109.wmf" /><Relationship Id="rId212" Type="http://schemas.openxmlformats.org/officeDocument/2006/relationships/oleObject" Target="embeddings/oleObject99.bin" /><Relationship Id="rId213" Type="http://schemas.openxmlformats.org/officeDocument/2006/relationships/image" Target="media/image110.wmf" /><Relationship Id="rId214" Type="http://schemas.openxmlformats.org/officeDocument/2006/relationships/oleObject" Target="embeddings/oleObject100.bin" /><Relationship Id="rId215" Type="http://schemas.openxmlformats.org/officeDocument/2006/relationships/image" Target="media/image111.wmf" /><Relationship Id="rId216" Type="http://schemas.openxmlformats.org/officeDocument/2006/relationships/oleObject" Target="embeddings/oleObject101.bin" /><Relationship Id="rId217" Type="http://schemas.openxmlformats.org/officeDocument/2006/relationships/image" Target="media/image112.wmf" /><Relationship Id="rId218" Type="http://schemas.openxmlformats.org/officeDocument/2006/relationships/oleObject" Target="embeddings/oleObject102.bin" /><Relationship Id="rId219" Type="http://schemas.openxmlformats.org/officeDocument/2006/relationships/image" Target="media/image113.wmf" /><Relationship Id="rId22" Type="http://schemas.openxmlformats.org/officeDocument/2006/relationships/image" Target="media/image11.wmf" /><Relationship Id="rId220" Type="http://schemas.openxmlformats.org/officeDocument/2006/relationships/oleObject" Target="embeddings/oleObject103.bin" /><Relationship Id="rId221" Type="http://schemas.openxmlformats.org/officeDocument/2006/relationships/image" Target="media/image114.wmf" /><Relationship Id="rId222" Type="http://schemas.openxmlformats.org/officeDocument/2006/relationships/oleObject" Target="embeddings/oleObject104.bin" /><Relationship Id="rId223" Type="http://schemas.openxmlformats.org/officeDocument/2006/relationships/image" Target="media/image115.wmf" /><Relationship Id="rId224" Type="http://schemas.openxmlformats.org/officeDocument/2006/relationships/oleObject" Target="embeddings/oleObject105.bin" /><Relationship Id="rId225" Type="http://schemas.openxmlformats.org/officeDocument/2006/relationships/image" Target="media/image116.wmf" /><Relationship Id="rId226" Type="http://schemas.openxmlformats.org/officeDocument/2006/relationships/oleObject" Target="embeddings/oleObject106.bin" /><Relationship Id="rId227" Type="http://schemas.openxmlformats.org/officeDocument/2006/relationships/image" Target="media/image117.wmf" /><Relationship Id="rId228" Type="http://schemas.openxmlformats.org/officeDocument/2006/relationships/oleObject" Target="embeddings/oleObject107.bin" /><Relationship Id="rId229" Type="http://schemas.openxmlformats.org/officeDocument/2006/relationships/image" Target="media/image118.wmf" /><Relationship Id="rId23" Type="http://schemas.openxmlformats.org/officeDocument/2006/relationships/oleObject" Target="embeddings/oleObject9.bin" /><Relationship Id="rId230" Type="http://schemas.openxmlformats.org/officeDocument/2006/relationships/oleObject" Target="embeddings/oleObject108.bin" /><Relationship Id="rId231" Type="http://schemas.openxmlformats.org/officeDocument/2006/relationships/image" Target="media/image119.wmf" /><Relationship Id="rId232" Type="http://schemas.openxmlformats.org/officeDocument/2006/relationships/oleObject" Target="embeddings/oleObject109.bin" /><Relationship Id="rId233" Type="http://schemas.openxmlformats.org/officeDocument/2006/relationships/image" Target="media/image120.wmf" /><Relationship Id="rId234" Type="http://schemas.openxmlformats.org/officeDocument/2006/relationships/oleObject" Target="embeddings/oleObject110.bin" /><Relationship Id="rId235" Type="http://schemas.openxmlformats.org/officeDocument/2006/relationships/image" Target="media/image121.wmf" /><Relationship Id="rId236" Type="http://schemas.openxmlformats.org/officeDocument/2006/relationships/oleObject" Target="embeddings/oleObject111.bin" /><Relationship Id="rId237" Type="http://schemas.openxmlformats.org/officeDocument/2006/relationships/image" Target="media/image122.wmf" /><Relationship Id="rId238" Type="http://schemas.openxmlformats.org/officeDocument/2006/relationships/oleObject" Target="embeddings/oleObject112.bin" /><Relationship Id="rId239" Type="http://schemas.openxmlformats.org/officeDocument/2006/relationships/image" Target="media/image123.wmf" /><Relationship Id="rId24" Type="http://schemas.openxmlformats.org/officeDocument/2006/relationships/image" Target="media/image12.wmf" /><Relationship Id="rId240" Type="http://schemas.openxmlformats.org/officeDocument/2006/relationships/oleObject" Target="embeddings/oleObject113.bin" /><Relationship Id="rId241" Type="http://schemas.openxmlformats.org/officeDocument/2006/relationships/image" Target="media/image124.wmf" /><Relationship Id="rId242" Type="http://schemas.openxmlformats.org/officeDocument/2006/relationships/oleObject" Target="embeddings/oleObject114.bin" /><Relationship Id="rId243" Type="http://schemas.openxmlformats.org/officeDocument/2006/relationships/image" Target="media/image125.wmf" /><Relationship Id="rId244" Type="http://schemas.openxmlformats.org/officeDocument/2006/relationships/oleObject" Target="embeddings/oleObject115.bin" /><Relationship Id="rId245" Type="http://schemas.openxmlformats.org/officeDocument/2006/relationships/image" Target="media/image126.wmf" /><Relationship Id="rId246" Type="http://schemas.openxmlformats.org/officeDocument/2006/relationships/oleObject" Target="embeddings/oleObject116.bin" /><Relationship Id="rId247" Type="http://schemas.openxmlformats.org/officeDocument/2006/relationships/image" Target="media/image127.wmf" /><Relationship Id="rId248" Type="http://schemas.openxmlformats.org/officeDocument/2006/relationships/oleObject" Target="embeddings/oleObject117.bin" /><Relationship Id="rId249" Type="http://schemas.openxmlformats.org/officeDocument/2006/relationships/image" Target="media/image128.wmf" /><Relationship Id="rId25" Type="http://schemas.openxmlformats.org/officeDocument/2006/relationships/oleObject" Target="embeddings/oleObject10.bin" /><Relationship Id="rId250" Type="http://schemas.openxmlformats.org/officeDocument/2006/relationships/oleObject" Target="embeddings/oleObject118.bin" /><Relationship Id="rId251" Type="http://schemas.openxmlformats.org/officeDocument/2006/relationships/image" Target="media/image129.wmf" /><Relationship Id="rId252" Type="http://schemas.openxmlformats.org/officeDocument/2006/relationships/oleObject" Target="embeddings/oleObject119.bin" /><Relationship Id="rId253" Type="http://schemas.openxmlformats.org/officeDocument/2006/relationships/image" Target="media/image130.wmf" /><Relationship Id="rId254" Type="http://schemas.openxmlformats.org/officeDocument/2006/relationships/oleObject" Target="embeddings/oleObject120.bin" /><Relationship Id="rId255" Type="http://schemas.openxmlformats.org/officeDocument/2006/relationships/image" Target="media/image131.wmf" /><Relationship Id="rId256" Type="http://schemas.openxmlformats.org/officeDocument/2006/relationships/oleObject" Target="embeddings/oleObject121.bin" /><Relationship Id="rId257" Type="http://schemas.openxmlformats.org/officeDocument/2006/relationships/image" Target="media/image132.wmf" /><Relationship Id="rId258" Type="http://schemas.openxmlformats.org/officeDocument/2006/relationships/oleObject" Target="embeddings/oleObject122.bin" /><Relationship Id="rId259" Type="http://schemas.openxmlformats.org/officeDocument/2006/relationships/image" Target="media/image133.wmf" /><Relationship Id="rId26" Type="http://schemas.openxmlformats.org/officeDocument/2006/relationships/image" Target="media/image13.wmf" /><Relationship Id="rId260" Type="http://schemas.openxmlformats.org/officeDocument/2006/relationships/oleObject" Target="embeddings/oleObject123.bin" /><Relationship Id="rId261" Type="http://schemas.openxmlformats.org/officeDocument/2006/relationships/image" Target="media/image134.wmf" /><Relationship Id="rId262" Type="http://schemas.openxmlformats.org/officeDocument/2006/relationships/oleObject" Target="embeddings/oleObject124.bin" /><Relationship Id="rId263" Type="http://schemas.openxmlformats.org/officeDocument/2006/relationships/oleObject" Target="embeddings/oleObject125.bin" /><Relationship Id="rId264" Type="http://schemas.openxmlformats.org/officeDocument/2006/relationships/oleObject" Target="embeddings/oleObject126.bin" /><Relationship Id="rId265" Type="http://schemas.openxmlformats.org/officeDocument/2006/relationships/image" Target="media/image135.wmf" /><Relationship Id="rId266" Type="http://schemas.openxmlformats.org/officeDocument/2006/relationships/oleObject" Target="embeddings/oleObject127.bin" /><Relationship Id="rId267" Type="http://schemas.openxmlformats.org/officeDocument/2006/relationships/image" Target="media/image136.wmf" /><Relationship Id="rId268" Type="http://schemas.openxmlformats.org/officeDocument/2006/relationships/oleObject" Target="embeddings/oleObject128.bin" /><Relationship Id="rId269" Type="http://schemas.openxmlformats.org/officeDocument/2006/relationships/image" Target="media/image137.wmf" /><Relationship Id="rId27" Type="http://schemas.openxmlformats.org/officeDocument/2006/relationships/oleObject" Target="embeddings/oleObject11.bin" /><Relationship Id="rId270" Type="http://schemas.openxmlformats.org/officeDocument/2006/relationships/oleObject" Target="embeddings/oleObject129.bin" /><Relationship Id="rId271" Type="http://schemas.openxmlformats.org/officeDocument/2006/relationships/image" Target="media/image138.wmf" /><Relationship Id="rId272" Type="http://schemas.openxmlformats.org/officeDocument/2006/relationships/oleObject" Target="embeddings/oleObject130.bin" /><Relationship Id="rId273" Type="http://schemas.openxmlformats.org/officeDocument/2006/relationships/image" Target="media/image139.wmf" /><Relationship Id="rId274" Type="http://schemas.openxmlformats.org/officeDocument/2006/relationships/oleObject" Target="embeddings/oleObject131.bin" /><Relationship Id="rId275" Type="http://schemas.openxmlformats.org/officeDocument/2006/relationships/image" Target="media/image140.wmf" /><Relationship Id="rId276" Type="http://schemas.openxmlformats.org/officeDocument/2006/relationships/oleObject" Target="embeddings/oleObject132.bin" /><Relationship Id="rId277" Type="http://schemas.openxmlformats.org/officeDocument/2006/relationships/image" Target="media/image141.wmf" /><Relationship Id="rId278" Type="http://schemas.openxmlformats.org/officeDocument/2006/relationships/oleObject" Target="embeddings/oleObject133.bin" /><Relationship Id="rId279" Type="http://schemas.openxmlformats.org/officeDocument/2006/relationships/image" Target="media/image142.wmf" /><Relationship Id="rId28" Type="http://schemas.openxmlformats.org/officeDocument/2006/relationships/image" Target="media/image14.png" /><Relationship Id="rId280" Type="http://schemas.openxmlformats.org/officeDocument/2006/relationships/oleObject" Target="embeddings/oleObject134.bin" /><Relationship Id="rId281" Type="http://schemas.openxmlformats.org/officeDocument/2006/relationships/image" Target="media/image143.wmf" /><Relationship Id="rId282" Type="http://schemas.openxmlformats.org/officeDocument/2006/relationships/oleObject" Target="embeddings/oleObject135.bin" /><Relationship Id="rId283" Type="http://schemas.openxmlformats.org/officeDocument/2006/relationships/image" Target="media/image144.wmf" /><Relationship Id="rId284" Type="http://schemas.openxmlformats.org/officeDocument/2006/relationships/oleObject" Target="embeddings/oleObject136.bin" /><Relationship Id="rId285" Type="http://schemas.openxmlformats.org/officeDocument/2006/relationships/image" Target="media/image145.wmf" /><Relationship Id="rId286" Type="http://schemas.openxmlformats.org/officeDocument/2006/relationships/oleObject" Target="embeddings/oleObject137.bin" /><Relationship Id="rId287" Type="http://schemas.openxmlformats.org/officeDocument/2006/relationships/image" Target="media/image146.wmf" /><Relationship Id="rId288" Type="http://schemas.openxmlformats.org/officeDocument/2006/relationships/oleObject" Target="embeddings/oleObject138.bin" /><Relationship Id="rId289" Type="http://schemas.openxmlformats.org/officeDocument/2006/relationships/image" Target="media/image147.wmf" /><Relationship Id="rId29" Type="http://schemas.openxmlformats.org/officeDocument/2006/relationships/image" Target="media/image15.wmf" /><Relationship Id="rId290" Type="http://schemas.openxmlformats.org/officeDocument/2006/relationships/oleObject" Target="embeddings/oleObject139.bin" /><Relationship Id="rId291" Type="http://schemas.openxmlformats.org/officeDocument/2006/relationships/image" Target="media/image148.wmf" /><Relationship Id="rId292" Type="http://schemas.openxmlformats.org/officeDocument/2006/relationships/oleObject" Target="embeddings/oleObject140.bin" /><Relationship Id="rId293" Type="http://schemas.openxmlformats.org/officeDocument/2006/relationships/image" Target="media/image149.wmf" /><Relationship Id="rId294" Type="http://schemas.openxmlformats.org/officeDocument/2006/relationships/oleObject" Target="embeddings/oleObject141.bin" /><Relationship Id="rId295" Type="http://schemas.openxmlformats.org/officeDocument/2006/relationships/image" Target="media/image150.wmf" /><Relationship Id="rId296" Type="http://schemas.openxmlformats.org/officeDocument/2006/relationships/oleObject" Target="embeddings/oleObject142.bin" /><Relationship Id="rId297" Type="http://schemas.openxmlformats.org/officeDocument/2006/relationships/image" Target="media/image151.wmf" /><Relationship Id="rId298" Type="http://schemas.openxmlformats.org/officeDocument/2006/relationships/oleObject" Target="embeddings/oleObject143.bin" /><Relationship Id="rId299" Type="http://schemas.openxmlformats.org/officeDocument/2006/relationships/image" Target="media/image152.wmf" /><Relationship Id="rId3" Type="http://schemas.openxmlformats.org/officeDocument/2006/relationships/fontTable" Target="fontTable.xml" /><Relationship Id="rId30" Type="http://schemas.openxmlformats.org/officeDocument/2006/relationships/oleObject" Target="embeddings/oleObject12.bin" /><Relationship Id="rId300" Type="http://schemas.openxmlformats.org/officeDocument/2006/relationships/oleObject" Target="embeddings/oleObject144.bin" /><Relationship Id="rId301" Type="http://schemas.openxmlformats.org/officeDocument/2006/relationships/image" Target="media/image153.wmf" /><Relationship Id="rId302" Type="http://schemas.openxmlformats.org/officeDocument/2006/relationships/oleObject" Target="embeddings/oleObject145.bin" /><Relationship Id="rId303" Type="http://schemas.openxmlformats.org/officeDocument/2006/relationships/image" Target="media/image154.wmf" /><Relationship Id="rId304" Type="http://schemas.openxmlformats.org/officeDocument/2006/relationships/oleObject" Target="embeddings/oleObject146.bin" /><Relationship Id="rId305" Type="http://schemas.openxmlformats.org/officeDocument/2006/relationships/image" Target="media/image155.wmf" /><Relationship Id="rId306" Type="http://schemas.openxmlformats.org/officeDocument/2006/relationships/oleObject" Target="embeddings/oleObject147.bin" /><Relationship Id="rId307" Type="http://schemas.openxmlformats.org/officeDocument/2006/relationships/oleObject" Target="embeddings/oleObject148.bin" /><Relationship Id="rId308" Type="http://schemas.openxmlformats.org/officeDocument/2006/relationships/image" Target="media/image156.wmf" /><Relationship Id="rId309" Type="http://schemas.openxmlformats.org/officeDocument/2006/relationships/oleObject" Target="embeddings/oleObject149.bin" /><Relationship Id="rId31" Type="http://schemas.openxmlformats.org/officeDocument/2006/relationships/image" Target="media/image16.wmf" /><Relationship Id="rId310" Type="http://schemas.openxmlformats.org/officeDocument/2006/relationships/image" Target="media/image157.wmf" /><Relationship Id="rId311" Type="http://schemas.openxmlformats.org/officeDocument/2006/relationships/oleObject" Target="embeddings/oleObject150.bin" /><Relationship Id="rId312" Type="http://schemas.openxmlformats.org/officeDocument/2006/relationships/image" Target="media/image158.wmf" /><Relationship Id="rId313" Type="http://schemas.openxmlformats.org/officeDocument/2006/relationships/oleObject" Target="embeddings/oleObject151.bin" /><Relationship Id="rId314" Type="http://schemas.openxmlformats.org/officeDocument/2006/relationships/image" Target="media/image159.wmf" /><Relationship Id="rId315" Type="http://schemas.openxmlformats.org/officeDocument/2006/relationships/oleObject" Target="embeddings/oleObject152.bin" /><Relationship Id="rId316" Type="http://schemas.openxmlformats.org/officeDocument/2006/relationships/image" Target="media/image160.wmf" /><Relationship Id="rId317" Type="http://schemas.openxmlformats.org/officeDocument/2006/relationships/oleObject" Target="embeddings/oleObject153.bin" /><Relationship Id="rId318" Type="http://schemas.openxmlformats.org/officeDocument/2006/relationships/oleObject" Target="embeddings/oleObject154.bin" /><Relationship Id="rId319" Type="http://schemas.openxmlformats.org/officeDocument/2006/relationships/oleObject" Target="embeddings/oleObject155.bin" /><Relationship Id="rId32" Type="http://schemas.openxmlformats.org/officeDocument/2006/relationships/oleObject" Target="embeddings/oleObject13.bin" /><Relationship Id="rId320" Type="http://schemas.openxmlformats.org/officeDocument/2006/relationships/image" Target="media/image161.wmf" /><Relationship Id="rId321" Type="http://schemas.openxmlformats.org/officeDocument/2006/relationships/oleObject" Target="embeddings/oleObject156.bin" /><Relationship Id="rId322" Type="http://schemas.openxmlformats.org/officeDocument/2006/relationships/image" Target="media/image162.wmf" /><Relationship Id="rId323" Type="http://schemas.openxmlformats.org/officeDocument/2006/relationships/oleObject" Target="embeddings/oleObject157.bin" /><Relationship Id="rId324" Type="http://schemas.openxmlformats.org/officeDocument/2006/relationships/image" Target="media/image163.wmf" /><Relationship Id="rId325" Type="http://schemas.openxmlformats.org/officeDocument/2006/relationships/oleObject" Target="embeddings/oleObject158.bin" /><Relationship Id="rId326" Type="http://schemas.openxmlformats.org/officeDocument/2006/relationships/image" Target="media/image164.wmf" /><Relationship Id="rId327" Type="http://schemas.openxmlformats.org/officeDocument/2006/relationships/oleObject" Target="embeddings/oleObject159.bin" /><Relationship Id="rId328" Type="http://schemas.openxmlformats.org/officeDocument/2006/relationships/image" Target="media/image165.wmf" /><Relationship Id="rId329" Type="http://schemas.openxmlformats.org/officeDocument/2006/relationships/oleObject" Target="embeddings/oleObject160.bin" /><Relationship Id="rId33" Type="http://schemas.openxmlformats.org/officeDocument/2006/relationships/image" Target="media/image17.wmf" /><Relationship Id="rId330" Type="http://schemas.openxmlformats.org/officeDocument/2006/relationships/image" Target="media/image166.wmf" /><Relationship Id="rId331" Type="http://schemas.openxmlformats.org/officeDocument/2006/relationships/oleObject" Target="embeddings/oleObject161.bin" /><Relationship Id="rId332" Type="http://schemas.openxmlformats.org/officeDocument/2006/relationships/image" Target="media/image167.wmf" /><Relationship Id="rId333" Type="http://schemas.openxmlformats.org/officeDocument/2006/relationships/oleObject" Target="embeddings/oleObject162.bin" /><Relationship Id="rId334" Type="http://schemas.openxmlformats.org/officeDocument/2006/relationships/image" Target="media/image168.wmf" /><Relationship Id="rId335" Type="http://schemas.openxmlformats.org/officeDocument/2006/relationships/oleObject" Target="embeddings/oleObject163.bin" /><Relationship Id="rId336" Type="http://schemas.openxmlformats.org/officeDocument/2006/relationships/image" Target="media/image169.wmf" /><Relationship Id="rId337" Type="http://schemas.openxmlformats.org/officeDocument/2006/relationships/oleObject" Target="embeddings/oleObject164.bin" /><Relationship Id="rId338" Type="http://schemas.openxmlformats.org/officeDocument/2006/relationships/image" Target="media/image170.wmf" /><Relationship Id="rId339" Type="http://schemas.openxmlformats.org/officeDocument/2006/relationships/oleObject" Target="embeddings/oleObject165.bin" /><Relationship Id="rId34" Type="http://schemas.openxmlformats.org/officeDocument/2006/relationships/oleObject" Target="embeddings/oleObject14.bin" /><Relationship Id="rId340" Type="http://schemas.openxmlformats.org/officeDocument/2006/relationships/image" Target="media/image171.wmf" /><Relationship Id="rId341" Type="http://schemas.openxmlformats.org/officeDocument/2006/relationships/oleObject" Target="embeddings/oleObject166.bin" /><Relationship Id="rId342" Type="http://schemas.openxmlformats.org/officeDocument/2006/relationships/image" Target="media/image172.wmf" /><Relationship Id="rId343" Type="http://schemas.openxmlformats.org/officeDocument/2006/relationships/oleObject" Target="embeddings/oleObject167.bin" /><Relationship Id="rId344" Type="http://schemas.openxmlformats.org/officeDocument/2006/relationships/image" Target="media/image173.wmf" /><Relationship Id="rId345" Type="http://schemas.openxmlformats.org/officeDocument/2006/relationships/oleObject" Target="embeddings/oleObject168.bin" /><Relationship Id="rId346" Type="http://schemas.openxmlformats.org/officeDocument/2006/relationships/image" Target="media/image174.wmf" /><Relationship Id="rId347" Type="http://schemas.openxmlformats.org/officeDocument/2006/relationships/oleObject" Target="embeddings/oleObject169.bin" /><Relationship Id="rId348" Type="http://schemas.openxmlformats.org/officeDocument/2006/relationships/image" Target="media/image175.wmf" /><Relationship Id="rId349" Type="http://schemas.openxmlformats.org/officeDocument/2006/relationships/oleObject" Target="embeddings/oleObject170.bin" /><Relationship Id="rId35" Type="http://schemas.openxmlformats.org/officeDocument/2006/relationships/image" Target="media/image18.png" /><Relationship Id="rId350" Type="http://schemas.openxmlformats.org/officeDocument/2006/relationships/image" Target="media/image176.wmf" /><Relationship Id="rId351" Type="http://schemas.openxmlformats.org/officeDocument/2006/relationships/oleObject" Target="embeddings/oleObject171.bin" /><Relationship Id="rId352" Type="http://schemas.openxmlformats.org/officeDocument/2006/relationships/image" Target="media/image177.wmf" /><Relationship Id="rId353" Type="http://schemas.openxmlformats.org/officeDocument/2006/relationships/oleObject" Target="embeddings/oleObject172.bin" /><Relationship Id="rId354" Type="http://schemas.openxmlformats.org/officeDocument/2006/relationships/image" Target="media/image178.wmf" /><Relationship Id="rId355" Type="http://schemas.openxmlformats.org/officeDocument/2006/relationships/oleObject" Target="embeddings/oleObject173.bin" /><Relationship Id="rId356" Type="http://schemas.openxmlformats.org/officeDocument/2006/relationships/image" Target="media/image179.wmf" /><Relationship Id="rId357" Type="http://schemas.openxmlformats.org/officeDocument/2006/relationships/oleObject" Target="embeddings/oleObject174.bin" /><Relationship Id="rId358" Type="http://schemas.openxmlformats.org/officeDocument/2006/relationships/image" Target="media/image180.wmf" /><Relationship Id="rId359" Type="http://schemas.openxmlformats.org/officeDocument/2006/relationships/oleObject" Target="embeddings/oleObject175.bin" /><Relationship Id="rId36" Type="http://schemas.openxmlformats.org/officeDocument/2006/relationships/image" Target="media/image19.wmf" /><Relationship Id="rId360" Type="http://schemas.openxmlformats.org/officeDocument/2006/relationships/image" Target="media/image181.wmf" /><Relationship Id="rId361" Type="http://schemas.openxmlformats.org/officeDocument/2006/relationships/oleObject" Target="embeddings/oleObject176.bin" /><Relationship Id="rId362" Type="http://schemas.openxmlformats.org/officeDocument/2006/relationships/image" Target="media/image182.wmf" /><Relationship Id="rId363" Type="http://schemas.openxmlformats.org/officeDocument/2006/relationships/oleObject" Target="embeddings/oleObject177.bin" /><Relationship Id="rId364" Type="http://schemas.openxmlformats.org/officeDocument/2006/relationships/image" Target="media/image183.wmf" /><Relationship Id="rId365" Type="http://schemas.openxmlformats.org/officeDocument/2006/relationships/oleObject" Target="embeddings/oleObject178.bin" /><Relationship Id="rId366" Type="http://schemas.openxmlformats.org/officeDocument/2006/relationships/image" Target="media/image184.wmf" /><Relationship Id="rId367" Type="http://schemas.openxmlformats.org/officeDocument/2006/relationships/oleObject" Target="embeddings/oleObject179.bin" /><Relationship Id="rId368" Type="http://schemas.openxmlformats.org/officeDocument/2006/relationships/image" Target="media/image185.wmf" /><Relationship Id="rId369" Type="http://schemas.openxmlformats.org/officeDocument/2006/relationships/oleObject" Target="embeddings/oleObject180.bin" /><Relationship Id="rId37" Type="http://schemas.openxmlformats.org/officeDocument/2006/relationships/oleObject" Target="embeddings/oleObject15.bin" /><Relationship Id="rId370" Type="http://schemas.openxmlformats.org/officeDocument/2006/relationships/image" Target="media/image186.jpeg" /><Relationship Id="rId371" Type="http://schemas.openxmlformats.org/officeDocument/2006/relationships/image" Target="media/image187.wmf" /><Relationship Id="rId372" Type="http://schemas.openxmlformats.org/officeDocument/2006/relationships/oleObject" Target="embeddings/oleObject181.bin" /><Relationship Id="rId373" Type="http://schemas.openxmlformats.org/officeDocument/2006/relationships/image" Target="media/image188.wmf" /><Relationship Id="rId374" Type="http://schemas.openxmlformats.org/officeDocument/2006/relationships/oleObject" Target="embeddings/oleObject182.bin" /><Relationship Id="rId375" Type="http://schemas.openxmlformats.org/officeDocument/2006/relationships/image" Target="media/image189.wmf" /><Relationship Id="rId376" Type="http://schemas.openxmlformats.org/officeDocument/2006/relationships/oleObject" Target="embeddings/oleObject183.bin" /><Relationship Id="rId377" Type="http://schemas.openxmlformats.org/officeDocument/2006/relationships/image" Target="media/image190.wmf" /><Relationship Id="rId378" Type="http://schemas.openxmlformats.org/officeDocument/2006/relationships/oleObject" Target="embeddings/oleObject184.bin" /><Relationship Id="rId379" Type="http://schemas.openxmlformats.org/officeDocument/2006/relationships/image" Target="media/image191.wmf" /><Relationship Id="rId38" Type="http://schemas.openxmlformats.org/officeDocument/2006/relationships/image" Target="media/image20.wmf" /><Relationship Id="rId380" Type="http://schemas.openxmlformats.org/officeDocument/2006/relationships/oleObject" Target="embeddings/oleObject185.bin" /><Relationship Id="rId381" Type="http://schemas.openxmlformats.org/officeDocument/2006/relationships/image" Target="media/image192.wmf" /><Relationship Id="rId382" Type="http://schemas.openxmlformats.org/officeDocument/2006/relationships/oleObject" Target="embeddings/oleObject186.bin" /><Relationship Id="rId383" Type="http://schemas.openxmlformats.org/officeDocument/2006/relationships/image" Target="media/image193.wmf" /><Relationship Id="rId384" Type="http://schemas.openxmlformats.org/officeDocument/2006/relationships/oleObject" Target="embeddings/oleObject187.bin" /><Relationship Id="rId385" Type="http://schemas.openxmlformats.org/officeDocument/2006/relationships/image" Target="media/image194.wmf" /><Relationship Id="rId386" Type="http://schemas.openxmlformats.org/officeDocument/2006/relationships/oleObject" Target="embeddings/oleObject188.bin" /><Relationship Id="rId387" Type="http://schemas.openxmlformats.org/officeDocument/2006/relationships/image" Target="media/image195.wmf" /><Relationship Id="rId388" Type="http://schemas.openxmlformats.org/officeDocument/2006/relationships/oleObject" Target="embeddings/oleObject189.bin" /><Relationship Id="rId389" Type="http://schemas.openxmlformats.org/officeDocument/2006/relationships/image" Target="media/image196.wmf" /><Relationship Id="rId39" Type="http://schemas.openxmlformats.org/officeDocument/2006/relationships/oleObject" Target="embeddings/oleObject16.bin" /><Relationship Id="rId390" Type="http://schemas.openxmlformats.org/officeDocument/2006/relationships/oleObject" Target="embeddings/oleObject190.bin" /><Relationship Id="rId391" Type="http://schemas.openxmlformats.org/officeDocument/2006/relationships/image" Target="media/image197.wmf" /><Relationship Id="rId392" Type="http://schemas.openxmlformats.org/officeDocument/2006/relationships/oleObject" Target="embeddings/oleObject191.bin" /><Relationship Id="rId393" Type="http://schemas.openxmlformats.org/officeDocument/2006/relationships/image" Target="media/image198.wmf" /><Relationship Id="rId394" Type="http://schemas.openxmlformats.org/officeDocument/2006/relationships/oleObject" Target="embeddings/oleObject192.bin" /><Relationship Id="rId395" Type="http://schemas.openxmlformats.org/officeDocument/2006/relationships/image" Target="media/image199.wmf" /><Relationship Id="rId396" Type="http://schemas.openxmlformats.org/officeDocument/2006/relationships/oleObject" Target="embeddings/oleObject193.bin" /><Relationship Id="rId397" Type="http://schemas.openxmlformats.org/officeDocument/2006/relationships/image" Target="media/image200.wmf" /><Relationship Id="rId398" Type="http://schemas.openxmlformats.org/officeDocument/2006/relationships/oleObject" Target="embeddings/oleObject194.bin" /><Relationship Id="rId399" Type="http://schemas.openxmlformats.org/officeDocument/2006/relationships/image" Target="media/image201.wmf" /><Relationship Id="rId4" Type="http://schemas.openxmlformats.org/officeDocument/2006/relationships/image" Target="media/image1.png" /><Relationship Id="rId40" Type="http://schemas.openxmlformats.org/officeDocument/2006/relationships/image" Target="media/image21.wmf" /><Relationship Id="rId400" Type="http://schemas.openxmlformats.org/officeDocument/2006/relationships/oleObject" Target="embeddings/oleObject195.bin" /><Relationship Id="rId401" Type="http://schemas.openxmlformats.org/officeDocument/2006/relationships/image" Target="media/image202.wmf" /><Relationship Id="rId402" Type="http://schemas.openxmlformats.org/officeDocument/2006/relationships/oleObject" Target="embeddings/oleObject196.bin" /><Relationship Id="rId403" Type="http://schemas.openxmlformats.org/officeDocument/2006/relationships/image" Target="media/image203.wmf" /><Relationship Id="rId404" Type="http://schemas.openxmlformats.org/officeDocument/2006/relationships/oleObject" Target="embeddings/oleObject197.bin" /><Relationship Id="rId405" Type="http://schemas.openxmlformats.org/officeDocument/2006/relationships/image" Target="media/image204.wmf" /><Relationship Id="rId406" Type="http://schemas.openxmlformats.org/officeDocument/2006/relationships/oleObject" Target="embeddings/oleObject198.bin" /><Relationship Id="rId407" Type="http://schemas.openxmlformats.org/officeDocument/2006/relationships/image" Target="media/image205.wmf" /><Relationship Id="rId408" Type="http://schemas.openxmlformats.org/officeDocument/2006/relationships/oleObject" Target="embeddings/oleObject199.bin" /><Relationship Id="rId409" Type="http://schemas.openxmlformats.org/officeDocument/2006/relationships/image" Target="media/image206.wmf" /><Relationship Id="rId41" Type="http://schemas.openxmlformats.org/officeDocument/2006/relationships/oleObject" Target="embeddings/oleObject17.bin" /><Relationship Id="rId410" Type="http://schemas.openxmlformats.org/officeDocument/2006/relationships/oleObject" Target="embeddings/oleObject200.bin" /><Relationship Id="rId411" Type="http://schemas.openxmlformats.org/officeDocument/2006/relationships/image" Target="media/image207.wmf" /><Relationship Id="rId412" Type="http://schemas.openxmlformats.org/officeDocument/2006/relationships/oleObject" Target="embeddings/oleObject201.bin" /><Relationship Id="rId413" Type="http://schemas.openxmlformats.org/officeDocument/2006/relationships/image" Target="media/image208.wmf" /><Relationship Id="rId414" Type="http://schemas.openxmlformats.org/officeDocument/2006/relationships/oleObject" Target="embeddings/oleObject202.bin" /><Relationship Id="rId415" Type="http://schemas.openxmlformats.org/officeDocument/2006/relationships/image" Target="media/image209.wmf" /><Relationship Id="rId416" Type="http://schemas.openxmlformats.org/officeDocument/2006/relationships/oleObject" Target="embeddings/oleObject203.bin" /><Relationship Id="rId417" Type="http://schemas.openxmlformats.org/officeDocument/2006/relationships/image" Target="media/image210.wmf" /><Relationship Id="rId418" Type="http://schemas.openxmlformats.org/officeDocument/2006/relationships/oleObject" Target="embeddings/oleObject204.bin" /><Relationship Id="rId419" Type="http://schemas.openxmlformats.org/officeDocument/2006/relationships/image" Target="media/image211.wmf" /><Relationship Id="rId42" Type="http://schemas.openxmlformats.org/officeDocument/2006/relationships/image" Target="media/image22.wmf" /><Relationship Id="rId420" Type="http://schemas.openxmlformats.org/officeDocument/2006/relationships/oleObject" Target="embeddings/oleObject205.bin" /><Relationship Id="rId421" Type="http://schemas.openxmlformats.org/officeDocument/2006/relationships/image" Target="media/image212.wmf" /><Relationship Id="rId422" Type="http://schemas.openxmlformats.org/officeDocument/2006/relationships/oleObject" Target="embeddings/oleObject206.bin" /><Relationship Id="rId423" Type="http://schemas.openxmlformats.org/officeDocument/2006/relationships/image" Target="media/image213.wmf" /><Relationship Id="rId424" Type="http://schemas.openxmlformats.org/officeDocument/2006/relationships/oleObject" Target="embeddings/oleObject207.bin" /><Relationship Id="rId425" Type="http://schemas.openxmlformats.org/officeDocument/2006/relationships/image" Target="media/image214.wmf" /><Relationship Id="rId426" Type="http://schemas.openxmlformats.org/officeDocument/2006/relationships/oleObject" Target="embeddings/oleObject208.bin" /><Relationship Id="rId427" Type="http://schemas.openxmlformats.org/officeDocument/2006/relationships/image" Target="media/image215.wmf" /><Relationship Id="rId428" Type="http://schemas.openxmlformats.org/officeDocument/2006/relationships/oleObject" Target="embeddings/oleObject209.bin" /><Relationship Id="rId429" Type="http://schemas.openxmlformats.org/officeDocument/2006/relationships/image" Target="media/image216.wmf" /><Relationship Id="rId43" Type="http://schemas.openxmlformats.org/officeDocument/2006/relationships/oleObject" Target="embeddings/oleObject18.bin" /><Relationship Id="rId430" Type="http://schemas.openxmlformats.org/officeDocument/2006/relationships/oleObject" Target="embeddings/oleObject210.bin" /><Relationship Id="rId431" Type="http://schemas.openxmlformats.org/officeDocument/2006/relationships/image" Target="media/image217.wmf" /><Relationship Id="rId432" Type="http://schemas.openxmlformats.org/officeDocument/2006/relationships/oleObject" Target="embeddings/oleObject211.bin" /><Relationship Id="rId433" Type="http://schemas.openxmlformats.org/officeDocument/2006/relationships/image" Target="media/image218.wmf" /><Relationship Id="rId434" Type="http://schemas.openxmlformats.org/officeDocument/2006/relationships/oleObject" Target="embeddings/oleObject212.bin" /><Relationship Id="rId435" Type="http://schemas.openxmlformats.org/officeDocument/2006/relationships/image" Target="media/image219.wmf" /><Relationship Id="rId436" Type="http://schemas.openxmlformats.org/officeDocument/2006/relationships/oleObject" Target="embeddings/oleObject213.bin" /><Relationship Id="rId437" Type="http://schemas.openxmlformats.org/officeDocument/2006/relationships/image" Target="media/image220.wmf" /><Relationship Id="rId438" Type="http://schemas.openxmlformats.org/officeDocument/2006/relationships/oleObject" Target="embeddings/oleObject214.bin" /><Relationship Id="rId439" Type="http://schemas.openxmlformats.org/officeDocument/2006/relationships/image" Target="media/image221.wmf" /><Relationship Id="rId44" Type="http://schemas.openxmlformats.org/officeDocument/2006/relationships/image" Target="media/image23.png" /><Relationship Id="rId440" Type="http://schemas.openxmlformats.org/officeDocument/2006/relationships/oleObject" Target="embeddings/oleObject215.bin" /><Relationship Id="rId441" Type="http://schemas.openxmlformats.org/officeDocument/2006/relationships/image" Target="media/image222.wmf" /><Relationship Id="rId442" Type="http://schemas.openxmlformats.org/officeDocument/2006/relationships/oleObject" Target="embeddings/oleObject216.bin" /><Relationship Id="rId443" Type="http://schemas.openxmlformats.org/officeDocument/2006/relationships/image" Target="media/image223.wmf" /><Relationship Id="rId444" Type="http://schemas.openxmlformats.org/officeDocument/2006/relationships/oleObject" Target="embeddings/oleObject217.bin" /><Relationship Id="rId445" Type="http://schemas.openxmlformats.org/officeDocument/2006/relationships/image" Target="media/image224.wmf" /><Relationship Id="rId446" Type="http://schemas.openxmlformats.org/officeDocument/2006/relationships/oleObject" Target="embeddings/oleObject218.bin" /><Relationship Id="rId447" Type="http://schemas.openxmlformats.org/officeDocument/2006/relationships/image" Target="media/image225.jpeg" /><Relationship Id="rId448" Type="http://schemas.openxmlformats.org/officeDocument/2006/relationships/image" Target="media/image226.wmf" /><Relationship Id="rId449" Type="http://schemas.openxmlformats.org/officeDocument/2006/relationships/oleObject" Target="embeddings/oleObject219.bin" /><Relationship Id="rId45" Type="http://schemas.openxmlformats.org/officeDocument/2006/relationships/image" Target="media/image24.wmf" /><Relationship Id="rId450" Type="http://schemas.openxmlformats.org/officeDocument/2006/relationships/image" Target="media/image227.wmf" /><Relationship Id="rId451" Type="http://schemas.openxmlformats.org/officeDocument/2006/relationships/oleObject" Target="embeddings/oleObject220.bin" /><Relationship Id="rId452" Type="http://schemas.openxmlformats.org/officeDocument/2006/relationships/image" Target="media/image228.wmf" /><Relationship Id="rId453" Type="http://schemas.openxmlformats.org/officeDocument/2006/relationships/oleObject" Target="embeddings/oleObject221.bin" /><Relationship Id="rId454" Type="http://schemas.openxmlformats.org/officeDocument/2006/relationships/oleObject" Target="embeddings/oleObject222.bin" /><Relationship Id="rId455" Type="http://schemas.openxmlformats.org/officeDocument/2006/relationships/image" Target="media/image229.wmf" /><Relationship Id="rId456" Type="http://schemas.openxmlformats.org/officeDocument/2006/relationships/oleObject" Target="embeddings/oleObject223.bin" /><Relationship Id="rId457" Type="http://schemas.openxmlformats.org/officeDocument/2006/relationships/image" Target="media/image230.wmf" /><Relationship Id="rId458" Type="http://schemas.openxmlformats.org/officeDocument/2006/relationships/oleObject" Target="embeddings/oleObject224.bin" /><Relationship Id="rId459" Type="http://schemas.openxmlformats.org/officeDocument/2006/relationships/image" Target="media/image231.wmf" /><Relationship Id="rId46" Type="http://schemas.openxmlformats.org/officeDocument/2006/relationships/oleObject" Target="embeddings/oleObject19.bin" /><Relationship Id="rId460" Type="http://schemas.openxmlformats.org/officeDocument/2006/relationships/oleObject" Target="embeddings/oleObject225.bin" /><Relationship Id="rId461" Type="http://schemas.openxmlformats.org/officeDocument/2006/relationships/image" Target="media/image232.wmf" /><Relationship Id="rId462" Type="http://schemas.openxmlformats.org/officeDocument/2006/relationships/oleObject" Target="embeddings/oleObject226.bin" /><Relationship Id="rId463" Type="http://schemas.openxmlformats.org/officeDocument/2006/relationships/image" Target="media/image233.wmf" /><Relationship Id="rId464" Type="http://schemas.openxmlformats.org/officeDocument/2006/relationships/oleObject" Target="embeddings/oleObject227.bin" /><Relationship Id="rId465" Type="http://schemas.openxmlformats.org/officeDocument/2006/relationships/image" Target="media/image234.wmf" /><Relationship Id="rId466" Type="http://schemas.openxmlformats.org/officeDocument/2006/relationships/oleObject" Target="embeddings/oleObject228.bin" /><Relationship Id="rId467" Type="http://schemas.openxmlformats.org/officeDocument/2006/relationships/oleObject" Target="embeddings/oleObject229.bin" /><Relationship Id="rId468" Type="http://schemas.openxmlformats.org/officeDocument/2006/relationships/image" Target="media/image235.wmf" /><Relationship Id="rId469" Type="http://schemas.openxmlformats.org/officeDocument/2006/relationships/oleObject" Target="embeddings/oleObject230.bin" /><Relationship Id="rId47" Type="http://schemas.openxmlformats.org/officeDocument/2006/relationships/image" Target="media/image25.wmf" /><Relationship Id="rId470" Type="http://schemas.openxmlformats.org/officeDocument/2006/relationships/image" Target="media/image236.wmf" /><Relationship Id="rId471" Type="http://schemas.openxmlformats.org/officeDocument/2006/relationships/oleObject" Target="embeddings/oleObject231.bin" /><Relationship Id="rId472" Type="http://schemas.openxmlformats.org/officeDocument/2006/relationships/image" Target="media/image237.wmf" /><Relationship Id="rId473" Type="http://schemas.openxmlformats.org/officeDocument/2006/relationships/oleObject" Target="embeddings/oleObject232.bin" /><Relationship Id="rId474" Type="http://schemas.openxmlformats.org/officeDocument/2006/relationships/image" Target="media/image238.wmf" /><Relationship Id="rId475" Type="http://schemas.openxmlformats.org/officeDocument/2006/relationships/oleObject" Target="embeddings/oleObject233.bin" /><Relationship Id="rId476" Type="http://schemas.openxmlformats.org/officeDocument/2006/relationships/image" Target="media/image239.wmf" /><Relationship Id="rId477" Type="http://schemas.openxmlformats.org/officeDocument/2006/relationships/oleObject" Target="embeddings/oleObject234.bin" /><Relationship Id="rId478" Type="http://schemas.openxmlformats.org/officeDocument/2006/relationships/image" Target="media/image240.wmf" /><Relationship Id="rId479" Type="http://schemas.openxmlformats.org/officeDocument/2006/relationships/oleObject" Target="embeddings/oleObject235.bin" /><Relationship Id="rId48" Type="http://schemas.openxmlformats.org/officeDocument/2006/relationships/oleObject" Target="embeddings/oleObject20.bin" /><Relationship Id="rId480" Type="http://schemas.openxmlformats.org/officeDocument/2006/relationships/oleObject" Target="embeddings/oleObject236.bin" /><Relationship Id="rId481" Type="http://schemas.openxmlformats.org/officeDocument/2006/relationships/header" Target="header1.xml" /><Relationship Id="rId482" Type="http://schemas.openxmlformats.org/officeDocument/2006/relationships/header" Target="header2.xml" /><Relationship Id="rId483" Type="http://schemas.openxmlformats.org/officeDocument/2006/relationships/footer" Target="footer1.xml" /><Relationship Id="rId484" Type="http://schemas.openxmlformats.org/officeDocument/2006/relationships/footer" Target="footer2.xml" /><Relationship Id="rId485" Type="http://schemas.openxmlformats.org/officeDocument/2006/relationships/header" Target="header3.xml" /><Relationship Id="rId486" Type="http://schemas.openxmlformats.org/officeDocument/2006/relationships/theme" Target="theme/theme1.xml" /><Relationship Id="rId487" Type="http://schemas.openxmlformats.org/officeDocument/2006/relationships/styles" Target="styles.xml" /><Relationship Id="rId49" Type="http://schemas.openxmlformats.org/officeDocument/2006/relationships/image" Target="media/image26.png" /><Relationship Id="rId5" Type="http://schemas.openxmlformats.org/officeDocument/2006/relationships/image" Target="media/image2.wmf" /><Relationship Id="rId50" Type="http://schemas.openxmlformats.org/officeDocument/2006/relationships/image" Target="media/image27.wmf" /><Relationship Id="rId51" Type="http://schemas.openxmlformats.org/officeDocument/2006/relationships/oleObject" Target="embeddings/oleObject21.bin" /><Relationship Id="rId52" Type="http://schemas.openxmlformats.org/officeDocument/2006/relationships/image" Target="media/image28.wmf" /><Relationship Id="rId53" Type="http://schemas.openxmlformats.org/officeDocument/2006/relationships/oleObject" Target="embeddings/oleObject22.bin" /><Relationship Id="rId54" Type="http://schemas.openxmlformats.org/officeDocument/2006/relationships/image" Target="media/image29.wmf" /><Relationship Id="rId55" Type="http://schemas.openxmlformats.org/officeDocument/2006/relationships/oleObject" Target="embeddings/oleObject23.bin" /><Relationship Id="rId56" Type="http://schemas.openxmlformats.org/officeDocument/2006/relationships/image" Target="media/image30.wmf" /><Relationship Id="rId57" Type="http://schemas.openxmlformats.org/officeDocument/2006/relationships/oleObject" Target="embeddings/oleObject24.bin" /><Relationship Id="rId58" Type="http://schemas.openxmlformats.org/officeDocument/2006/relationships/image" Target="media/image31.png" /><Relationship Id="rId59" Type="http://schemas.openxmlformats.org/officeDocument/2006/relationships/image" Target="media/image32.wmf" /><Relationship Id="rId6" Type="http://schemas.openxmlformats.org/officeDocument/2006/relationships/oleObject" Target="embeddings/oleObject1.bin" /><Relationship Id="rId60" Type="http://schemas.openxmlformats.org/officeDocument/2006/relationships/oleObject" Target="embeddings/oleObject25.bin" /><Relationship Id="rId61" Type="http://schemas.openxmlformats.org/officeDocument/2006/relationships/image" Target="media/image33.wmf" /><Relationship Id="rId62" Type="http://schemas.openxmlformats.org/officeDocument/2006/relationships/oleObject" Target="embeddings/oleObject26.bin" /><Relationship Id="rId63" Type="http://schemas.openxmlformats.org/officeDocument/2006/relationships/image" Target="media/image34.wmf" /><Relationship Id="rId64" Type="http://schemas.openxmlformats.org/officeDocument/2006/relationships/oleObject" Target="embeddings/oleObject27.bin" /><Relationship Id="rId65" Type="http://schemas.openxmlformats.org/officeDocument/2006/relationships/image" Target="media/image35.wmf" /><Relationship Id="rId66" Type="http://schemas.openxmlformats.org/officeDocument/2006/relationships/oleObject" Target="embeddings/oleObject28.bin" /><Relationship Id="rId67" Type="http://schemas.openxmlformats.org/officeDocument/2006/relationships/image" Target="media/image36.wmf" /><Relationship Id="rId68" Type="http://schemas.openxmlformats.org/officeDocument/2006/relationships/oleObject" Target="embeddings/oleObject29.bin" /><Relationship Id="rId69" Type="http://schemas.openxmlformats.org/officeDocument/2006/relationships/image" Target="media/image37.wmf" /><Relationship Id="rId7" Type="http://schemas.openxmlformats.org/officeDocument/2006/relationships/image" Target="media/image3.wmf" /><Relationship Id="rId70" Type="http://schemas.openxmlformats.org/officeDocument/2006/relationships/oleObject" Target="embeddings/oleObject30.bin" /><Relationship Id="rId71" Type="http://schemas.openxmlformats.org/officeDocument/2006/relationships/image" Target="media/image38.wmf" /><Relationship Id="rId72" Type="http://schemas.openxmlformats.org/officeDocument/2006/relationships/oleObject" Target="embeddings/oleObject31.bin" /><Relationship Id="rId73" Type="http://schemas.openxmlformats.org/officeDocument/2006/relationships/image" Target="media/image39.wmf" /><Relationship Id="rId74" Type="http://schemas.openxmlformats.org/officeDocument/2006/relationships/oleObject" Target="embeddings/oleObject32.bin" /><Relationship Id="rId75" Type="http://schemas.openxmlformats.org/officeDocument/2006/relationships/image" Target="media/image40.wmf" /><Relationship Id="rId76" Type="http://schemas.openxmlformats.org/officeDocument/2006/relationships/oleObject" Target="embeddings/oleObject33.bin" /><Relationship Id="rId77" Type="http://schemas.openxmlformats.org/officeDocument/2006/relationships/image" Target="media/image41.wmf" /><Relationship Id="rId78" Type="http://schemas.openxmlformats.org/officeDocument/2006/relationships/oleObject" Target="embeddings/oleObject34.bin" /><Relationship Id="rId79" Type="http://schemas.openxmlformats.org/officeDocument/2006/relationships/image" Target="media/image42.wmf" /><Relationship Id="rId8" Type="http://schemas.openxmlformats.org/officeDocument/2006/relationships/oleObject" Target="embeddings/oleObject2.bin" /><Relationship Id="rId80" Type="http://schemas.openxmlformats.org/officeDocument/2006/relationships/oleObject" Target="embeddings/oleObject35.bin" /><Relationship Id="rId81" Type="http://schemas.openxmlformats.org/officeDocument/2006/relationships/image" Target="media/image43.png" /><Relationship Id="rId82" Type="http://schemas.openxmlformats.org/officeDocument/2006/relationships/image" Target="media/image44.wmf" /><Relationship Id="rId83" Type="http://schemas.openxmlformats.org/officeDocument/2006/relationships/oleObject" Target="embeddings/oleObject36.bin" /><Relationship Id="rId84" Type="http://schemas.openxmlformats.org/officeDocument/2006/relationships/image" Target="media/image45.wmf" /><Relationship Id="rId85" Type="http://schemas.openxmlformats.org/officeDocument/2006/relationships/oleObject" Target="embeddings/oleObject37.bin" /><Relationship Id="rId86" Type="http://schemas.openxmlformats.org/officeDocument/2006/relationships/image" Target="media/image46.wmf" /><Relationship Id="rId87" Type="http://schemas.openxmlformats.org/officeDocument/2006/relationships/oleObject" Target="embeddings/oleObject38.bin" /><Relationship Id="rId88" Type="http://schemas.openxmlformats.org/officeDocument/2006/relationships/image" Target="media/image47.wmf" /><Relationship Id="rId89" Type="http://schemas.openxmlformats.org/officeDocument/2006/relationships/oleObject" Target="embeddings/oleObject39.bin" /><Relationship Id="rId9" Type="http://schemas.openxmlformats.org/officeDocument/2006/relationships/image" Target="media/image4.wmf" /><Relationship Id="rId90" Type="http://schemas.openxmlformats.org/officeDocument/2006/relationships/oleObject" Target="embeddings/oleObject40.bin" /><Relationship Id="rId91" Type="http://schemas.openxmlformats.org/officeDocument/2006/relationships/image" Target="media/image48.tif" /><Relationship Id="rId92" Type="http://schemas.openxmlformats.org/officeDocument/2006/relationships/image" Target="media/image49.tif" /><Relationship Id="rId93" Type="http://schemas.openxmlformats.org/officeDocument/2006/relationships/image" Target="media/image50.png" /><Relationship Id="rId94" Type="http://schemas.openxmlformats.org/officeDocument/2006/relationships/image" Target="1-81.TIF" TargetMode="External" /><Relationship Id="rId95" Type="http://schemas.openxmlformats.org/officeDocument/2006/relationships/image" Target="media/image51.png" /><Relationship Id="rId96" Type="http://schemas.openxmlformats.org/officeDocument/2006/relationships/image" Target="media/image52.wmf" /><Relationship Id="rId97" Type="http://schemas.openxmlformats.org/officeDocument/2006/relationships/oleObject" Target="embeddings/oleObject41.bin" /><Relationship Id="rId98" Type="http://schemas.openxmlformats.org/officeDocument/2006/relationships/image" Target="media/image53.wmf" /><Relationship Id="rId99" Type="http://schemas.openxmlformats.org/officeDocument/2006/relationships/oleObject" Target="embeddings/oleObject42.bin"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Manager>试题资源</Manager>
  <Company>众望教育</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试题资源网试卷</dc:title>
  <dc:subject>试题资源</dc:subject>
  <dc:creator>stzy.com</dc:creator>
  <cp:keywords>试题资源, 试卷,课件，题库，组卷，教案，教学资源，众望教育, 必刷题，必刷卷</cp:keywords>
  <dc:description>试题资源网 题好 卷好 备课好</dc:description>
  <cp:lastModifiedBy>试题资源网</cp:lastModifiedBy>
  <cp:revision>1</cp:revision>
  <dcterms:created xsi:type="dcterms:W3CDTF">2025-08-20T23:03:15Z</dcterms:created>
  <dcterms:modified xsi:type="dcterms:W3CDTF">2025-08-20T23:03:15Z</dcterms:modified>
  <cp:category>试题</cp:category>
</cp:coreProperties>
</file>